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8F75" w14:textId="77777777" w:rsidR="00C53BCF" w:rsidRPr="00C53BCF" w:rsidRDefault="00C53BCF" w:rsidP="00C53BCF">
      <w:pPr>
        <w:jc w:val="center"/>
        <w:rPr>
          <w:rFonts w:ascii="TH SarabunPSK" w:hAnsi="TH SarabunPSK" w:cs="TH SarabunPSK"/>
        </w:rPr>
      </w:pPr>
      <w:r w:rsidRPr="00C53BCF">
        <w:rPr>
          <w:rFonts w:ascii="TH SarabunPSK" w:hAnsi="TH SarabunPSK" w:cs="TH SarabunPSK"/>
          <w:noProof/>
        </w:rPr>
        <w:drawing>
          <wp:anchor distT="0" distB="0" distL="114300" distR="114300" simplePos="0" relativeHeight="251659264" behindDoc="0" locked="0" layoutInCell="1" allowOverlap="1" wp14:anchorId="0297064D" wp14:editId="76D95BA3">
            <wp:simplePos x="0" y="0"/>
            <wp:positionH relativeFrom="column">
              <wp:posOffset>2119630</wp:posOffset>
            </wp:positionH>
            <wp:positionV relativeFrom="paragraph">
              <wp:posOffset>-602615</wp:posOffset>
            </wp:positionV>
            <wp:extent cx="1080135" cy="1080135"/>
            <wp:effectExtent l="0" t="0" r="5715" b="5715"/>
            <wp:wrapNone/>
            <wp:docPr id="3" name="รูปภาพ 3" descr="คำอธิบาย: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D:\รวมเอกสาร ป.เอก กชพ. รปศ (จากพระประเสริฐ)\ตรา มจร\mcuLogo_Cycl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762E7" w14:textId="77777777" w:rsidR="00C53BCF" w:rsidRPr="00C53BCF" w:rsidRDefault="00C53BCF" w:rsidP="00C53BCF">
      <w:pPr>
        <w:jc w:val="center"/>
        <w:rPr>
          <w:rFonts w:ascii="TH SarabunPSK" w:hAnsi="TH SarabunPSK" w:cs="TH SarabunPSK"/>
        </w:rPr>
      </w:pPr>
    </w:p>
    <w:p w14:paraId="568A2B3B" w14:textId="77777777" w:rsidR="00C53BCF" w:rsidRPr="00C53BCF" w:rsidRDefault="00C53BCF" w:rsidP="00C53BCF">
      <w:pPr>
        <w:jc w:val="center"/>
        <w:rPr>
          <w:rFonts w:ascii="TH SarabunPSK" w:hAnsi="TH SarabunPSK" w:cs="TH SarabunPSK"/>
        </w:rPr>
      </w:pPr>
    </w:p>
    <w:p w14:paraId="0DA9652E" w14:textId="77777777" w:rsidR="00C53BCF" w:rsidRPr="00C53BCF" w:rsidRDefault="00C53BCF" w:rsidP="00C53BCF">
      <w:pPr>
        <w:jc w:val="center"/>
        <w:rPr>
          <w:rFonts w:ascii="TH SarabunPSK" w:hAnsi="TH SarabunPSK" w:cs="TH SarabunPSK"/>
          <w:b/>
          <w:bCs/>
          <w:sz w:val="24"/>
          <w:szCs w:val="24"/>
        </w:rPr>
      </w:pPr>
    </w:p>
    <w:p w14:paraId="369B5B05" w14:textId="77777777" w:rsidR="00C53BCF" w:rsidRPr="00C53BCF" w:rsidRDefault="00C53BCF" w:rsidP="00C53BCF">
      <w:pPr>
        <w:jc w:val="center"/>
        <w:rPr>
          <w:rFonts w:ascii="TH SarabunPSK" w:hAnsi="TH SarabunPSK" w:cs="TH SarabunPSK"/>
          <w:b/>
          <w:bCs/>
          <w:sz w:val="40"/>
          <w:szCs w:val="40"/>
        </w:rPr>
      </w:pPr>
      <w:bookmarkStart w:id="0" w:name="_Hlk78980941"/>
      <w:r w:rsidRPr="00C53BCF">
        <w:rPr>
          <w:rFonts w:ascii="TH SarabunPSK" w:hAnsi="TH SarabunPSK" w:cs="TH SarabunPSK"/>
          <w:b/>
          <w:bCs/>
          <w:sz w:val="40"/>
          <w:szCs w:val="40"/>
          <w:cs/>
        </w:rPr>
        <w:t>รูปแบบการบริหารจัดการงานสงเคราะห์ประชาชนตามหลักสังคมสงเคราะห์เชิงพุทธบูรณาการของคณะสงฆ์จังหวัดพิจิตร</w:t>
      </w:r>
    </w:p>
    <w:bookmarkEnd w:id="0"/>
    <w:p w14:paraId="00FFA955" w14:textId="77777777" w:rsidR="00C53BCF" w:rsidRPr="00C53BCF" w:rsidRDefault="00C53BCF" w:rsidP="00C53BCF">
      <w:pPr>
        <w:jc w:val="center"/>
        <w:rPr>
          <w:rFonts w:ascii="TH SarabunPSK" w:hAnsi="TH SarabunPSK" w:cs="TH SarabunPSK"/>
          <w:b/>
          <w:bCs/>
          <w:sz w:val="36"/>
          <w:szCs w:val="36"/>
        </w:rPr>
      </w:pPr>
      <w:r w:rsidRPr="00C53BCF">
        <w:rPr>
          <w:rFonts w:ascii="TH SarabunPSK" w:hAnsi="TH SarabunPSK" w:cs="TH SarabunPSK"/>
          <w:b/>
          <w:bCs/>
          <w:sz w:val="40"/>
          <w:szCs w:val="40"/>
        </w:rPr>
        <w:t xml:space="preserve">THE DEVELOPMENT MODEL OF PUBLIC WELFARE MANAGEMENT ACCORDING TO BUDDHIST INTEGRATED SOCIAL WELFARE OF SANGHA </w:t>
      </w:r>
      <w:proofErr w:type="gramStart"/>
      <w:r w:rsidRPr="00C53BCF">
        <w:rPr>
          <w:rFonts w:ascii="TH SarabunPSK" w:hAnsi="TH SarabunPSK" w:cs="TH SarabunPSK"/>
          <w:b/>
          <w:bCs/>
          <w:sz w:val="40"/>
          <w:szCs w:val="40"/>
        </w:rPr>
        <w:t>ORDER  IN</w:t>
      </w:r>
      <w:proofErr w:type="gramEnd"/>
      <w:r w:rsidRPr="00C53BCF">
        <w:rPr>
          <w:rFonts w:ascii="TH SarabunPSK" w:hAnsi="TH SarabunPSK" w:cs="TH SarabunPSK"/>
          <w:b/>
          <w:bCs/>
          <w:sz w:val="40"/>
          <w:szCs w:val="40"/>
        </w:rPr>
        <w:t xml:space="preserve"> PHICHIT PROVINCE</w:t>
      </w:r>
    </w:p>
    <w:p w14:paraId="6B0FE589" w14:textId="77777777" w:rsidR="00C53BCF" w:rsidRPr="00C53BCF" w:rsidRDefault="00C53BCF" w:rsidP="00C53BCF">
      <w:pPr>
        <w:jc w:val="center"/>
        <w:rPr>
          <w:rFonts w:ascii="TH SarabunPSK" w:hAnsi="TH SarabunPSK" w:cs="TH SarabunPSK"/>
          <w:b/>
          <w:bCs/>
          <w:sz w:val="52"/>
          <w:szCs w:val="52"/>
        </w:rPr>
      </w:pPr>
    </w:p>
    <w:p w14:paraId="5BE5B9CC" w14:textId="77777777" w:rsidR="00C53BCF" w:rsidRPr="00C53BCF" w:rsidRDefault="00C53BCF" w:rsidP="00C53BCF">
      <w:pPr>
        <w:jc w:val="center"/>
        <w:rPr>
          <w:rFonts w:ascii="TH SarabunPSK" w:hAnsi="TH SarabunPSK" w:cs="TH SarabunPSK"/>
          <w:b/>
          <w:bCs/>
          <w:sz w:val="52"/>
          <w:szCs w:val="52"/>
        </w:rPr>
      </w:pPr>
    </w:p>
    <w:p w14:paraId="1715A440" w14:textId="77777777" w:rsidR="00C53BCF" w:rsidRPr="00C53BCF" w:rsidRDefault="00C53BCF" w:rsidP="00C53BCF">
      <w:pPr>
        <w:jc w:val="center"/>
        <w:rPr>
          <w:rFonts w:ascii="TH SarabunPSK" w:hAnsi="TH SarabunPSK" w:cs="TH SarabunPSK"/>
          <w:sz w:val="36"/>
          <w:szCs w:val="36"/>
        </w:rPr>
      </w:pPr>
    </w:p>
    <w:p w14:paraId="344AD643" w14:textId="77777777" w:rsidR="00C53BCF" w:rsidRDefault="00C53BCF" w:rsidP="00C53BCF">
      <w:pPr>
        <w:jc w:val="center"/>
        <w:rPr>
          <w:rFonts w:ascii="TH SarabunPSK" w:hAnsi="TH SarabunPSK" w:cs="TH SarabunPSK"/>
          <w:b/>
          <w:bCs/>
          <w:sz w:val="36"/>
          <w:szCs w:val="36"/>
        </w:rPr>
      </w:pPr>
    </w:p>
    <w:p w14:paraId="360A85DB" w14:textId="77777777" w:rsidR="0063225B" w:rsidRPr="00C53BCF" w:rsidRDefault="0063225B" w:rsidP="00C53BCF">
      <w:pPr>
        <w:jc w:val="center"/>
        <w:rPr>
          <w:rFonts w:ascii="TH SarabunPSK" w:hAnsi="TH SarabunPSK" w:cs="TH SarabunPSK"/>
          <w:b/>
          <w:bCs/>
          <w:sz w:val="36"/>
          <w:szCs w:val="36"/>
        </w:rPr>
      </w:pPr>
    </w:p>
    <w:p w14:paraId="4CBE0144" w14:textId="77777777" w:rsidR="00C53BCF" w:rsidRPr="00C53BCF" w:rsidRDefault="00C53BCF" w:rsidP="00C53BCF">
      <w:pPr>
        <w:jc w:val="center"/>
        <w:rPr>
          <w:rFonts w:ascii="TH SarabunPSK" w:hAnsi="TH SarabunPSK" w:cs="TH SarabunPSK"/>
          <w:b/>
          <w:bCs/>
          <w:sz w:val="36"/>
          <w:szCs w:val="36"/>
        </w:rPr>
      </w:pPr>
    </w:p>
    <w:p w14:paraId="30437E52" w14:textId="77777777" w:rsidR="00C53BCF" w:rsidRPr="00C53BCF" w:rsidRDefault="00C53BCF" w:rsidP="00C53BCF">
      <w:pPr>
        <w:jc w:val="center"/>
        <w:rPr>
          <w:rFonts w:ascii="TH SarabunPSK" w:hAnsi="TH SarabunPSK" w:cs="TH SarabunPSK"/>
          <w:b/>
          <w:bCs/>
          <w:sz w:val="36"/>
          <w:szCs w:val="36"/>
          <w:cs/>
        </w:rPr>
      </w:pPr>
      <w:r w:rsidRPr="00C53BCF">
        <w:rPr>
          <w:rFonts w:ascii="TH SarabunPSK" w:hAnsi="TH SarabunPSK" w:cs="TH SarabunPSK"/>
          <w:b/>
          <w:bCs/>
          <w:sz w:val="36"/>
          <w:szCs w:val="36"/>
          <w:cs/>
        </w:rPr>
        <w:t>พระใบฎีกาสมคิด นาถสีโล (สุขนิล)</w:t>
      </w:r>
    </w:p>
    <w:p w14:paraId="2851E9DB" w14:textId="77777777" w:rsidR="00C53BCF" w:rsidRPr="00C53BCF" w:rsidRDefault="00C53BCF" w:rsidP="00C53BCF">
      <w:pPr>
        <w:jc w:val="center"/>
        <w:rPr>
          <w:rFonts w:ascii="TH SarabunPSK" w:hAnsi="TH SarabunPSK" w:cs="TH SarabunPSK"/>
          <w:b/>
          <w:bCs/>
          <w:sz w:val="36"/>
          <w:szCs w:val="36"/>
        </w:rPr>
      </w:pPr>
    </w:p>
    <w:p w14:paraId="698536C5" w14:textId="77777777" w:rsidR="00C53BCF" w:rsidRPr="00C53BCF" w:rsidRDefault="00C53BCF" w:rsidP="00C53BCF">
      <w:pPr>
        <w:ind w:left="1440"/>
        <w:rPr>
          <w:rFonts w:ascii="TH SarabunPSK" w:hAnsi="TH SarabunPSK" w:cs="TH SarabunPSK"/>
          <w:sz w:val="48"/>
          <w:szCs w:val="48"/>
          <w:cs/>
        </w:rPr>
      </w:pPr>
    </w:p>
    <w:p w14:paraId="369316F5" w14:textId="77777777" w:rsidR="00C53BCF" w:rsidRPr="00C53BCF" w:rsidRDefault="00C53BCF" w:rsidP="00C53BCF">
      <w:pPr>
        <w:ind w:left="720"/>
        <w:contextualSpacing/>
        <w:jc w:val="center"/>
        <w:rPr>
          <w:rFonts w:ascii="TH SarabunPSK" w:hAnsi="TH SarabunPSK" w:cs="TH SarabunPSK"/>
          <w:sz w:val="36"/>
          <w:szCs w:val="36"/>
        </w:rPr>
      </w:pPr>
    </w:p>
    <w:p w14:paraId="43E4845A" w14:textId="77777777" w:rsidR="00C53BCF" w:rsidRPr="00C53BCF" w:rsidRDefault="00C53BCF" w:rsidP="00C53BCF">
      <w:pPr>
        <w:ind w:left="720"/>
        <w:contextualSpacing/>
        <w:jc w:val="center"/>
        <w:rPr>
          <w:rFonts w:ascii="TH SarabunPSK" w:hAnsi="TH SarabunPSK" w:cs="TH SarabunPSK"/>
          <w:sz w:val="36"/>
          <w:szCs w:val="36"/>
        </w:rPr>
      </w:pPr>
    </w:p>
    <w:p w14:paraId="30B6583F" w14:textId="77777777" w:rsidR="00C53BCF" w:rsidRPr="00C53BCF" w:rsidRDefault="00C53BCF" w:rsidP="00C53BCF">
      <w:pPr>
        <w:rPr>
          <w:rFonts w:ascii="TH SarabunPSK" w:hAnsi="TH SarabunPSK" w:cs="TH SarabunPSK"/>
          <w:sz w:val="36"/>
          <w:szCs w:val="36"/>
        </w:rPr>
      </w:pPr>
    </w:p>
    <w:p w14:paraId="5E6443C6" w14:textId="77777777" w:rsidR="00C53BCF" w:rsidRPr="00C53BCF" w:rsidRDefault="00C53BCF" w:rsidP="00C53BCF">
      <w:pPr>
        <w:jc w:val="center"/>
        <w:rPr>
          <w:rFonts w:ascii="TH SarabunPSK" w:hAnsi="TH SarabunPSK" w:cs="TH SarabunPSK"/>
          <w:sz w:val="36"/>
          <w:szCs w:val="36"/>
        </w:rPr>
      </w:pPr>
    </w:p>
    <w:p w14:paraId="4788E96E" w14:textId="77777777" w:rsidR="00C53BCF" w:rsidRDefault="00C53BCF" w:rsidP="00C53BCF">
      <w:pPr>
        <w:jc w:val="center"/>
        <w:rPr>
          <w:rFonts w:ascii="TH SarabunPSK" w:hAnsi="TH SarabunPSK" w:cs="TH SarabunPSK"/>
          <w:sz w:val="32"/>
          <w:szCs w:val="32"/>
        </w:rPr>
      </w:pPr>
    </w:p>
    <w:p w14:paraId="6A700D61" w14:textId="77777777" w:rsidR="00F31033" w:rsidRDefault="00F31033" w:rsidP="00C53BCF">
      <w:pPr>
        <w:jc w:val="center"/>
        <w:rPr>
          <w:rFonts w:ascii="TH SarabunPSK" w:hAnsi="TH SarabunPSK" w:cs="TH SarabunPSK"/>
          <w:sz w:val="36"/>
          <w:szCs w:val="36"/>
        </w:rPr>
      </w:pPr>
    </w:p>
    <w:p w14:paraId="67BE3C12" w14:textId="77777777" w:rsidR="00F4711F" w:rsidRPr="00232C09" w:rsidRDefault="00F4711F" w:rsidP="00C53BCF">
      <w:pPr>
        <w:jc w:val="center"/>
        <w:rPr>
          <w:rFonts w:ascii="TH SarabunPSK" w:hAnsi="TH SarabunPSK" w:cs="TH SarabunPSK"/>
          <w:sz w:val="36"/>
          <w:szCs w:val="36"/>
        </w:rPr>
      </w:pPr>
    </w:p>
    <w:p w14:paraId="081365B8"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t>ดุษฎีนิพนธ์นี้เป็นส่วนหนึ่งของการศึกษา</w:t>
      </w:r>
    </w:p>
    <w:p w14:paraId="6B31FBE3"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t>ตามหลักสูตรปริญญาพุทธศาสตรดุษฎีบัณฑิต</w:t>
      </w:r>
    </w:p>
    <w:p w14:paraId="77992E92" w14:textId="77777777" w:rsidR="00C53BCF" w:rsidRPr="00232C09" w:rsidRDefault="00C53BCF" w:rsidP="00C53BCF">
      <w:pPr>
        <w:jc w:val="center"/>
        <w:rPr>
          <w:rFonts w:ascii="TH SarabunPSK" w:hAnsi="TH SarabunPSK" w:cs="TH SarabunPSK"/>
          <w:sz w:val="36"/>
          <w:szCs w:val="36"/>
          <w:cs/>
          <w:lang w:val="th-TH"/>
        </w:rPr>
      </w:pPr>
      <w:r w:rsidRPr="00232C09">
        <w:rPr>
          <w:rFonts w:ascii="TH SarabunPSK" w:hAnsi="TH SarabunPSK" w:cs="TH SarabunPSK"/>
          <w:sz w:val="36"/>
          <w:szCs w:val="36"/>
          <w:cs/>
        </w:rPr>
        <w:t>สาขาวิชาการจัดการเชิงพุทธ</w:t>
      </w:r>
    </w:p>
    <w:p w14:paraId="4A9C81A9" w14:textId="77777777" w:rsidR="00895E71" w:rsidRPr="00232C09" w:rsidRDefault="00895E71" w:rsidP="00C53BCF">
      <w:pPr>
        <w:jc w:val="center"/>
        <w:rPr>
          <w:rFonts w:ascii="TH SarabunPSK" w:hAnsi="TH SarabunPSK" w:cs="TH SarabunPSK"/>
          <w:sz w:val="40"/>
          <w:szCs w:val="40"/>
        </w:rPr>
      </w:pPr>
    </w:p>
    <w:p w14:paraId="71271C83"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t>บัณฑิตวิทยาลัย</w:t>
      </w:r>
    </w:p>
    <w:p w14:paraId="047DD1EB"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lastRenderedPageBreak/>
        <w:t>มหาวิทยาลัยมหาจุฬาลงกรณราชวิทยาลัย</w:t>
      </w:r>
    </w:p>
    <w:p w14:paraId="69EACF74" w14:textId="77777777" w:rsidR="00C53BCF" w:rsidRPr="00232C09" w:rsidRDefault="00C53BCF" w:rsidP="00C53BCF">
      <w:pPr>
        <w:jc w:val="center"/>
        <w:rPr>
          <w:rFonts w:ascii="TH SarabunPSK" w:hAnsi="TH SarabunPSK" w:cs="TH SarabunPSK"/>
          <w:b/>
          <w:bCs/>
          <w:sz w:val="36"/>
          <w:szCs w:val="36"/>
        </w:rPr>
      </w:pPr>
      <w:r w:rsidRPr="00232C09">
        <w:rPr>
          <w:rFonts w:ascii="TH SarabunPSK" w:hAnsi="TH SarabunPSK" w:cs="TH SarabunPSK"/>
          <w:sz w:val="36"/>
          <w:szCs w:val="36"/>
          <w:cs/>
        </w:rPr>
        <w:t>พุทธศักราช ๒๕๖๔</w:t>
      </w:r>
    </w:p>
    <w:p w14:paraId="70257FFC" w14:textId="77777777" w:rsidR="00C53BCF" w:rsidRPr="00C53BCF" w:rsidRDefault="00C53BCF" w:rsidP="00C53BCF">
      <w:pPr>
        <w:jc w:val="center"/>
        <w:rPr>
          <w:rFonts w:ascii="TH SarabunPSK" w:hAnsi="TH SarabunPSK" w:cs="TH SarabunPSK"/>
          <w:b/>
          <w:bCs/>
          <w:sz w:val="36"/>
          <w:szCs w:val="36"/>
        </w:rPr>
      </w:pPr>
    </w:p>
    <w:p w14:paraId="69ABE77F" w14:textId="77777777" w:rsidR="00C53BCF" w:rsidRPr="00C53BCF" w:rsidRDefault="00C53BCF" w:rsidP="00C53BCF">
      <w:pPr>
        <w:jc w:val="center"/>
        <w:rPr>
          <w:rFonts w:ascii="TH SarabunPSK" w:hAnsi="TH SarabunPSK" w:cs="TH SarabunPSK"/>
          <w:b/>
          <w:bCs/>
          <w:sz w:val="36"/>
          <w:szCs w:val="36"/>
        </w:rPr>
      </w:pPr>
    </w:p>
    <w:p w14:paraId="02DCE435" w14:textId="77777777" w:rsidR="00C53BCF" w:rsidRPr="00C53BCF" w:rsidRDefault="00C53BCF" w:rsidP="00C53BCF">
      <w:pPr>
        <w:jc w:val="center"/>
        <w:rPr>
          <w:rFonts w:ascii="TH SarabunPSK" w:hAnsi="TH SarabunPSK" w:cs="TH SarabunPSK"/>
          <w:b/>
          <w:bCs/>
          <w:sz w:val="36"/>
          <w:szCs w:val="36"/>
        </w:rPr>
      </w:pPr>
      <w:r w:rsidRPr="00C53BCF">
        <w:rPr>
          <w:rFonts w:ascii="TH SarabunPSK" w:hAnsi="TH SarabunPSK" w:cs="TH SarabunPSK"/>
          <w:noProof/>
        </w:rPr>
        <w:drawing>
          <wp:anchor distT="0" distB="0" distL="114300" distR="114300" simplePos="0" relativeHeight="251660288" behindDoc="0" locked="0" layoutInCell="1" allowOverlap="1" wp14:anchorId="0B9D67BE" wp14:editId="30A1A13E">
            <wp:simplePos x="0" y="0"/>
            <wp:positionH relativeFrom="column">
              <wp:posOffset>2102485</wp:posOffset>
            </wp:positionH>
            <wp:positionV relativeFrom="paragraph">
              <wp:posOffset>-443230</wp:posOffset>
            </wp:positionV>
            <wp:extent cx="1080135" cy="1080135"/>
            <wp:effectExtent l="0" t="0" r="5715" b="5715"/>
            <wp:wrapNone/>
            <wp:docPr id="2" name="รูปภาพ 2" descr="คำอธิบาย: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D:\รวมเอกสาร ป.เอก กชพ. รปศ (จากพระประเสริฐ)\ตรา มจร\mcuLogo_Cycl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B7C66" w14:textId="77777777" w:rsidR="00C53BCF" w:rsidRPr="00C53BCF" w:rsidRDefault="00C53BCF" w:rsidP="00C53BCF">
      <w:pPr>
        <w:jc w:val="center"/>
        <w:rPr>
          <w:rFonts w:ascii="TH SarabunPSK" w:hAnsi="TH SarabunPSK" w:cs="TH SarabunPSK"/>
          <w:b/>
          <w:bCs/>
          <w:sz w:val="36"/>
          <w:szCs w:val="36"/>
        </w:rPr>
      </w:pPr>
    </w:p>
    <w:p w14:paraId="72504945" w14:textId="77777777" w:rsidR="00C53BCF" w:rsidRPr="00C53BCF" w:rsidRDefault="00C53BCF" w:rsidP="00C53BCF">
      <w:pPr>
        <w:jc w:val="center"/>
        <w:rPr>
          <w:rFonts w:ascii="TH SarabunPSK" w:hAnsi="TH SarabunPSK" w:cs="TH SarabunPSK"/>
          <w:b/>
          <w:bCs/>
          <w:sz w:val="36"/>
          <w:szCs w:val="36"/>
        </w:rPr>
      </w:pPr>
    </w:p>
    <w:p w14:paraId="0D17C259" w14:textId="77777777" w:rsidR="00C53BCF" w:rsidRPr="00C53BCF" w:rsidRDefault="00C53BCF" w:rsidP="00C53BCF">
      <w:pPr>
        <w:jc w:val="center"/>
        <w:rPr>
          <w:rFonts w:ascii="TH SarabunPSK" w:eastAsia="Calibri" w:hAnsi="TH SarabunPSK" w:cs="TH SarabunPSK"/>
          <w:b/>
          <w:bCs/>
          <w:color w:val="333333"/>
          <w:sz w:val="36"/>
          <w:szCs w:val="36"/>
        </w:rPr>
      </w:pPr>
      <w:r w:rsidRPr="00C53BCF">
        <w:rPr>
          <w:rFonts w:ascii="TH SarabunPSK" w:hAnsi="TH SarabunPSK" w:cs="TH SarabunPSK"/>
          <w:b/>
          <w:bCs/>
          <w:sz w:val="40"/>
          <w:szCs w:val="40"/>
          <w:cs/>
        </w:rPr>
        <w:t>รูปแบบการบริหารจัดการงานสงเคราะห์ประชาชนตามหลักสังคมสงเคราะห์เชิงพุทธบูรณาการของคณะสงฆ์จังหวัดพิจิตร</w:t>
      </w:r>
    </w:p>
    <w:p w14:paraId="6387818F" w14:textId="77777777" w:rsidR="00C53BCF" w:rsidRPr="00C53BCF" w:rsidRDefault="00C53BCF" w:rsidP="00C53BCF">
      <w:pPr>
        <w:jc w:val="center"/>
        <w:rPr>
          <w:rFonts w:ascii="TH SarabunPSK" w:eastAsia="Calibri" w:hAnsi="TH SarabunPSK" w:cs="TH SarabunPSK"/>
          <w:b/>
          <w:bCs/>
          <w:color w:val="333333"/>
          <w:sz w:val="36"/>
          <w:szCs w:val="36"/>
        </w:rPr>
      </w:pPr>
    </w:p>
    <w:p w14:paraId="608231C0" w14:textId="77777777" w:rsidR="00C53BCF" w:rsidRPr="00C53BCF" w:rsidRDefault="00C53BCF" w:rsidP="00C53BCF">
      <w:pPr>
        <w:jc w:val="center"/>
        <w:rPr>
          <w:rFonts w:ascii="TH SarabunPSK" w:eastAsia="Calibri" w:hAnsi="TH SarabunPSK" w:cs="TH SarabunPSK"/>
          <w:b/>
          <w:bCs/>
          <w:color w:val="333333"/>
          <w:sz w:val="40"/>
          <w:szCs w:val="40"/>
        </w:rPr>
      </w:pPr>
    </w:p>
    <w:p w14:paraId="7DBB74AE" w14:textId="77777777" w:rsidR="00C53BCF" w:rsidRPr="00C53BCF" w:rsidRDefault="00C53BCF" w:rsidP="00C53BCF">
      <w:pPr>
        <w:jc w:val="center"/>
        <w:rPr>
          <w:rFonts w:ascii="TH SarabunPSK" w:hAnsi="TH SarabunPSK" w:cs="TH SarabunPSK"/>
          <w:b/>
          <w:bCs/>
          <w:sz w:val="36"/>
          <w:szCs w:val="36"/>
        </w:rPr>
      </w:pPr>
    </w:p>
    <w:p w14:paraId="1B782090" w14:textId="77777777" w:rsidR="00C53BCF" w:rsidRPr="00C53BCF" w:rsidRDefault="00C53BCF" w:rsidP="00C53BCF">
      <w:pPr>
        <w:jc w:val="center"/>
        <w:rPr>
          <w:rFonts w:ascii="TH SarabunPSK" w:hAnsi="TH SarabunPSK" w:cs="TH SarabunPSK"/>
          <w:b/>
          <w:bCs/>
          <w:sz w:val="36"/>
          <w:szCs w:val="36"/>
        </w:rPr>
      </w:pPr>
    </w:p>
    <w:p w14:paraId="6A85F6C6" w14:textId="77777777" w:rsidR="00C53BCF" w:rsidRPr="00C53BCF" w:rsidRDefault="00C53BCF" w:rsidP="00C53BCF">
      <w:pPr>
        <w:jc w:val="center"/>
        <w:rPr>
          <w:rFonts w:ascii="TH SarabunPSK" w:hAnsi="TH SarabunPSK" w:cs="TH SarabunPSK"/>
          <w:b/>
          <w:bCs/>
          <w:sz w:val="36"/>
          <w:szCs w:val="36"/>
        </w:rPr>
      </w:pPr>
    </w:p>
    <w:p w14:paraId="3058E831" w14:textId="77777777" w:rsidR="00C53BCF" w:rsidRDefault="00C53BCF" w:rsidP="00C53BCF">
      <w:pPr>
        <w:jc w:val="center"/>
        <w:rPr>
          <w:rFonts w:ascii="TH SarabunPSK" w:hAnsi="TH SarabunPSK" w:cs="TH SarabunPSK"/>
          <w:b/>
          <w:bCs/>
          <w:sz w:val="16"/>
          <w:szCs w:val="16"/>
        </w:rPr>
      </w:pPr>
    </w:p>
    <w:p w14:paraId="5DD0669B" w14:textId="77777777" w:rsidR="0063225B" w:rsidRDefault="0063225B" w:rsidP="00C53BCF">
      <w:pPr>
        <w:jc w:val="center"/>
        <w:rPr>
          <w:rFonts w:ascii="TH SarabunPSK" w:hAnsi="TH SarabunPSK" w:cs="TH SarabunPSK"/>
          <w:b/>
          <w:bCs/>
          <w:sz w:val="16"/>
          <w:szCs w:val="16"/>
        </w:rPr>
      </w:pPr>
    </w:p>
    <w:p w14:paraId="1EFD3B1A" w14:textId="77777777" w:rsidR="005A0304" w:rsidRPr="00C53BCF" w:rsidRDefault="005A0304" w:rsidP="00C53BCF">
      <w:pPr>
        <w:jc w:val="center"/>
        <w:rPr>
          <w:rFonts w:ascii="TH SarabunPSK" w:hAnsi="TH SarabunPSK" w:cs="TH SarabunPSK"/>
          <w:b/>
          <w:bCs/>
          <w:sz w:val="16"/>
          <w:szCs w:val="16"/>
        </w:rPr>
      </w:pPr>
    </w:p>
    <w:p w14:paraId="73D11268" w14:textId="77777777" w:rsidR="00C53BCF" w:rsidRPr="00C53BCF" w:rsidRDefault="00C53BCF" w:rsidP="00C53BCF">
      <w:pPr>
        <w:jc w:val="center"/>
        <w:rPr>
          <w:rFonts w:ascii="TH SarabunPSK" w:hAnsi="TH SarabunPSK" w:cs="TH SarabunPSK"/>
          <w:b/>
          <w:bCs/>
          <w:sz w:val="36"/>
          <w:szCs w:val="36"/>
          <w:cs/>
        </w:rPr>
      </w:pPr>
      <w:r w:rsidRPr="00C53BCF">
        <w:rPr>
          <w:rFonts w:ascii="TH SarabunPSK" w:hAnsi="TH SarabunPSK" w:cs="TH SarabunPSK"/>
          <w:b/>
          <w:bCs/>
          <w:sz w:val="36"/>
          <w:szCs w:val="36"/>
          <w:cs/>
        </w:rPr>
        <w:t>พระใบฎีกาสมคิด นาถสีโล (สุขนิล)</w:t>
      </w:r>
    </w:p>
    <w:p w14:paraId="36BC284D" w14:textId="77777777" w:rsidR="00C53BCF" w:rsidRPr="00C53BCF" w:rsidRDefault="00C53BCF" w:rsidP="00C53BCF">
      <w:pPr>
        <w:jc w:val="center"/>
        <w:rPr>
          <w:rFonts w:ascii="TH SarabunPSK" w:hAnsi="TH SarabunPSK" w:cs="TH SarabunPSK"/>
          <w:b/>
          <w:bCs/>
          <w:sz w:val="36"/>
          <w:szCs w:val="36"/>
        </w:rPr>
      </w:pPr>
    </w:p>
    <w:p w14:paraId="6B62EA03" w14:textId="77777777" w:rsidR="00C53BCF" w:rsidRPr="00C53BCF" w:rsidRDefault="00C53BCF" w:rsidP="00C53BCF">
      <w:pPr>
        <w:jc w:val="center"/>
        <w:rPr>
          <w:rFonts w:ascii="TH SarabunPSK" w:hAnsi="TH SarabunPSK" w:cs="TH SarabunPSK"/>
          <w:b/>
          <w:bCs/>
          <w:sz w:val="36"/>
          <w:szCs w:val="36"/>
        </w:rPr>
      </w:pPr>
    </w:p>
    <w:p w14:paraId="4CB85F56" w14:textId="77777777" w:rsidR="00C53BCF" w:rsidRPr="00C53BCF" w:rsidRDefault="00C53BCF" w:rsidP="00C53BCF">
      <w:pPr>
        <w:ind w:left="720"/>
        <w:contextualSpacing/>
        <w:jc w:val="center"/>
        <w:rPr>
          <w:rFonts w:ascii="TH SarabunPSK" w:hAnsi="TH SarabunPSK" w:cs="TH SarabunPSK"/>
          <w:sz w:val="36"/>
          <w:szCs w:val="36"/>
        </w:rPr>
      </w:pPr>
    </w:p>
    <w:p w14:paraId="582E55F6" w14:textId="77777777" w:rsidR="00C53BCF" w:rsidRDefault="00C53BCF" w:rsidP="00C53BCF">
      <w:pPr>
        <w:jc w:val="center"/>
        <w:rPr>
          <w:rFonts w:ascii="TH SarabunPSK" w:hAnsi="TH SarabunPSK" w:cs="TH SarabunPSK"/>
          <w:sz w:val="36"/>
          <w:szCs w:val="36"/>
        </w:rPr>
      </w:pPr>
    </w:p>
    <w:p w14:paraId="04A4918B" w14:textId="77777777" w:rsidR="0033467C" w:rsidRDefault="0033467C" w:rsidP="00C53BCF">
      <w:pPr>
        <w:jc w:val="center"/>
        <w:rPr>
          <w:rFonts w:ascii="TH SarabunPSK" w:hAnsi="TH SarabunPSK" w:cs="TH SarabunPSK"/>
          <w:sz w:val="36"/>
          <w:szCs w:val="36"/>
        </w:rPr>
      </w:pPr>
    </w:p>
    <w:p w14:paraId="38702670" w14:textId="77777777" w:rsidR="005706EA" w:rsidRDefault="005706EA" w:rsidP="00C53BCF">
      <w:pPr>
        <w:jc w:val="center"/>
        <w:rPr>
          <w:rFonts w:ascii="TH SarabunPSK" w:hAnsi="TH SarabunPSK" w:cs="TH SarabunPSK"/>
          <w:sz w:val="36"/>
          <w:szCs w:val="36"/>
        </w:rPr>
      </w:pPr>
    </w:p>
    <w:p w14:paraId="417F5F38" w14:textId="77777777" w:rsidR="00F31033" w:rsidRPr="005706EA" w:rsidRDefault="00F31033" w:rsidP="00C53BCF">
      <w:pPr>
        <w:jc w:val="center"/>
        <w:rPr>
          <w:rFonts w:ascii="TH SarabunPSK" w:hAnsi="TH SarabunPSK" w:cs="TH SarabunPSK"/>
          <w:sz w:val="36"/>
          <w:szCs w:val="36"/>
        </w:rPr>
      </w:pPr>
    </w:p>
    <w:p w14:paraId="4E74BA97"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t>ดุษฎีนิพนธ์นี้เป็นส่วนหนึ่งของการศึกษา</w:t>
      </w:r>
    </w:p>
    <w:p w14:paraId="6F270520"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t>ตามหลักสูตรปริญญาพุทธศาสตรดุษฎีบัณฑิต</w:t>
      </w:r>
    </w:p>
    <w:p w14:paraId="46FC8766" w14:textId="77777777" w:rsidR="00C53BCF" w:rsidRPr="00232C09" w:rsidRDefault="00C53BCF" w:rsidP="00C53BCF">
      <w:pPr>
        <w:jc w:val="center"/>
        <w:rPr>
          <w:rFonts w:ascii="TH SarabunPSK" w:hAnsi="TH SarabunPSK" w:cs="TH SarabunPSK"/>
          <w:sz w:val="36"/>
          <w:szCs w:val="36"/>
          <w:cs/>
          <w:lang w:val="th-TH"/>
        </w:rPr>
      </w:pPr>
      <w:r w:rsidRPr="00232C09">
        <w:rPr>
          <w:rFonts w:ascii="TH SarabunPSK" w:hAnsi="TH SarabunPSK" w:cs="TH SarabunPSK"/>
          <w:sz w:val="36"/>
          <w:szCs w:val="36"/>
          <w:cs/>
        </w:rPr>
        <w:t>สาขาวิชาการจัดการเชิงพุทธ</w:t>
      </w:r>
    </w:p>
    <w:p w14:paraId="60E327BF" w14:textId="77777777" w:rsidR="00C53BCF" w:rsidRPr="00232C09" w:rsidRDefault="00C53BCF" w:rsidP="00C53BCF">
      <w:pPr>
        <w:jc w:val="center"/>
        <w:rPr>
          <w:rFonts w:ascii="TH SarabunPSK" w:hAnsi="TH SarabunPSK" w:cs="TH SarabunPSK"/>
          <w:sz w:val="40"/>
          <w:szCs w:val="40"/>
          <w:cs/>
          <w:lang w:val="th-TH"/>
        </w:rPr>
      </w:pPr>
    </w:p>
    <w:p w14:paraId="0578C679" w14:textId="77777777" w:rsidR="005706EA" w:rsidRPr="00232C09" w:rsidRDefault="005706EA" w:rsidP="00C53BCF">
      <w:pPr>
        <w:jc w:val="center"/>
        <w:rPr>
          <w:rFonts w:ascii="TH SarabunPSK" w:hAnsi="TH SarabunPSK" w:cs="TH SarabunPSK"/>
          <w:sz w:val="40"/>
          <w:szCs w:val="40"/>
        </w:rPr>
      </w:pPr>
    </w:p>
    <w:p w14:paraId="0562BBA5"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t>บัณฑิตวิทยาลัย</w:t>
      </w:r>
    </w:p>
    <w:p w14:paraId="37C55872" w14:textId="77777777" w:rsidR="00C53BCF" w:rsidRPr="00232C09" w:rsidRDefault="00C53BCF" w:rsidP="00C53BCF">
      <w:pPr>
        <w:jc w:val="center"/>
        <w:rPr>
          <w:rFonts w:ascii="TH SarabunPSK" w:hAnsi="TH SarabunPSK" w:cs="TH SarabunPSK"/>
          <w:sz w:val="36"/>
          <w:szCs w:val="36"/>
        </w:rPr>
      </w:pPr>
      <w:r w:rsidRPr="00232C09">
        <w:rPr>
          <w:rFonts w:ascii="TH SarabunPSK" w:hAnsi="TH SarabunPSK" w:cs="TH SarabunPSK"/>
          <w:sz w:val="36"/>
          <w:szCs w:val="36"/>
          <w:cs/>
        </w:rPr>
        <w:lastRenderedPageBreak/>
        <w:t>มหาวิทยาลัยมหาจุฬาลงกรณราชวิทยาลัย</w:t>
      </w:r>
    </w:p>
    <w:p w14:paraId="28DEED66" w14:textId="77777777" w:rsidR="00C53BCF" w:rsidRPr="00232C09" w:rsidRDefault="00C53BCF" w:rsidP="00C53BCF">
      <w:pPr>
        <w:jc w:val="center"/>
        <w:rPr>
          <w:rFonts w:ascii="TH SarabunPSK" w:hAnsi="TH SarabunPSK" w:cs="TH SarabunPSK"/>
          <w:b/>
          <w:bCs/>
          <w:sz w:val="36"/>
          <w:szCs w:val="36"/>
        </w:rPr>
      </w:pPr>
      <w:r w:rsidRPr="00232C09">
        <w:rPr>
          <w:rFonts w:ascii="TH SarabunPSK" w:hAnsi="TH SarabunPSK" w:cs="TH SarabunPSK"/>
          <w:sz w:val="36"/>
          <w:szCs w:val="36"/>
          <w:cs/>
        </w:rPr>
        <w:t>พุทธศักราช ๒๕๖๔</w:t>
      </w:r>
    </w:p>
    <w:p w14:paraId="0B462FAF" w14:textId="77777777" w:rsidR="00895E71" w:rsidRPr="00232C09" w:rsidRDefault="00895E71" w:rsidP="00C53BCF">
      <w:pPr>
        <w:jc w:val="center"/>
        <w:rPr>
          <w:rFonts w:ascii="TH SarabunPSK" w:hAnsi="TH SarabunPSK" w:cs="TH SarabunPSK"/>
          <w:sz w:val="40"/>
          <w:szCs w:val="40"/>
        </w:rPr>
      </w:pPr>
    </w:p>
    <w:p w14:paraId="1EA006F2" w14:textId="77777777" w:rsidR="00C53BCF" w:rsidRPr="00232C09" w:rsidRDefault="00C53BCF" w:rsidP="00C53BCF">
      <w:pPr>
        <w:jc w:val="center"/>
        <w:rPr>
          <w:rFonts w:ascii="TH SarabunPSK" w:hAnsi="TH SarabunPSK" w:cs="TH SarabunPSK"/>
          <w:b/>
          <w:bCs/>
          <w:sz w:val="36"/>
          <w:szCs w:val="36"/>
        </w:rPr>
      </w:pPr>
      <w:r w:rsidRPr="00232C09">
        <w:rPr>
          <w:rFonts w:ascii="TH SarabunPSK" w:hAnsi="TH SarabunPSK" w:cs="TH SarabunPSK"/>
          <w:sz w:val="36"/>
          <w:szCs w:val="36"/>
        </w:rPr>
        <w:t>(</w:t>
      </w:r>
      <w:r w:rsidRPr="00232C09">
        <w:rPr>
          <w:rFonts w:ascii="TH SarabunPSK" w:hAnsi="TH SarabunPSK" w:cs="TH SarabunPSK"/>
          <w:sz w:val="36"/>
          <w:szCs w:val="36"/>
          <w:cs/>
        </w:rPr>
        <w:t>ลิขสิทธิ์เป็นของมหาวิทยาลัยมหาจุฬาลงกรณราชวิทยาลัย</w:t>
      </w:r>
      <w:r w:rsidRPr="00232C09">
        <w:rPr>
          <w:rFonts w:ascii="TH SarabunPSK" w:hAnsi="TH SarabunPSK" w:cs="TH SarabunPSK"/>
          <w:sz w:val="36"/>
          <w:szCs w:val="36"/>
        </w:rPr>
        <w:t>)</w:t>
      </w:r>
    </w:p>
    <w:p w14:paraId="7C37387E" w14:textId="77777777" w:rsidR="00C53BCF" w:rsidRPr="00C53BCF" w:rsidRDefault="00C53BCF" w:rsidP="00C53BCF">
      <w:pPr>
        <w:jc w:val="center"/>
        <w:rPr>
          <w:rFonts w:ascii="TH SarabunPSK" w:hAnsi="TH SarabunPSK" w:cs="TH SarabunPSK"/>
          <w:b/>
          <w:bCs/>
          <w:sz w:val="36"/>
          <w:szCs w:val="36"/>
        </w:rPr>
      </w:pPr>
    </w:p>
    <w:p w14:paraId="6D7F3E05" w14:textId="77777777" w:rsidR="00C53BCF" w:rsidRPr="00C53BCF" w:rsidRDefault="00C53BCF" w:rsidP="00C53BCF">
      <w:pPr>
        <w:jc w:val="center"/>
        <w:rPr>
          <w:rFonts w:ascii="TH SarabunPSK" w:hAnsi="TH SarabunPSK" w:cs="TH SarabunPSK"/>
          <w:b/>
          <w:bCs/>
          <w:sz w:val="36"/>
          <w:szCs w:val="36"/>
        </w:rPr>
      </w:pPr>
      <w:r w:rsidRPr="00C53BCF">
        <w:rPr>
          <w:rFonts w:ascii="TH SarabunPSK" w:hAnsi="TH SarabunPSK" w:cs="TH SarabunPSK"/>
          <w:noProof/>
        </w:rPr>
        <w:drawing>
          <wp:anchor distT="0" distB="0" distL="114300" distR="114300" simplePos="0" relativeHeight="251661312" behindDoc="0" locked="0" layoutInCell="1" allowOverlap="1" wp14:anchorId="43B38A5C" wp14:editId="59CFC629">
            <wp:simplePos x="0" y="0"/>
            <wp:positionH relativeFrom="column">
              <wp:posOffset>2103755</wp:posOffset>
            </wp:positionH>
            <wp:positionV relativeFrom="paragraph">
              <wp:posOffset>-504825</wp:posOffset>
            </wp:positionV>
            <wp:extent cx="1080135" cy="1080135"/>
            <wp:effectExtent l="0" t="0" r="5715" b="5715"/>
            <wp:wrapNone/>
            <wp:docPr id="1" name="รูปภาพ 1" descr="คำอธิบาย: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D:\รวมเอกสาร ป.เอก กชพ. รปศ (จากพระประเสริฐ)\ตรา มจร\mcuLogo_Cycl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B3695" w14:textId="77777777" w:rsidR="00C53BCF" w:rsidRPr="00C53BCF" w:rsidRDefault="00C53BCF" w:rsidP="00C53BCF">
      <w:pPr>
        <w:jc w:val="center"/>
        <w:rPr>
          <w:rFonts w:ascii="TH SarabunPSK" w:hAnsi="TH SarabunPSK" w:cs="TH SarabunPSK"/>
          <w:b/>
          <w:bCs/>
          <w:sz w:val="36"/>
          <w:szCs w:val="36"/>
        </w:rPr>
      </w:pPr>
    </w:p>
    <w:p w14:paraId="22E9DA35" w14:textId="77777777" w:rsidR="00C53BCF" w:rsidRPr="00C53BCF" w:rsidRDefault="00C53BCF" w:rsidP="00C53BCF">
      <w:pPr>
        <w:jc w:val="center"/>
        <w:rPr>
          <w:rFonts w:ascii="TH SarabunPSK" w:hAnsi="TH SarabunPSK" w:cs="TH SarabunPSK"/>
          <w:b/>
          <w:bCs/>
          <w:sz w:val="36"/>
          <w:szCs w:val="36"/>
        </w:rPr>
      </w:pPr>
    </w:p>
    <w:p w14:paraId="0064E233" w14:textId="77777777" w:rsidR="00C53BCF" w:rsidRPr="00C53BCF" w:rsidRDefault="00C53BCF" w:rsidP="00C53BCF">
      <w:pPr>
        <w:jc w:val="center"/>
        <w:rPr>
          <w:rFonts w:ascii="TH SarabunPSK" w:hAnsi="TH SarabunPSK" w:cs="TH SarabunPSK"/>
          <w:b/>
          <w:bCs/>
          <w:sz w:val="40"/>
          <w:szCs w:val="40"/>
        </w:rPr>
      </w:pPr>
      <w:r w:rsidRPr="00C53BCF">
        <w:rPr>
          <w:rFonts w:ascii="TH SarabunPSK" w:hAnsi="TH SarabunPSK" w:cs="TH SarabunPSK"/>
          <w:b/>
          <w:bCs/>
          <w:sz w:val="40"/>
          <w:szCs w:val="40"/>
        </w:rPr>
        <w:t>The Development Model of Public Welfare Management</w:t>
      </w:r>
    </w:p>
    <w:p w14:paraId="394661D2" w14:textId="77777777" w:rsidR="00C53BCF" w:rsidRPr="00C53BCF" w:rsidRDefault="00C53BCF" w:rsidP="00C53BCF">
      <w:pPr>
        <w:jc w:val="center"/>
        <w:rPr>
          <w:rFonts w:ascii="TH SarabunPSK" w:hAnsi="TH SarabunPSK" w:cs="TH SarabunPSK"/>
          <w:sz w:val="6"/>
          <w:szCs w:val="10"/>
        </w:rPr>
      </w:pPr>
      <w:r w:rsidRPr="00C53BCF">
        <w:rPr>
          <w:rFonts w:ascii="TH SarabunPSK" w:hAnsi="TH SarabunPSK" w:cs="TH SarabunPSK"/>
          <w:b/>
          <w:bCs/>
          <w:sz w:val="40"/>
          <w:szCs w:val="40"/>
        </w:rPr>
        <w:t xml:space="preserve">     according to Buddhist Integrated Social Welfare </w:t>
      </w:r>
      <w:proofErr w:type="gramStart"/>
      <w:r w:rsidRPr="00C53BCF">
        <w:rPr>
          <w:rFonts w:ascii="TH SarabunPSK" w:hAnsi="TH SarabunPSK" w:cs="TH SarabunPSK"/>
          <w:b/>
          <w:bCs/>
          <w:sz w:val="40"/>
          <w:szCs w:val="40"/>
        </w:rPr>
        <w:t xml:space="preserve">of  </w:t>
      </w:r>
      <w:r w:rsidRPr="00C53BCF">
        <w:rPr>
          <w:rFonts w:ascii="TH SarabunPSK" w:hAnsi="TH SarabunPSK" w:cs="TH SarabunPSK"/>
          <w:b/>
          <w:bCs/>
          <w:sz w:val="40"/>
          <w:szCs w:val="40"/>
        </w:rPr>
        <w:tab/>
      </w:r>
      <w:proofErr w:type="gramEnd"/>
      <w:r w:rsidRPr="00C53BCF">
        <w:rPr>
          <w:rFonts w:ascii="TH SarabunPSK" w:hAnsi="TH SarabunPSK" w:cs="TH SarabunPSK"/>
          <w:b/>
          <w:bCs/>
          <w:sz w:val="40"/>
          <w:szCs w:val="40"/>
        </w:rPr>
        <w:t xml:space="preserve">    Sangha Order in </w:t>
      </w:r>
      <w:proofErr w:type="spellStart"/>
      <w:r w:rsidRPr="00C53BCF">
        <w:rPr>
          <w:rFonts w:ascii="TH SarabunPSK" w:hAnsi="TH SarabunPSK" w:cs="TH SarabunPSK"/>
          <w:b/>
          <w:bCs/>
          <w:sz w:val="40"/>
          <w:szCs w:val="40"/>
        </w:rPr>
        <w:t>Phichit</w:t>
      </w:r>
      <w:proofErr w:type="spellEnd"/>
      <w:r w:rsidRPr="00C53BCF">
        <w:rPr>
          <w:rFonts w:ascii="TH SarabunPSK" w:hAnsi="TH SarabunPSK" w:cs="TH SarabunPSK"/>
          <w:b/>
          <w:bCs/>
          <w:sz w:val="40"/>
          <w:szCs w:val="40"/>
        </w:rPr>
        <w:t xml:space="preserve"> Province</w:t>
      </w:r>
    </w:p>
    <w:p w14:paraId="5C237DF8" w14:textId="77777777" w:rsidR="00C53BCF" w:rsidRPr="00C53BCF" w:rsidRDefault="00C53BCF" w:rsidP="00C53BCF">
      <w:pPr>
        <w:jc w:val="center"/>
        <w:rPr>
          <w:rFonts w:ascii="TH SarabunPSK" w:hAnsi="TH SarabunPSK" w:cs="TH SarabunPSK"/>
          <w:b/>
          <w:bCs/>
          <w:sz w:val="40"/>
          <w:szCs w:val="40"/>
        </w:rPr>
      </w:pPr>
    </w:p>
    <w:p w14:paraId="58A482A9" w14:textId="77777777" w:rsidR="00C53BCF" w:rsidRPr="00C53BCF" w:rsidRDefault="00C53BCF" w:rsidP="00C53BCF">
      <w:pPr>
        <w:jc w:val="center"/>
        <w:rPr>
          <w:rFonts w:ascii="TH SarabunPSK" w:hAnsi="TH SarabunPSK" w:cs="TH SarabunPSK"/>
          <w:b/>
          <w:bCs/>
          <w:sz w:val="52"/>
          <w:szCs w:val="52"/>
        </w:rPr>
      </w:pPr>
    </w:p>
    <w:p w14:paraId="3A3578FE" w14:textId="77777777" w:rsidR="00C53BCF" w:rsidRPr="00C53BCF" w:rsidRDefault="00C53BCF" w:rsidP="00C53BCF">
      <w:pPr>
        <w:jc w:val="center"/>
        <w:rPr>
          <w:rFonts w:ascii="TH SarabunPSK" w:hAnsi="TH SarabunPSK" w:cs="TH SarabunPSK"/>
          <w:b/>
          <w:bCs/>
          <w:sz w:val="32"/>
          <w:szCs w:val="32"/>
          <w:cs/>
        </w:rPr>
      </w:pPr>
    </w:p>
    <w:p w14:paraId="306F7BD2" w14:textId="77777777" w:rsidR="00C53BCF" w:rsidRPr="00C53BCF" w:rsidRDefault="00C53BCF" w:rsidP="00C53BCF">
      <w:pPr>
        <w:jc w:val="center"/>
        <w:rPr>
          <w:rFonts w:ascii="TH SarabunPSK" w:hAnsi="TH SarabunPSK" w:cs="TH SarabunPSK"/>
          <w:b/>
          <w:bCs/>
          <w:sz w:val="36"/>
          <w:szCs w:val="36"/>
        </w:rPr>
      </w:pPr>
    </w:p>
    <w:p w14:paraId="3FEDEF12" w14:textId="77777777" w:rsidR="00C53BCF" w:rsidRDefault="00C53BCF" w:rsidP="00C53BCF">
      <w:pPr>
        <w:jc w:val="center"/>
        <w:rPr>
          <w:rFonts w:ascii="TH SarabunPSK" w:hAnsi="TH SarabunPSK" w:cs="TH SarabunPSK"/>
          <w:b/>
          <w:bCs/>
          <w:sz w:val="36"/>
          <w:szCs w:val="36"/>
        </w:rPr>
      </w:pPr>
    </w:p>
    <w:p w14:paraId="25F95FD4" w14:textId="77777777" w:rsidR="0063225B" w:rsidRPr="00C53BCF" w:rsidRDefault="0063225B" w:rsidP="00C53BCF">
      <w:pPr>
        <w:jc w:val="center"/>
        <w:rPr>
          <w:rFonts w:ascii="TH SarabunPSK" w:hAnsi="TH SarabunPSK" w:cs="TH SarabunPSK"/>
          <w:b/>
          <w:bCs/>
          <w:sz w:val="36"/>
          <w:szCs w:val="36"/>
        </w:rPr>
      </w:pPr>
    </w:p>
    <w:p w14:paraId="6ADE1D22" w14:textId="77777777" w:rsidR="00C53BCF" w:rsidRPr="00C53BCF" w:rsidRDefault="00C53BCF" w:rsidP="00C53BCF">
      <w:pPr>
        <w:jc w:val="center"/>
        <w:rPr>
          <w:rFonts w:ascii="TH SarabunPSK" w:hAnsi="TH SarabunPSK" w:cs="TH SarabunPSK"/>
          <w:b/>
          <w:bCs/>
          <w:sz w:val="36"/>
          <w:szCs w:val="36"/>
        </w:rPr>
      </w:pPr>
      <w:proofErr w:type="spellStart"/>
      <w:proofErr w:type="gramStart"/>
      <w:r w:rsidRPr="00C53BCF">
        <w:rPr>
          <w:rFonts w:ascii="TH SarabunPSK" w:hAnsi="TH SarabunPSK" w:cs="TH SarabunPSK"/>
          <w:b/>
          <w:bCs/>
          <w:sz w:val="36"/>
          <w:szCs w:val="36"/>
        </w:rPr>
        <w:t>Phrabaidekhasomkid</w:t>
      </w:r>
      <w:proofErr w:type="spellEnd"/>
      <w:r w:rsidRPr="00C53BCF">
        <w:rPr>
          <w:rFonts w:ascii="TH SarabunPSK" w:hAnsi="TH SarabunPSK" w:cs="TH SarabunPSK"/>
          <w:b/>
          <w:bCs/>
          <w:sz w:val="36"/>
          <w:szCs w:val="36"/>
        </w:rPr>
        <w:t xml:space="preserve">  </w:t>
      </w:r>
      <w:proofErr w:type="spellStart"/>
      <w:r w:rsidRPr="00C53BCF">
        <w:rPr>
          <w:rFonts w:ascii="TH SarabunPSK" w:hAnsi="TH SarabunPSK" w:cs="TH SarabunPSK"/>
          <w:b/>
          <w:bCs/>
          <w:sz w:val="36"/>
          <w:szCs w:val="36"/>
        </w:rPr>
        <w:t>N</w:t>
      </w:r>
      <w:r w:rsidRPr="00C53BCF">
        <w:rPr>
          <w:rFonts w:ascii="Arial" w:hAnsi="Arial" w:cs="Arial"/>
          <w:color w:val="000000"/>
          <w:sz w:val="28"/>
          <w:szCs w:val="28"/>
        </w:rPr>
        <w:t>ā</w:t>
      </w:r>
      <w:r w:rsidRPr="00C53BCF">
        <w:rPr>
          <w:rFonts w:ascii="TH SarabunPSK" w:hAnsi="TH SarabunPSK" w:cs="TH SarabunPSK"/>
          <w:b/>
          <w:bCs/>
          <w:sz w:val="36"/>
          <w:szCs w:val="36"/>
        </w:rPr>
        <w:t>thas</w:t>
      </w:r>
      <w:r w:rsidRPr="00C53BCF">
        <w:rPr>
          <w:rFonts w:ascii="Arial" w:hAnsi="Arial" w:cs="Arial"/>
          <w:sz w:val="28"/>
          <w:szCs w:val="28"/>
        </w:rPr>
        <w:t>ī</w:t>
      </w:r>
      <w:r w:rsidRPr="00C53BCF">
        <w:rPr>
          <w:rFonts w:ascii="TH SarabunPSK" w:hAnsi="TH SarabunPSK" w:cs="TH SarabunPSK"/>
          <w:b/>
          <w:bCs/>
          <w:sz w:val="36"/>
          <w:szCs w:val="36"/>
        </w:rPr>
        <w:t>lo</w:t>
      </w:r>
      <w:proofErr w:type="spellEnd"/>
      <w:proofErr w:type="gramEnd"/>
      <w:r w:rsidRPr="00C53BCF">
        <w:rPr>
          <w:rFonts w:ascii="TH SarabunPSK" w:hAnsi="TH SarabunPSK" w:cs="TH SarabunPSK"/>
          <w:b/>
          <w:bCs/>
          <w:sz w:val="36"/>
          <w:szCs w:val="36"/>
        </w:rPr>
        <w:t xml:space="preserve">  (</w:t>
      </w:r>
      <w:proofErr w:type="spellStart"/>
      <w:r w:rsidRPr="00C53BCF">
        <w:rPr>
          <w:rFonts w:ascii="TH SarabunPSK" w:hAnsi="TH SarabunPSK" w:cs="TH SarabunPSK"/>
          <w:b/>
          <w:bCs/>
          <w:sz w:val="36"/>
          <w:szCs w:val="36"/>
        </w:rPr>
        <w:t>Suknil</w:t>
      </w:r>
      <w:proofErr w:type="spellEnd"/>
      <w:r w:rsidRPr="00C53BCF">
        <w:rPr>
          <w:rFonts w:ascii="TH SarabunPSK" w:hAnsi="TH SarabunPSK" w:cs="TH SarabunPSK"/>
          <w:b/>
          <w:bCs/>
          <w:sz w:val="36"/>
          <w:szCs w:val="36"/>
        </w:rPr>
        <w:t>)</w:t>
      </w:r>
    </w:p>
    <w:p w14:paraId="66108860" w14:textId="77777777" w:rsidR="00C53BCF" w:rsidRPr="00C53BCF" w:rsidRDefault="00C53BCF" w:rsidP="00C53BCF">
      <w:pPr>
        <w:jc w:val="center"/>
        <w:rPr>
          <w:rFonts w:ascii="TH SarabunPSK" w:hAnsi="TH SarabunPSK" w:cs="TH SarabunPSK"/>
          <w:b/>
          <w:bCs/>
          <w:sz w:val="48"/>
          <w:szCs w:val="48"/>
        </w:rPr>
      </w:pPr>
    </w:p>
    <w:p w14:paraId="234CC1CA" w14:textId="77777777" w:rsidR="00C53BCF" w:rsidRPr="00C53BCF" w:rsidRDefault="00C53BCF" w:rsidP="00C53BCF">
      <w:pPr>
        <w:ind w:left="720"/>
        <w:contextualSpacing/>
        <w:jc w:val="center"/>
        <w:rPr>
          <w:rFonts w:ascii="TH SarabunPSK" w:hAnsi="TH SarabunPSK" w:cs="TH SarabunPSK"/>
          <w:sz w:val="36"/>
          <w:szCs w:val="36"/>
        </w:rPr>
      </w:pPr>
    </w:p>
    <w:p w14:paraId="52B31FF9" w14:textId="77777777" w:rsidR="00C53BCF" w:rsidRPr="00C53BCF" w:rsidRDefault="00C53BCF" w:rsidP="00C53BCF">
      <w:pPr>
        <w:ind w:left="720"/>
        <w:contextualSpacing/>
        <w:jc w:val="center"/>
        <w:rPr>
          <w:rFonts w:ascii="TH SarabunPSK" w:hAnsi="TH SarabunPSK" w:cs="TH SarabunPSK"/>
          <w:sz w:val="56"/>
          <w:szCs w:val="56"/>
        </w:rPr>
      </w:pPr>
    </w:p>
    <w:p w14:paraId="3CDE7923" w14:textId="77777777" w:rsidR="00C53BCF" w:rsidRDefault="00C53BCF" w:rsidP="00C53BCF">
      <w:pPr>
        <w:autoSpaceDE w:val="0"/>
        <w:autoSpaceDN w:val="0"/>
        <w:adjustRightInd w:val="0"/>
        <w:jc w:val="center"/>
        <w:rPr>
          <w:rFonts w:ascii="TH SarabunPSK" w:hAnsi="TH SarabunPSK" w:cs="TH SarabunPSK"/>
          <w:sz w:val="36"/>
          <w:szCs w:val="36"/>
        </w:rPr>
      </w:pPr>
    </w:p>
    <w:p w14:paraId="3DD9F9D9" w14:textId="77777777" w:rsidR="00F31033" w:rsidRPr="00232C09" w:rsidRDefault="00F31033" w:rsidP="00C53BCF">
      <w:pPr>
        <w:autoSpaceDE w:val="0"/>
        <w:autoSpaceDN w:val="0"/>
        <w:adjustRightInd w:val="0"/>
        <w:jc w:val="center"/>
        <w:rPr>
          <w:rFonts w:ascii="TH SarabunPSK" w:hAnsi="TH SarabunPSK" w:cs="TH SarabunPSK"/>
          <w:sz w:val="40"/>
          <w:szCs w:val="40"/>
        </w:rPr>
      </w:pPr>
    </w:p>
    <w:p w14:paraId="6E52D445" w14:textId="77777777" w:rsidR="00C53BCF" w:rsidRPr="00232C09" w:rsidRDefault="00C53BCF" w:rsidP="00C53BCF">
      <w:pPr>
        <w:autoSpaceDE w:val="0"/>
        <w:autoSpaceDN w:val="0"/>
        <w:adjustRightInd w:val="0"/>
        <w:jc w:val="center"/>
        <w:rPr>
          <w:rFonts w:ascii="TH SarabunPSK" w:hAnsi="TH SarabunPSK" w:cs="TH SarabunPSK"/>
          <w:sz w:val="36"/>
          <w:szCs w:val="36"/>
        </w:rPr>
      </w:pPr>
      <w:r w:rsidRPr="00232C09">
        <w:rPr>
          <w:rFonts w:ascii="TH SarabunPSK" w:hAnsi="TH SarabunPSK" w:cs="TH SarabunPSK"/>
          <w:sz w:val="36"/>
          <w:szCs w:val="36"/>
        </w:rPr>
        <w:t xml:space="preserve">A Dissertation Submitted in Partial </w:t>
      </w:r>
      <w:proofErr w:type="spellStart"/>
      <w:r w:rsidRPr="00232C09">
        <w:rPr>
          <w:rFonts w:ascii="TH SarabunPSK" w:hAnsi="TH SarabunPSK" w:cs="TH SarabunPSK"/>
          <w:sz w:val="36"/>
          <w:szCs w:val="36"/>
        </w:rPr>
        <w:t>Fullfilment</w:t>
      </w:r>
      <w:proofErr w:type="spellEnd"/>
      <w:r w:rsidRPr="00232C09">
        <w:rPr>
          <w:rFonts w:ascii="TH SarabunPSK" w:hAnsi="TH SarabunPSK" w:cs="TH SarabunPSK"/>
          <w:sz w:val="36"/>
          <w:szCs w:val="36"/>
        </w:rPr>
        <w:t xml:space="preserve"> of</w:t>
      </w:r>
    </w:p>
    <w:p w14:paraId="7AA63E1E" w14:textId="77777777" w:rsidR="00C53BCF" w:rsidRPr="00232C09" w:rsidRDefault="00C53BCF" w:rsidP="00C53BCF">
      <w:pPr>
        <w:autoSpaceDE w:val="0"/>
        <w:autoSpaceDN w:val="0"/>
        <w:adjustRightInd w:val="0"/>
        <w:jc w:val="center"/>
        <w:rPr>
          <w:rFonts w:ascii="TH SarabunPSK" w:hAnsi="TH SarabunPSK" w:cs="TH SarabunPSK"/>
          <w:sz w:val="36"/>
          <w:szCs w:val="36"/>
        </w:rPr>
      </w:pPr>
      <w:r w:rsidRPr="00232C09">
        <w:rPr>
          <w:rFonts w:ascii="TH SarabunPSK" w:hAnsi="TH SarabunPSK" w:cs="TH SarabunPSK"/>
          <w:sz w:val="36"/>
          <w:szCs w:val="36"/>
        </w:rPr>
        <w:t>the Requirements for the Degree of</w:t>
      </w:r>
    </w:p>
    <w:p w14:paraId="56AA0A32" w14:textId="77777777" w:rsidR="00C53BCF" w:rsidRPr="00232C09" w:rsidRDefault="00C53BCF" w:rsidP="00C53BCF">
      <w:pPr>
        <w:autoSpaceDE w:val="0"/>
        <w:autoSpaceDN w:val="0"/>
        <w:adjustRightInd w:val="0"/>
        <w:jc w:val="center"/>
        <w:rPr>
          <w:rFonts w:ascii="TH SarabunPSK" w:hAnsi="TH SarabunPSK" w:cs="TH SarabunPSK"/>
          <w:sz w:val="36"/>
          <w:szCs w:val="36"/>
        </w:rPr>
      </w:pPr>
      <w:r w:rsidRPr="00232C09">
        <w:rPr>
          <w:rFonts w:ascii="TH SarabunPSK" w:hAnsi="TH SarabunPSK" w:cs="TH SarabunPSK"/>
          <w:sz w:val="36"/>
          <w:szCs w:val="36"/>
        </w:rPr>
        <w:t>Doctor of Philosophy</w:t>
      </w:r>
    </w:p>
    <w:p w14:paraId="5455FF66" w14:textId="77777777" w:rsidR="00C53BCF" w:rsidRPr="00232C09" w:rsidRDefault="00C53BCF" w:rsidP="00C53BCF">
      <w:pPr>
        <w:autoSpaceDE w:val="0"/>
        <w:autoSpaceDN w:val="0"/>
        <w:adjustRightInd w:val="0"/>
        <w:jc w:val="center"/>
        <w:rPr>
          <w:rFonts w:ascii="TH SarabunPSK" w:hAnsi="TH SarabunPSK" w:cs="TH SarabunPSK"/>
          <w:sz w:val="36"/>
          <w:szCs w:val="36"/>
        </w:rPr>
      </w:pPr>
      <w:r w:rsidRPr="00232C09">
        <w:rPr>
          <w:rFonts w:ascii="TH SarabunPSK" w:hAnsi="TH SarabunPSK" w:cs="TH SarabunPSK"/>
          <w:sz w:val="36"/>
          <w:szCs w:val="36"/>
        </w:rPr>
        <w:t>(Buddhist Management)</w:t>
      </w:r>
    </w:p>
    <w:p w14:paraId="0233C0BA" w14:textId="77777777" w:rsidR="00C53BCF" w:rsidRPr="00232C09" w:rsidRDefault="00C53BCF" w:rsidP="00C53BCF">
      <w:pPr>
        <w:autoSpaceDE w:val="0"/>
        <w:autoSpaceDN w:val="0"/>
        <w:adjustRightInd w:val="0"/>
        <w:jc w:val="center"/>
        <w:rPr>
          <w:rFonts w:ascii="TH SarabunPSK" w:hAnsi="TH SarabunPSK" w:cs="TH SarabunPSK"/>
          <w:sz w:val="36"/>
          <w:szCs w:val="36"/>
        </w:rPr>
      </w:pPr>
    </w:p>
    <w:p w14:paraId="16755CCA" w14:textId="77777777" w:rsidR="00C73237" w:rsidRPr="00232C09" w:rsidRDefault="00C73237" w:rsidP="00C53BCF">
      <w:pPr>
        <w:autoSpaceDE w:val="0"/>
        <w:autoSpaceDN w:val="0"/>
        <w:adjustRightInd w:val="0"/>
        <w:jc w:val="center"/>
        <w:rPr>
          <w:rFonts w:ascii="TH SarabunPSK" w:hAnsi="TH SarabunPSK" w:cs="TH SarabunPSK"/>
          <w:sz w:val="36"/>
          <w:szCs w:val="36"/>
        </w:rPr>
      </w:pPr>
    </w:p>
    <w:p w14:paraId="2F757439" w14:textId="77777777" w:rsidR="00C53BCF" w:rsidRPr="00232C09" w:rsidRDefault="00C53BCF" w:rsidP="00C53BCF">
      <w:pPr>
        <w:autoSpaceDE w:val="0"/>
        <w:autoSpaceDN w:val="0"/>
        <w:adjustRightInd w:val="0"/>
        <w:jc w:val="center"/>
        <w:rPr>
          <w:rFonts w:ascii="TH SarabunPSK" w:hAnsi="TH SarabunPSK" w:cs="TH SarabunPSK"/>
          <w:sz w:val="36"/>
          <w:szCs w:val="36"/>
        </w:rPr>
      </w:pPr>
      <w:r w:rsidRPr="00232C09">
        <w:rPr>
          <w:rFonts w:ascii="TH SarabunPSK" w:hAnsi="TH SarabunPSK" w:cs="TH SarabunPSK"/>
          <w:sz w:val="36"/>
          <w:szCs w:val="36"/>
        </w:rPr>
        <w:t>Graduate School</w:t>
      </w:r>
    </w:p>
    <w:p w14:paraId="47F87A16" w14:textId="77777777" w:rsidR="00C53BCF" w:rsidRPr="00232C09" w:rsidRDefault="00C53BCF" w:rsidP="00C53BCF">
      <w:pPr>
        <w:autoSpaceDE w:val="0"/>
        <w:autoSpaceDN w:val="0"/>
        <w:adjustRightInd w:val="0"/>
        <w:jc w:val="center"/>
        <w:rPr>
          <w:rFonts w:ascii="TH SarabunPSK" w:hAnsi="TH SarabunPSK" w:cs="TH SarabunPSK"/>
          <w:sz w:val="36"/>
          <w:szCs w:val="36"/>
        </w:rPr>
      </w:pPr>
      <w:proofErr w:type="spellStart"/>
      <w:r w:rsidRPr="00232C09">
        <w:rPr>
          <w:rFonts w:ascii="TH SarabunPSK" w:hAnsi="TH SarabunPSK" w:cs="TH SarabunPSK"/>
          <w:sz w:val="36"/>
          <w:szCs w:val="36"/>
        </w:rPr>
        <w:t>Mahachulalongkornrajavidyalaya</w:t>
      </w:r>
      <w:proofErr w:type="spellEnd"/>
      <w:r w:rsidRPr="00232C09">
        <w:rPr>
          <w:rFonts w:ascii="TH SarabunPSK" w:hAnsi="TH SarabunPSK" w:cs="TH SarabunPSK"/>
          <w:sz w:val="36"/>
          <w:szCs w:val="36"/>
        </w:rPr>
        <w:t xml:space="preserve"> University</w:t>
      </w:r>
    </w:p>
    <w:p w14:paraId="22706D7E" w14:textId="77777777" w:rsidR="00C53BCF" w:rsidRPr="00232C09" w:rsidRDefault="00C53BCF" w:rsidP="00C53BCF">
      <w:pPr>
        <w:autoSpaceDE w:val="0"/>
        <w:autoSpaceDN w:val="0"/>
        <w:adjustRightInd w:val="0"/>
        <w:jc w:val="center"/>
        <w:rPr>
          <w:rFonts w:ascii="TH SarabunPSK" w:hAnsi="TH SarabunPSK" w:cs="TH SarabunPSK"/>
          <w:sz w:val="36"/>
          <w:szCs w:val="36"/>
        </w:rPr>
      </w:pPr>
      <w:r w:rsidRPr="00232C09">
        <w:rPr>
          <w:rFonts w:ascii="TH SarabunPSK" w:hAnsi="TH SarabunPSK" w:cs="TH SarabunPSK"/>
          <w:sz w:val="36"/>
          <w:szCs w:val="36"/>
        </w:rPr>
        <w:t>C.E. 2021</w:t>
      </w:r>
    </w:p>
    <w:p w14:paraId="4E2549E6" w14:textId="77777777" w:rsidR="005A0304" w:rsidRPr="00232C09" w:rsidRDefault="005A0304" w:rsidP="00C53BCF">
      <w:pPr>
        <w:spacing w:line="360" w:lineRule="auto"/>
        <w:jc w:val="center"/>
        <w:rPr>
          <w:rFonts w:ascii="TH SarabunPSK" w:hAnsi="TH SarabunPSK" w:cs="TH SarabunPSK"/>
          <w:sz w:val="36"/>
          <w:szCs w:val="36"/>
        </w:rPr>
      </w:pPr>
    </w:p>
    <w:p w14:paraId="0790CF34" w14:textId="77777777" w:rsidR="00C53BCF" w:rsidRPr="00232C09" w:rsidRDefault="00C53BCF" w:rsidP="00C53BCF">
      <w:pPr>
        <w:spacing w:line="360" w:lineRule="auto"/>
        <w:jc w:val="center"/>
        <w:rPr>
          <w:rFonts w:ascii="TH SarabunPSK" w:hAnsi="TH SarabunPSK" w:cs="TH SarabunPSK"/>
          <w:sz w:val="36"/>
          <w:szCs w:val="36"/>
        </w:rPr>
      </w:pPr>
      <w:r w:rsidRPr="00232C09">
        <w:rPr>
          <w:rFonts w:ascii="TH SarabunPSK" w:hAnsi="TH SarabunPSK" w:cs="TH SarabunPSK"/>
          <w:sz w:val="36"/>
          <w:szCs w:val="36"/>
        </w:rPr>
        <w:t xml:space="preserve">(Copyright by </w:t>
      </w:r>
      <w:proofErr w:type="spellStart"/>
      <w:r w:rsidRPr="00232C09">
        <w:rPr>
          <w:rFonts w:ascii="TH SarabunPSK" w:hAnsi="TH SarabunPSK" w:cs="TH SarabunPSK"/>
          <w:sz w:val="36"/>
          <w:szCs w:val="36"/>
        </w:rPr>
        <w:t>Mahachulalongkornrajavidyalaya</w:t>
      </w:r>
      <w:proofErr w:type="spellEnd"/>
      <w:r w:rsidRPr="00232C09">
        <w:rPr>
          <w:rFonts w:ascii="TH SarabunPSK" w:hAnsi="TH SarabunPSK" w:cs="TH SarabunPSK"/>
          <w:sz w:val="36"/>
          <w:szCs w:val="36"/>
        </w:rPr>
        <w:t xml:space="preserve"> University)</w:t>
      </w:r>
    </w:p>
    <w:p w14:paraId="5969BEC7" w14:textId="77777777" w:rsidR="00C53BCF" w:rsidRDefault="00C53BCF" w:rsidP="00C53BCF">
      <w:r>
        <w:rPr>
          <w:noProof/>
        </w:rPr>
        <w:drawing>
          <wp:anchor distT="0" distB="0" distL="114300" distR="114300" simplePos="0" relativeHeight="251662336" behindDoc="1" locked="0" layoutInCell="1" allowOverlap="1" wp14:anchorId="12F1EB76" wp14:editId="65E2DC2A">
            <wp:simplePos x="0" y="0"/>
            <wp:positionH relativeFrom="column">
              <wp:posOffset>-1371600</wp:posOffset>
            </wp:positionH>
            <wp:positionV relativeFrom="paragraph">
              <wp:posOffset>-1371600</wp:posOffset>
            </wp:positionV>
            <wp:extent cx="7783033" cy="10706986"/>
            <wp:effectExtent l="0" t="0" r="8890" b="0"/>
            <wp:wrapNone/>
            <wp:docPr id="4" name="รูปภาพ 4" descr="คำอธิบาย: C:\Users\My Documents\Pictures\พระใบฎีกาสมคิด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C:\Users\My Documents\Pictures\พระใบฎีกาสมคิด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9385" cy="10701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BDAC" w14:textId="77777777" w:rsidR="00C53BCF" w:rsidRDefault="00C53BCF" w:rsidP="00C53BCF"/>
    <w:p w14:paraId="5821401B" w14:textId="77777777" w:rsidR="00C53BCF" w:rsidRDefault="00C53BCF" w:rsidP="00C53BCF"/>
    <w:p w14:paraId="0EA536BC" w14:textId="77777777" w:rsidR="00C53BCF" w:rsidRDefault="00C53BCF" w:rsidP="00C53BCF"/>
    <w:p w14:paraId="7331857D" w14:textId="77777777" w:rsidR="00C53BCF" w:rsidRDefault="00C53BCF" w:rsidP="00C53BCF"/>
    <w:p w14:paraId="4DDAF948" w14:textId="77777777" w:rsidR="00C53BCF" w:rsidRDefault="00C53BCF" w:rsidP="00C53BCF"/>
    <w:p w14:paraId="649A1625" w14:textId="77777777" w:rsidR="00C53BCF" w:rsidRDefault="00C53BCF" w:rsidP="00C53BCF"/>
    <w:p w14:paraId="0650853A" w14:textId="77777777" w:rsidR="00C53BCF" w:rsidRDefault="00C53BCF" w:rsidP="00C53BCF"/>
    <w:p w14:paraId="5A13B83E" w14:textId="77777777" w:rsidR="00C53BCF" w:rsidRDefault="00C53BCF" w:rsidP="00C53BCF"/>
    <w:p w14:paraId="419008E0" w14:textId="77777777" w:rsidR="00C53BCF" w:rsidRDefault="00C53BCF" w:rsidP="00C53BCF"/>
    <w:p w14:paraId="4DB157DC" w14:textId="77777777" w:rsidR="00C53BCF" w:rsidRDefault="00C53BCF" w:rsidP="00C53BCF"/>
    <w:p w14:paraId="27846EA3" w14:textId="77777777" w:rsidR="00C53BCF" w:rsidRDefault="00C53BCF" w:rsidP="00C53BCF"/>
    <w:p w14:paraId="1E952348" w14:textId="77777777" w:rsidR="00C53BCF" w:rsidRDefault="00C53BCF" w:rsidP="00C53BCF"/>
    <w:p w14:paraId="5A77403F" w14:textId="77777777" w:rsidR="00C53BCF" w:rsidRDefault="00C53BCF" w:rsidP="00C53BCF"/>
    <w:p w14:paraId="2BE8887B" w14:textId="77777777" w:rsidR="00C53BCF" w:rsidRDefault="00C53BCF" w:rsidP="00C53BCF"/>
    <w:p w14:paraId="12C89720" w14:textId="77777777" w:rsidR="00C53BCF" w:rsidRDefault="00C53BCF" w:rsidP="00C53BCF"/>
    <w:p w14:paraId="345A6232" w14:textId="77777777" w:rsidR="00C53BCF" w:rsidRDefault="00C53BCF" w:rsidP="00C53BCF"/>
    <w:p w14:paraId="0A75DB27" w14:textId="77777777" w:rsidR="00C53BCF" w:rsidRDefault="00C53BCF" w:rsidP="00C53BCF"/>
    <w:p w14:paraId="6665297A" w14:textId="77777777" w:rsidR="00C53BCF" w:rsidRDefault="00C53BCF" w:rsidP="00C53BCF"/>
    <w:p w14:paraId="51F52402" w14:textId="77777777" w:rsidR="00C53BCF" w:rsidRDefault="00C53BCF" w:rsidP="00C53BCF"/>
    <w:p w14:paraId="44732FC7" w14:textId="77777777" w:rsidR="00C53BCF" w:rsidRDefault="00C53BCF" w:rsidP="00C53BCF"/>
    <w:p w14:paraId="11FCB0F9" w14:textId="77777777" w:rsidR="00C53BCF" w:rsidRDefault="00C53BCF" w:rsidP="00C53BCF"/>
    <w:p w14:paraId="261E0578" w14:textId="77777777" w:rsidR="00C53BCF" w:rsidRDefault="00C53BCF" w:rsidP="00C53BCF"/>
    <w:p w14:paraId="68C48B3B" w14:textId="77777777" w:rsidR="00C53BCF" w:rsidRDefault="00C53BCF" w:rsidP="00C53BCF"/>
    <w:p w14:paraId="571E50F1" w14:textId="77777777" w:rsidR="00C53BCF" w:rsidRDefault="00C53BCF" w:rsidP="00C53BCF"/>
    <w:p w14:paraId="411406B7" w14:textId="77777777" w:rsidR="00C53BCF" w:rsidRDefault="00C53BCF" w:rsidP="00C53BCF"/>
    <w:p w14:paraId="38527A2A" w14:textId="77777777" w:rsidR="00C53BCF" w:rsidRDefault="00C53BCF" w:rsidP="00C53BCF"/>
    <w:p w14:paraId="4F25755F" w14:textId="77777777" w:rsidR="00C53BCF" w:rsidRDefault="00C53BCF" w:rsidP="00C53BCF"/>
    <w:p w14:paraId="6B14AEBA" w14:textId="77777777" w:rsidR="00C53BCF" w:rsidRDefault="00C53BCF" w:rsidP="00C53BCF"/>
    <w:p w14:paraId="13800105" w14:textId="77777777" w:rsidR="00C53BCF" w:rsidRDefault="00C53BCF" w:rsidP="00C53BCF"/>
    <w:p w14:paraId="30B3E293" w14:textId="77777777" w:rsidR="00C53BCF" w:rsidRDefault="00C53BCF" w:rsidP="00C53BCF"/>
    <w:p w14:paraId="0007FF5E" w14:textId="77777777" w:rsidR="00C53BCF" w:rsidRDefault="00C53BCF" w:rsidP="00C53BCF"/>
    <w:p w14:paraId="4DDC6415" w14:textId="77777777" w:rsidR="00C53BCF" w:rsidRDefault="00C53BCF" w:rsidP="00C53BCF"/>
    <w:p w14:paraId="1AF8568B" w14:textId="77777777" w:rsidR="00C53BCF" w:rsidRDefault="00C53BCF" w:rsidP="00C53BCF"/>
    <w:p w14:paraId="441CDC9A" w14:textId="77777777" w:rsidR="00C53BCF" w:rsidRDefault="00C53BCF" w:rsidP="00C53BCF"/>
    <w:p w14:paraId="2247CC13" w14:textId="77777777" w:rsidR="00C53BCF" w:rsidRDefault="00C53BCF" w:rsidP="00C53BCF"/>
    <w:p w14:paraId="376CBD5C" w14:textId="77777777" w:rsidR="00C53BCF" w:rsidRDefault="00C53BCF" w:rsidP="00C53BCF"/>
    <w:p w14:paraId="61A93EB2" w14:textId="77777777" w:rsidR="00C53BCF" w:rsidRDefault="00C53BCF" w:rsidP="00C53BCF"/>
    <w:p w14:paraId="34D72F6C" w14:textId="77777777" w:rsidR="00C53BCF" w:rsidRDefault="00C53BCF" w:rsidP="00C53BCF"/>
    <w:p w14:paraId="3E430645" w14:textId="77777777" w:rsidR="00C53BCF" w:rsidRDefault="00C53BCF" w:rsidP="00C53BCF"/>
    <w:p w14:paraId="2C545C36" w14:textId="77777777" w:rsidR="00C53BCF" w:rsidRDefault="00C53BCF" w:rsidP="00C53BCF"/>
    <w:p w14:paraId="3B62409C" w14:textId="77777777" w:rsidR="00C53BCF" w:rsidRDefault="00C53BCF" w:rsidP="00C53BCF"/>
    <w:p w14:paraId="435574F7" w14:textId="77777777" w:rsidR="00C53BCF" w:rsidRDefault="00C53BCF" w:rsidP="00C53BCF"/>
    <w:p w14:paraId="40750ED5" w14:textId="77777777" w:rsidR="00C53BCF" w:rsidRDefault="00C53BCF" w:rsidP="00C53BCF"/>
    <w:p w14:paraId="65C6D8D1" w14:textId="77777777" w:rsidR="00C53BCF" w:rsidRDefault="00C53BCF" w:rsidP="00C53BCF">
      <w:pPr>
        <w:sectPr w:rsidR="00C53BCF" w:rsidSect="00C53BCF">
          <w:headerReference w:type="default" r:id="rId10"/>
          <w:pgSz w:w="11907" w:h="16839" w:code="9"/>
          <w:pgMar w:top="2160" w:right="1440" w:bottom="1440" w:left="2160" w:header="1440" w:footer="1440" w:gutter="0"/>
          <w:cols w:space="708"/>
          <w:docGrid w:linePitch="435"/>
        </w:sectPr>
      </w:pPr>
    </w:p>
    <w:p w14:paraId="1878C928" w14:textId="77777777" w:rsidR="00C53BCF" w:rsidRDefault="00C53BCF" w:rsidP="00C53BCF"/>
    <w:p w14:paraId="6CC9C757" w14:textId="77777777" w:rsidR="00C53BCF" w:rsidRPr="003F3D2E"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r w:rsidRPr="000E3C5D">
        <w:rPr>
          <w:rFonts w:ascii="TH SarabunPSK" w:hAnsi="TH SarabunPSK" w:cs="TH SarabunPSK"/>
          <w:b/>
          <w:bCs/>
          <w:sz w:val="32"/>
          <w:szCs w:val="32"/>
          <w:cs/>
        </w:rPr>
        <w:t>ชื่อ</w:t>
      </w:r>
      <w:r w:rsidR="001D28B0" w:rsidRPr="000E3C5D">
        <w:rPr>
          <w:rFonts w:ascii="TH SarabunPSK" w:hAnsi="TH SarabunPSK" w:cs="TH SarabunPSK" w:hint="cs"/>
          <w:b/>
          <w:bCs/>
          <w:sz w:val="32"/>
          <w:szCs w:val="32"/>
          <w:cs/>
        </w:rPr>
        <w:t>ดุษฎี</w:t>
      </w:r>
      <w:r w:rsidRPr="000E3C5D">
        <w:rPr>
          <w:rFonts w:ascii="TH SarabunPSK" w:hAnsi="TH SarabunPSK" w:cs="TH SarabunPSK"/>
          <w:b/>
          <w:bCs/>
          <w:sz w:val="32"/>
          <w:szCs w:val="32"/>
          <w:cs/>
        </w:rPr>
        <w:t>นิพนธ์</w:t>
      </w:r>
      <w:r>
        <w:rPr>
          <w:rFonts w:ascii="TH SarabunPSK" w:hAnsi="TH SarabunPSK" w:cs="TH SarabunPSK" w:hint="cs"/>
          <w:sz w:val="32"/>
          <w:szCs w:val="32"/>
          <w:cs/>
        </w:rPr>
        <w:tab/>
      </w:r>
      <w:r w:rsidRPr="003F3D2E">
        <w:rPr>
          <w:rFonts w:ascii="TH SarabunPSK" w:hAnsi="TH SarabunPSK" w:cs="TH SarabunPSK"/>
          <w:sz w:val="32"/>
          <w:szCs w:val="32"/>
          <w:cs/>
        </w:rPr>
        <w:t xml:space="preserve">: รูปแบบการบริหารจัดการงานสงเคราะห์ประชาชนตามหลักสังคม </w:t>
      </w:r>
    </w:p>
    <w:p w14:paraId="13F13D35" w14:textId="77777777" w:rsidR="00C53BCF" w:rsidRPr="003F3D2E"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3F3D2E">
        <w:rPr>
          <w:rFonts w:ascii="TH SarabunPSK" w:hAnsi="TH SarabunPSK" w:cs="TH SarabunPSK"/>
          <w:sz w:val="32"/>
          <w:szCs w:val="32"/>
          <w:cs/>
        </w:rPr>
        <w:t>สงเคราะห์เชิงพุทธบูรณาการของคณะสงฆ์จังหวัดพิจิตร</w:t>
      </w:r>
      <w:r w:rsidRPr="003F3D2E">
        <w:rPr>
          <w:rFonts w:ascii="TH SarabunPSK" w:hAnsi="TH SarabunPSK" w:cs="TH SarabunPSK"/>
          <w:sz w:val="32"/>
          <w:szCs w:val="32"/>
          <w:cs/>
        </w:rPr>
        <w:tab/>
        <w:t xml:space="preserve">           </w:t>
      </w:r>
      <w:r w:rsidRPr="000E3C5D">
        <w:rPr>
          <w:rFonts w:ascii="TH SarabunPSK" w:hAnsi="TH SarabunPSK" w:cs="TH SarabunPSK"/>
          <w:b/>
          <w:bCs/>
          <w:sz w:val="32"/>
          <w:szCs w:val="32"/>
          <w:cs/>
        </w:rPr>
        <w:t>ผู้วิจัย</w:t>
      </w:r>
      <w:r w:rsidRPr="003F3D2E">
        <w:rPr>
          <w:rFonts w:ascii="TH SarabunPSK" w:hAnsi="TH SarabunPSK" w:cs="TH SarabunPSK"/>
          <w:sz w:val="32"/>
          <w:szCs w:val="32"/>
          <w:cs/>
        </w:rPr>
        <w:tab/>
        <w:t>: พระใบฎีกาสมคิด  นาถสีโล  (สุขนิล)</w:t>
      </w:r>
    </w:p>
    <w:p w14:paraId="28C5E39C" w14:textId="77777777" w:rsidR="00C53BCF" w:rsidRPr="003F3D2E"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r w:rsidRPr="000E3C5D">
        <w:rPr>
          <w:rFonts w:ascii="TH SarabunPSK" w:hAnsi="TH SarabunPSK" w:cs="TH SarabunPSK"/>
          <w:b/>
          <w:bCs/>
          <w:sz w:val="32"/>
          <w:szCs w:val="32"/>
          <w:cs/>
        </w:rPr>
        <w:t>ปริญญา</w:t>
      </w:r>
      <w:r w:rsidRPr="003F3D2E">
        <w:rPr>
          <w:rFonts w:ascii="TH SarabunPSK" w:hAnsi="TH SarabunPSK" w:cs="TH SarabunPSK"/>
          <w:sz w:val="32"/>
          <w:szCs w:val="32"/>
          <w:cs/>
        </w:rPr>
        <w:tab/>
        <w:t>: พุทธศาสตรดุษฎีบัณฑิต การจัดการเชิงพุทธ</w:t>
      </w:r>
    </w:p>
    <w:p w14:paraId="4AB9AAD8" w14:textId="77777777" w:rsidR="00C53BCF" w:rsidRPr="000E3C5D" w:rsidRDefault="00B907EC" w:rsidP="00C53BCF">
      <w:pPr>
        <w:tabs>
          <w:tab w:val="left" w:pos="1890"/>
          <w:tab w:val="left" w:pos="1980"/>
          <w:tab w:val="left" w:pos="2070"/>
          <w:tab w:val="left" w:pos="2410"/>
          <w:tab w:val="left" w:pos="2552"/>
          <w:tab w:val="left" w:pos="6521"/>
        </w:tabs>
        <w:jc w:val="thaiDistribute"/>
        <w:rPr>
          <w:rFonts w:ascii="TH SarabunPSK" w:hAnsi="TH SarabunPSK" w:cs="TH SarabunPSK"/>
          <w:b/>
          <w:bCs/>
          <w:sz w:val="32"/>
          <w:szCs w:val="32"/>
        </w:rPr>
      </w:pPr>
      <w:r w:rsidRPr="000E3C5D">
        <w:rPr>
          <w:rFonts w:ascii="TH SarabunPSK" w:hAnsi="TH SarabunPSK" w:cs="TH SarabunPSK"/>
          <w:b/>
          <w:bCs/>
          <w:sz w:val="32"/>
          <w:szCs w:val="32"/>
          <w:cs/>
        </w:rPr>
        <w:t>คณะกรรมการควบคุม</w:t>
      </w:r>
      <w:r w:rsidR="001D28B0" w:rsidRPr="000E3C5D">
        <w:rPr>
          <w:rFonts w:ascii="TH SarabunPSK" w:hAnsi="TH SarabunPSK" w:cs="TH SarabunPSK" w:hint="cs"/>
          <w:b/>
          <w:bCs/>
          <w:sz w:val="32"/>
          <w:szCs w:val="32"/>
          <w:cs/>
        </w:rPr>
        <w:t>ดุษฎี</w:t>
      </w:r>
      <w:r w:rsidR="00C53BCF" w:rsidRPr="000E3C5D">
        <w:rPr>
          <w:rFonts w:ascii="TH SarabunPSK" w:hAnsi="TH SarabunPSK" w:cs="TH SarabunPSK"/>
          <w:b/>
          <w:bCs/>
          <w:sz w:val="32"/>
          <w:szCs w:val="32"/>
          <w:cs/>
        </w:rPr>
        <w:t>นิพนธ์</w:t>
      </w:r>
    </w:p>
    <w:p w14:paraId="4FDBEBC5" w14:textId="77777777" w:rsidR="00C53BCF" w:rsidRPr="003F3D2E"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r w:rsidRPr="003F3D2E">
        <w:rPr>
          <w:rFonts w:ascii="TH SarabunPSK" w:hAnsi="TH SarabunPSK" w:cs="TH SarabunPSK"/>
          <w:sz w:val="32"/>
          <w:szCs w:val="32"/>
          <w:cs/>
        </w:rPr>
        <w:t xml:space="preserve">                         </w:t>
      </w:r>
      <w:r w:rsidRPr="003F3D2E">
        <w:rPr>
          <w:rFonts w:ascii="TH SarabunPSK" w:hAnsi="TH SarabunPSK" w:cs="TH SarabunPSK"/>
          <w:sz w:val="32"/>
          <w:szCs w:val="32"/>
          <w:cs/>
        </w:rPr>
        <w:tab/>
        <w:t>: พระสุธีวีรบัณฑิต</w:t>
      </w:r>
      <w:r w:rsidRPr="003F3D2E">
        <w:rPr>
          <w:rFonts w:ascii="TH SarabunPSK" w:hAnsi="TH SarabunPSK" w:cs="TH SarabunPSK"/>
          <w:sz w:val="32"/>
          <w:szCs w:val="32"/>
        </w:rPr>
        <w:t xml:space="preserve">, </w:t>
      </w:r>
      <w:r w:rsidRPr="003F3D2E">
        <w:rPr>
          <w:rFonts w:ascii="TH SarabunPSK" w:hAnsi="TH SarabunPSK" w:cs="TH SarabunPSK"/>
          <w:sz w:val="32"/>
          <w:szCs w:val="32"/>
          <w:cs/>
        </w:rPr>
        <w:t>รศ. ดร.</w:t>
      </w:r>
      <w:r w:rsidRPr="003F3D2E">
        <w:rPr>
          <w:rFonts w:ascii="TH SarabunPSK" w:hAnsi="TH SarabunPSK" w:cs="TH SarabunPSK"/>
          <w:sz w:val="32"/>
          <w:szCs w:val="32"/>
        </w:rPr>
        <w:t xml:space="preserve">, </w:t>
      </w:r>
      <w:r w:rsidRPr="003F3D2E">
        <w:rPr>
          <w:rFonts w:ascii="TH SarabunPSK" w:hAnsi="TH SarabunPSK" w:cs="TH SarabunPSK"/>
          <w:sz w:val="32"/>
          <w:szCs w:val="32"/>
          <w:cs/>
        </w:rPr>
        <w:t>ป.ธ. ๗.</w:t>
      </w:r>
      <w:r w:rsidRPr="003F3D2E">
        <w:rPr>
          <w:rFonts w:ascii="TH SarabunPSK" w:hAnsi="TH SarabunPSK" w:cs="TH SarabunPSK"/>
          <w:sz w:val="32"/>
          <w:szCs w:val="32"/>
        </w:rPr>
        <w:t xml:space="preserve">, </w:t>
      </w:r>
      <w:r w:rsidRPr="003F3D2E">
        <w:rPr>
          <w:rFonts w:ascii="TH SarabunPSK" w:hAnsi="TH SarabunPSK" w:cs="TH SarabunPSK"/>
          <w:sz w:val="32"/>
          <w:szCs w:val="32"/>
          <w:cs/>
        </w:rPr>
        <w:t>พธ.บ.  (ศาสนา)</w:t>
      </w:r>
      <w:r w:rsidRPr="003F3D2E">
        <w:rPr>
          <w:rFonts w:ascii="TH SarabunPSK" w:hAnsi="TH SarabunPSK" w:cs="TH SarabunPSK"/>
          <w:sz w:val="32"/>
          <w:szCs w:val="32"/>
        </w:rPr>
        <w:t xml:space="preserve">, </w:t>
      </w:r>
    </w:p>
    <w:p w14:paraId="42F0D376" w14:textId="77777777" w:rsidR="00C53BCF" w:rsidRPr="003F3D2E" w:rsidRDefault="00C53BCF" w:rsidP="00C53BCF">
      <w:pPr>
        <w:jc w:val="thaiDistribute"/>
        <w:rPr>
          <w:rFonts w:ascii="TH SarabunPSK" w:hAnsi="TH SarabunPSK" w:cs="TH SarabunPSK"/>
          <w:sz w:val="32"/>
          <w:szCs w:val="32"/>
        </w:rPr>
      </w:pPr>
      <w:r w:rsidRPr="003F3D2E">
        <w:rPr>
          <w:rFonts w:ascii="TH SarabunPSK" w:hAnsi="TH SarabunPSK" w:cs="TH SarabunPSK"/>
          <w:sz w:val="32"/>
          <w:szCs w:val="32"/>
          <w:cs/>
        </w:rPr>
        <w:tab/>
        <w:t xml:space="preserve"> </w:t>
      </w:r>
      <w:r>
        <w:rPr>
          <w:rFonts w:ascii="TH SarabunPSK" w:hAnsi="TH SarabunPSK" w:cs="TH SarabunPSK" w:hint="cs"/>
          <w:sz w:val="32"/>
          <w:szCs w:val="32"/>
          <w:cs/>
        </w:rPr>
        <w:tab/>
      </w:r>
      <w:r w:rsidRPr="003F3D2E">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3F3D2E">
        <w:rPr>
          <w:rFonts w:ascii="TH SarabunPSK" w:hAnsi="TH SarabunPSK" w:cs="TH SarabunPSK"/>
          <w:sz w:val="32"/>
          <w:szCs w:val="32"/>
          <w:cs/>
        </w:rPr>
        <w:t>ศ</w:t>
      </w:r>
      <w:proofErr w:type="spellStart"/>
      <w:r w:rsidRPr="003F3D2E">
        <w:rPr>
          <w:rFonts w:ascii="TH SarabunPSK" w:hAnsi="TH SarabunPSK" w:cs="TH SarabunPSK"/>
          <w:sz w:val="32"/>
          <w:szCs w:val="32"/>
          <w:cs/>
        </w:rPr>
        <w:t>ศ</w:t>
      </w:r>
      <w:proofErr w:type="spellEnd"/>
      <w:r w:rsidRPr="003F3D2E">
        <w:rPr>
          <w:rFonts w:ascii="TH SarabunPSK" w:hAnsi="TH SarabunPSK" w:cs="TH SarabunPSK"/>
          <w:sz w:val="32"/>
          <w:szCs w:val="32"/>
          <w:cs/>
        </w:rPr>
        <w:t>.ม. (การบริหารองค์การ)</w:t>
      </w:r>
      <w:r w:rsidRPr="003F3D2E">
        <w:rPr>
          <w:rFonts w:ascii="TH SarabunPSK" w:hAnsi="TH SarabunPSK" w:cs="TH SarabunPSK"/>
          <w:sz w:val="32"/>
          <w:szCs w:val="32"/>
        </w:rPr>
        <w:t>, DODT. (</w:t>
      </w:r>
      <w:r w:rsidRPr="003F3D2E">
        <w:rPr>
          <w:rFonts w:ascii="TH SarabunPSK" w:hAnsi="TH SarabunPSK" w:cs="TH SarabunPSK"/>
          <w:sz w:val="32"/>
          <w:szCs w:val="32"/>
          <w:cs/>
        </w:rPr>
        <w:t>การพัฒนาและการปฏิรูปองค์กร)</w:t>
      </w:r>
      <w:r w:rsidRPr="003F3D2E">
        <w:rPr>
          <w:rFonts w:ascii="TH SarabunPSK" w:hAnsi="TH SarabunPSK" w:cs="TH SarabunPSK"/>
          <w:sz w:val="32"/>
          <w:szCs w:val="32"/>
        </w:rPr>
        <w:t xml:space="preserve">,          </w:t>
      </w:r>
    </w:p>
    <w:p w14:paraId="2BED291D" w14:textId="77777777" w:rsidR="00C53BCF" w:rsidRPr="003F3D2E" w:rsidRDefault="00C53BCF" w:rsidP="00C53BCF">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3F3D2E">
        <w:rPr>
          <w:rFonts w:ascii="TH SarabunPSK" w:hAnsi="TH SarabunPSK" w:cs="TH SarabunPSK"/>
          <w:sz w:val="32"/>
          <w:szCs w:val="32"/>
        </w:rPr>
        <w:t>Ph.D. (</w:t>
      </w:r>
      <w:r w:rsidRPr="003F3D2E">
        <w:rPr>
          <w:rFonts w:ascii="TH SarabunPSK" w:hAnsi="TH SarabunPSK" w:cs="TH SarabunPSK"/>
          <w:sz w:val="32"/>
          <w:szCs w:val="32"/>
          <w:cs/>
        </w:rPr>
        <w:t>ปรัชญา)</w:t>
      </w:r>
      <w:r>
        <w:rPr>
          <w:rFonts w:ascii="TH SarabunPSK" w:hAnsi="TH SarabunPSK" w:cs="TH SarabunPSK"/>
          <w:sz w:val="32"/>
          <w:szCs w:val="32"/>
        </w:rPr>
        <w:t xml:space="preserve">, </w:t>
      </w:r>
      <w:r w:rsidRPr="003F3D2E">
        <w:rPr>
          <w:rFonts w:ascii="TH SarabunPSK" w:hAnsi="TH SarabunPSK" w:cs="TH SarabunPSK"/>
          <w:sz w:val="32"/>
          <w:szCs w:val="32"/>
        </w:rPr>
        <w:t>DM. (</w:t>
      </w:r>
      <w:r w:rsidRPr="003F3D2E">
        <w:rPr>
          <w:rFonts w:ascii="TH SarabunPSK" w:hAnsi="TH SarabunPSK" w:cs="TH SarabunPSK"/>
          <w:sz w:val="32"/>
          <w:szCs w:val="32"/>
          <w:cs/>
        </w:rPr>
        <w:t>การจัดการภาครัฐ)</w:t>
      </w:r>
    </w:p>
    <w:p w14:paraId="444F0FCE" w14:textId="77777777" w:rsidR="00C53BCF" w:rsidRPr="003F3D2E"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r w:rsidRPr="003F3D2E">
        <w:rPr>
          <w:rFonts w:ascii="TH SarabunPSK" w:hAnsi="TH SarabunPSK" w:cs="TH SarabunPSK"/>
          <w:sz w:val="32"/>
          <w:szCs w:val="32"/>
          <w:cs/>
        </w:rPr>
        <w:tab/>
        <w:t>: พระมหากฤษฎา กิตฺติ</w:t>
      </w:r>
      <w:proofErr w:type="spellStart"/>
      <w:r w:rsidRPr="003F3D2E">
        <w:rPr>
          <w:rFonts w:ascii="TH SarabunPSK" w:hAnsi="TH SarabunPSK" w:cs="TH SarabunPSK"/>
          <w:sz w:val="32"/>
          <w:szCs w:val="32"/>
          <w:cs/>
        </w:rPr>
        <w:t>โสภโ</w:t>
      </w:r>
      <w:proofErr w:type="spellEnd"/>
      <w:r w:rsidRPr="003F3D2E">
        <w:rPr>
          <w:rFonts w:ascii="TH SarabunPSK" w:hAnsi="TH SarabunPSK" w:cs="TH SarabunPSK"/>
          <w:sz w:val="32"/>
          <w:szCs w:val="32"/>
          <w:cs/>
        </w:rPr>
        <w:t>ณ</w:t>
      </w:r>
      <w:r w:rsidRPr="003F3D2E">
        <w:rPr>
          <w:rFonts w:ascii="TH SarabunPSK" w:hAnsi="TH SarabunPSK" w:cs="TH SarabunPSK"/>
          <w:sz w:val="32"/>
          <w:szCs w:val="32"/>
        </w:rPr>
        <w:t xml:space="preserve">, </w:t>
      </w:r>
      <w:r w:rsidRPr="003F3D2E">
        <w:rPr>
          <w:rFonts w:ascii="TH SarabunPSK" w:hAnsi="TH SarabunPSK" w:cs="TH SarabunPSK"/>
          <w:sz w:val="32"/>
          <w:szCs w:val="32"/>
          <w:cs/>
        </w:rPr>
        <w:t>ผศ. ดร.</w:t>
      </w:r>
      <w:r w:rsidRPr="003F3D2E">
        <w:rPr>
          <w:rFonts w:ascii="TH SarabunPSK" w:hAnsi="TH SarabunPSK" w:cs="TH SarabunPSK"/>
          <w:sz w:val="32"/>
          <w:szCs w:val="32"/>
        </w:rPr>
        <w:t xml:space="preserve">, </w:t>
      </w:r>
      <w:r w:rsidRPr="003F3D2E">
        <w:rPr>
          <w:rFonts w:ascii="TH SarabunPSK" w:hAnsi="TH SarabunPSK" w:cs="TH SarabunPSK"/>
          <w:sz w:val="32"/>
          <w:szCs w:val="32"/>
          <w:cs/>
        </w:rPr>
        <w:t>ป.ธ. ๖</w:t>
      </w:r>
      <w:r w:rsidRPr="003F3D2E">
        <w:rPr>
          <w:rFonts w:ascii="TH SarabunPSK" w:hAnsi="TH SarabunPSK" w:cs="TH SarabunPSK"/>
          <w:sz w:val="32"/>
          <w:szCs w:val="32"/>
        </w:rPr>
        <w:t xml:space="preserve">, </w:t>
      </w:r>
      <w:r w:rsidRPr="003F3D2E">
        <w:rPr>
          <w:rFonts w:ascii="TH SarabunPSK" w:hAnsi="TH SarabunPSK" w:cs="TH SarabunPSK"/>
          <w:sz w:val="32"/>
          <w:szCs w:val="32"/>
          <w:cs/>
        </w:rPr>
        <w:t>พธ.บ. (การจัดการเชิงพุทธ)</w:t>
      </w:r>
      <w:r w:rsidRPr="003F3D2E">
        <w:rPr>
          <w:rFonts w:ascii="TH SarabunPSK" w:hAnsi="TH SarabunPSK" w:cs="TH SarabunPSK"/>
          <w:sz w:val="32"/>
          <w:szCs w:val="32"/>
        </w:rPr>
        <w:t xml:space="preserve">,       </w:t>
      </w:r>
      <w:r w:rsidRPr="003F3D2E">
        <w:rPr>
          <w:rFonts w:ascii="TH SarabunPSK" w:hAnsi="TH SarabunPSK" w:cs="TH SarabunPSK"/>
          <w:sz w:val="32"/>
          <w:szCs w:val="32"/>
        </w:rPr>
        <w:tab/>
      </w:r>
      <w:r w:rsidRPr="003F3D2E">
        <w:rPr>
          <w:rFonts w:ascii="TH SarabunPSK" w:hAnsi="TH SarabunPSK" w:cs="TH SarabunPSK"/>
          <w:sz w:val="32"/>
          <w:szCs w:val="32"/>
          <w:cs/>
        </w:rPr>
        <w:t xml:space="preserve">  </w:t>
      </w:r>
      <w:proofErr w:type="spellStart"/>
      <w:r w:rsidRPr="003F3D2E">
        <w:rPr>
          <w:rFonts w:ascii="TH SarabunPSK" w:hAnsi="TH SarabunPSK" w:cs="TH SarabunPSK"/>
          <w:sz w:val="32"/>
          <w:szCs w:val="32"/>
          <w:cs/>
        </w:rPr>
        <w:t>พธ</w:t>
      </w:r>
      <w:proofErr w:type="spellEnd"/>
      <w:r w:rsidRPr="003F3D2E">
        <w:rPr>
          <w:rFonts w:ascii="TH SarabunPSK" w:hAnsi="TH SarabunPSK" w:cs="TH SarabunPSK"/>
          <w:sz w:val="32"/>
          <w:szCs w:val="32"/>
          <w:cs/>
        </w:rPr>
        <w:t>ม. (การจัดการเชิงพุทธ)</w:t>
      </w:r>
      <w:r w:rsidRPr="003F3D2E">
        <w:rPr>
          <w:rFonts w:ascii="TH SarabunPSK" w:hAnsi="TH SarabunPSK" w:cs="TH SarabunPSK"/>
          <w:sz w:val="32"/>
          <w:szCs w:val="32"/>
        </w:rPr>
        <w:t xml:space="preserve">, </w:t>
      </w:r>
      <w:r w:rsidRPr="003F3D2E">
        <w:rPr>
          <w:rFonts w:ascii="TH SarabunPSK" w:hAnsi="TH SarabunPSK" w:cs="TH SarabunPSK"/>
          <w:sz w:val="32"/>
          <w:szCs w:val="32"/>
          <w:cs/>
        </w:rPr>
        <w:t>พธ.ด. (การจัดการเชิงพุทธ)</w:t>
      </w:r>
    </w:p>
    <w:p w14:paraId="281E3C9C" w14:textId="77777777" w:rsidR="00C53BCF" w:rsidRPr="003F3D2E"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r w:rsidRPr="000E3C5D">
        <w:rPr>
          <w:rFonts w:ascii="TH SarabunPSK" w:hAnsi="TH SarabunPSK" w:cs="TH SarabunPSK"/>
          <w:b/>
          <w:bCs/>
          <w:sz w:val="32"/>
          <w:szCs w:val="32"/>
          <w:cs/>
        </w:rPr>
        <w:t>วันสำเร็จการศึกษา</w:t>
      </w:r>
      <w:r w:rsidRPr="003F3D2E">
        <w:rPr>
          <w:rFonts w:ascii="TH SarabunPSK" w:hAnsi="TH SarabunPSK" w:cs="TH SarabunPSK"/>
          <w:sz w:val="32"/>
          <w:szCs w:val="32"/>
          <w:cs/>
        </w:rPr>
        <w:t xml:space="preserve">   :  ๑๑ กันยายน ๒๕๖๔</w:t>
      </w:r>
    </w:p>
    <w:p w14:paraId="2B08004B" w14:textId="77777777" w:rsidR="00C53BCF" w:rsidRPr="003F3D2E" w:rsidRDefault="00C53BCF" w:rsidP="00C53BCF">
      <w:pPr>
        <w:jc w:val="thaiDistribute"/>
        <w:rPr>
          <w:rFonts w:ascii="TH SarabunPSK" w:hAnsi="TH SarabunPSK" w:cs="TH SarabunPSK"/>
          <w:sz w:val="32"/>
          <w:szCs w:val="32"/>
        </w:rPr>
      </w:pPr>
    </w:p>
    <w:p w14:paraId="6D000BFE" w14:textId="77777777" w:rsidR="00C53BCF" w:rsidRPr="003F3D2E" w:rsidRDefault="00C53BCF" w:rsidP="00C53BCF">
      <w:pPr>
        <w:jc w:val="center"/>
        <w:rPr>
          <w:rFonts w:ascii="TH SarabunPSK" w:hAnsi="TH SarabunPSK" w:cs="TH SarabunPSK"/>
          <w:b/>
          <w:bCs/>
          <w:sz w:val="36"/>
          <w:szCs w:val="36"/>
        </w:rPr>
      </w:pPr>
      <w:r w:rsidRPr="003F3D2E">
        <w:rPr>
          <w:rFonts w:ascii="TH SarabunPSK" w:hAnsi="TH SarabunPSK" w:cs="TH SarabunPSK"/>
          <w:b/>
          <w:bCs/>
          <w:sz w:val="36"/>
          <w:szCs w:val="36"/>
          <w:cs/>
        </w:rPr>
        <w:t>บทคัดย่อ</w:t>
      </w:r>
    </w:p>
    <w:p w14:paraId="35D90BCE"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sz w:val="32"/>
          <w:szCs w:val="32"/>
        </w:rPr>
      </w:pPr>
      <w:r w:rsidRPr="003F3D2E">
        <w:rPr>
          <w:rFonts w:ascii="TH SarabunPSK" w:hAnsi="TH SarabunPSK" w:cs="TH SarabunPSK"/>
          <w:sz w:val="32"/>
          <w:szCs w:val="32"/>
          <w:cs/>
        </w:rPr>
        <w:t>งานวิจัยฉบับนี้มีวัตถุประสงค์เพื่อ  ๑. เพื่อศึกษาวิเคราะห์สภาพทั่วไปและปัญหาอุปสรรคในรูปแบบการบริหารจัดการงานสงเคราะห์ประชาชนตามหลักสังคมสงเคราะห์เชิงพุทธบูรณาการของคณะสงฆ์จังหวัดพิจิตร  ๒. เพื่อพัฒนารูปแบบการบริหารจัดการงานสงเคราะห์ประชาชนตามหลักสังคมสงเคราะห์เชิงพุทธบูรณาการของคณะสงฆ์จังหวัดพิจิตร  ๓. เพื่อนำเสนอการพัฒนารูปแบบการบริหารจัดการงานสงเคราะห์ประชาชนตามหลักสังคมสงเคราะห์เชิงพุทธบูรณาการของคณะสงฆ์จังหวัดพิจิตร</w:t>
      </w:r>
    </w:p>
    <w:p w14:paraId="62A6B37A"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sz w:val="32"/>
          <w:szCs w:val="32"/>
        </w:rPr>
      </w:pPr>
      <w:r w:rsidRPr="003F3D2E">
        <w:rPr>
          <w:rFonts w:ascii="TH SarabunPSK" w:hAnsi="TH SarabunPSK" w:cs="TH SarabunPSK"/>
          <w:sz w:val="32"/>
          <w:szCs w:val="32"/>
          <w:cs/>
        </w:rPr>
        <w:t>ระเบียบวิธีการวิจัยใช้แบบผสานวิธี (</w:t>
      </w:r>
      <w:r w:rsidRPr="003F3D2E">
        <w:rPr>
          <w:rFonts w:ascii="TH SarabunPSK" w:hAnsi="TH SarabunPSK" w:cs="TH SarabunPSK"/>
          <w:sz w:val="32"/>
          <w:szCs w:val="32"/>
        </w:rPr>
        <w:t xml:space="preserve">Mixed Methods Research) </w:t>
      </w:r>
      <w:r w:rsidRPr="003F3D2E">
        <w:rPr>
          <w:rFonts w:ascii="TH SarabunPSK" w:hAnsi="TH SarabunPSK" w:cs="TH SarabunPSK"/>
          <w:sz w:val="32"/>
          <w:szCs w:val="32"/>
          <w:cs/>
        </w:rPr>
        <w:t>กล่าวคือ ใช้ระเบียบวิธีการวิจัยเชิงคุณภาพ (</w:t>
      </w:r>
      <w:r w:rsidRPr="003F3D2E">
        <w:rPr>
          <w:rFonts w:ascii="TH SarabunPSK" w:hAnsi="TH SarabunPSK" w:cs="TH SarabunPSK"/>
          <w:sz w:val="32"/>
          <w:szCs w:val="32"/>
        </w:rPr>
        <w:t xml:space="preserve">Qualitative Research) </w:t>
      </w:r>
      <w:r w:rsidRPr="003F3D2E">
        <w:rPr>
          <w:rFonts w:ascii="TH SarabunPSK" w:hAnsi="TH SarabunPSK" w:cs="TH SarabunPSK"/>
          <w:sz w:val="32"/>
          <w:szCs w:val="32"/>
          <w:cs/>
        </w:rPr>
        <w:t>โดยทำการวิจัยเชิงเอกสาร (</w:t>
      </w:r>
      <w:r w:rsidRPr="003F3D2E">
        <w:rPr>
          <w:rFonts w:ascii="TH SarabunPSK" w:hAnsi="TH SarabunPSK" w:cs="TH SarabunPSK"/>
          <w:sz w:val="32"/>
          <w:szCs w:val="32"/>
        </w:rPr>
        <w:t xml:space="preserve">Documentary Research) </w:t>
      </w:r>
      <w:r w:rsidRPr="003F3D2E">
        <w:rPr>
          <w:rFonts w:ascii="TH SarabunPSK" w:hAnsi="TH SarabunPSK" w:cs="TH SarabunPSK"/>
          <w:sz w:val="32"/>
          <w:szCs w:val="32"/>
          <w:cs/>
        </w:rPr>
        <w:t>กับการสัมภาษณ์ผู้ให้ข้อมูลสำคัญ (</w:t>
      </w:r>
      <w:r w:rsidRPr="003F3D2E">
        <w:rPr>
          <w:rFonts w:ascii="TH SarabunPSK" w:hAnsi="TH SarabunPSK" w:cs="TH SarabunPSK"/>
          <w:sz w:val="32"/>
          <w:szCs w:val="32"/>
        </w:rPr>
        <w:t xml:space="preserve">Key-Informants) </w:t>
      </w:r>
      <w:r w:rsidRPr="003F3D2E">
        <w:rPr>
          <w:rFonts w:ascii="TH SarabunPSK" w:hAnsi="TH SarabunPSK" w:cs="TH SarabunPSK"/>
          <w:sz w:val="32"/>
          <w:szCs w:val="32"/>
          <w:cs/>
        </w:rPr>
        <w:t>จำนวน ๑๘ รูป/คน เลือกแบบเจาะจงจากผู้เชี่ยวชาญ  เครื่องมือในการเก็บข้อมูล ได้แก่แบบสัมภาษณ์เชิงลึกเก็บข้อมูลด้วยการสัมภาษณ์แบบตัวต่อตัว และตรวจสอบสอบข้อมูลจากผู้มีส่วนร่วมในการสนทนากลุ่มเฉพาะ (</w:t>
      </w:r>
      <w:r w:rsidRPr="003F3D2E">
        <w:rPr>
          <w:rFonts w:ascii="TH SarabunPSK" w:hAnsi="TH SarabunPSK" w:cs="TH SarabunPSK"/>
          <w:sz w:val="32"/>
          <w:szCs w:val="32"/>
        </w:rPr>
        <w:t xml:space="preserve">Focus  Group  Discussion) </w:t>
      </w:r>
      <w:r w:rsidRPr="003F3D2E">
        <w:rPr>
          <w:rFonts w:ascii="TH SarabunPSK" w:hAnsi="TH SarabunPSK" w:cs="TH SarabunPSK"/>
          <w:sz w:val="32"/>
          <w:szCs w:val="32"/>
          <w:cs/>
        </w:rPr>
        <w:t xml:space="preserve">จำนวน ๑๐ รูป/คน วิเคราะห์ข้อมูลจากทั้งสองขั้นตอนโดยพรรณนาความ การวิจัยเชิงปริมาณเก็บข้อมูลจากกลุ่มตัวอย่าง ๓๖๒ รูป สุ่มตัวอย่างแบบง่าย </w:t>
      </w:r>
    </w:p>
    <w:p w14:paraId="304040C3"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b/>
          <w:bCs/>
          <w:sz w:val="32"/>
          <w:szCs w:val="32"/>
        </w:rPr>
      </w:pPr>
      <w:r w:rsidRPr="003F3D2E">
        <w:rPr>
          <w:rFonts w:ascii="TH SarabunPSK" w:hAnsi="TH SarabunPSK" w:cs="TH SarabunPSK"/>
          <w:b/>
          <w:bCs/>
          <w:sz w:val="32"/>
          <w:szCs w:val="32"/>
          <w:cs/>
        </w:rPr>
        <w:t xml:space="preserve">ผลการวิจัยพบว่า </w:t>
      </w:r>
    </w:p>
    <w:p w14:paraId="2C0152D5"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sz w:val="32"/>
          <w:szCs w:val="32"/>
        </w:rPr>
      </w:pPr>
      <w:r w:rsidRPr="003F3D2E">
        <w:rPr>
          <w:rFonts w:ascii="TH SarabunPSK" w:hAnsi="TH SarabunPSK" w:cs="TH SarabunPSK"/>
          <w:sz w:val="32"/>
          <w:szCs w:val="32"/>
          <w:cs/>
        </w:rPr>
        <w:tab/>
        <w:t xml:space="preserve">๑. สภาพทั่วไปในรูปแบบการบริหารจัดการงานสงเคราะห์ประชาชนของคณะสงฆ์จังหวัดพิจิตร  จุดแข็ง มีการวางแผนงานสงเคราะห์มีส่วนร่วมในการช่วยเหลือของคณะสงฆ์จังหวัดพิจิตรให้การสนับสนุนและมีโครงสร้างการทำงานที่ดี เป็นระบบมีแบบแผนงานที่ชัดเจนจุดอ่อน การ </w:t>
      </w:r>
    </w:p>
    <w:p w14:paraId="49D36EA0" w14:textId="77777777" w:rsidR="00C53BCF" w:rsidRPr="003F3D2E" w:rsidRDefault="00C53BCF" w:rsidP="00C53BCF">
      <w:pPr>
        <w:jc w:val="thaiDistribute"/>
        <w:rPr>
          <w:rFonts w:ascii="TH SarabunPSK" w:hAnsi="TH SarabunPSK" w:cs="TH SarabunPSK"/>
          <w:sz w:val="32"/>
          <w:szCs w:val="32"/>
        </w:rPr>
      </w:pPr>
      <w:r w:rsidRPr="003F3D2E">
        <w:rPr>
          <w:rFonts w:ascii="TH SarabunPSK" w:hAnsi="TH SarabunPSK" w:cs="TH SarabunPSK"/>
          <w:sz w:val="32"/>
          <w:szCs w:val="32"/>
          <w:cs/>
        </w:rPr>
        <w:t>ดำเนินงานจัดการงานสงเคราะห์ประชาชนของคณะสงฆ์จังหวัดพิจิตร ไม่ทำงานตามแผนที่วางไว้ เอื้อประโยชน์ให้พวกพ้อง และขาดการวางแผน ขาดการประชาสัมพันธ์ ไม่มีส่วนร่วม  โอกาส คณะสงฆ์มีความรู้ความสามารถเนื่องจากได้รับการศึกษาในระดับที่สูงขึ้น เช่น ป.บส. ปริญญาตรี</w:t>
      </w:r>
      <w:r w:rsidRPr="003F3D2E">
        <w:rPr>
          <w:rFonts w:ascii="TH SarabunPSK" w:hAnsi="TH SarabunPSK" w:cs="TH SarabunPSK"/>
          <w:sz w:val="32"/>
          <w:szCs w:val="32"/>
        </w:rPr>
        <w:t>,</w:t>
      </w:r>
      <w:r w:rsidRPr="003F3D2E">
        <w:rPr>
          <w:rFonts w:ascii="TH SarabunPSK" w:hAnsi="TH SarabunPSK" w:cs="TH SarabunPSK"/>
          <w:sz w:val="32"/>
          <w:szCs w:val="32"/>
          <w:cs/>
        </w:rPr>
        <w:t>ปริญญาโท</w:t>
      </w:r>
      <w:r w:rsidRPr="003F3D2E">
        <w:rPr>
          <w:rFonts w:ascii="TH SarabunPSK" w:hAnsi="TH SarabunPSK" w:cs="TH SarabunPSK"/>
          <w:sz w:val="32"/>
          <w:szCs w:val="32"/>
        </w:rPr>
        <w:t>,</w:t>
      </w:r>
      <w:r w:rsidRPr="003F3D2E">
        <w:rPr>
          <w:rFonts w:ascii="TH SarabunPSK" w:hAnsi="TH SarabunPSK" w:cs="TH SarabunPSK"/>
          <w:sz w:val="32"/>
          <w:szCs w:val="32"/>
          <w:cs/>
        </w:rPr>
        <w:t>ปริญญาเอก</w:t>
      </w:r>
      <w:r w:rsidRPr="003F3D2E">
        <w:rPr>
          <w:rFonts w:ascii="TH SarabunPSK" w:hAnsi="TH SarabunPSK" w:cs="TH SarabunPSK"/>
          <w:sz w:val="32"/>
          <w:szCs w:val="32"/>
        </w:rPr>
        <w:t>,</w:t>
      </w:r>
      <w:r w:rsidRPr="003F3D2E">
        <w:rPr>
          <w:rFonts w:ascii="TH SarabunPSK" w:hAnsi="TH SarabunPSK" w:cs="TH SarabunPSK"/>
          <w:sz w:val="32"/>
          <w:szCs w:val="32"/>
          <w:cs/>
        </w:rPr>
        <w:t>ได้นำความรู้นำมาพัฒนางานให้ดีขึ้น  อุปสรรค การดำเนินงานสงเคราะห์ประชาชนอาจ</w:t>
      </w:r>
      <w:r w:rsidRPr="003F3D2E">
        <w:rPr>
          <w:rFonts w:ascii="TH SarabunPSK" w:hAnsi="TH SarabunPSK" w:cs="TH SarabunPSK"/>
          <w:sz w:val="32"/>
          <w:szCs w:val="32"/>
          <w:cs/>
        </w:rPr>
        <w:lastRenderedPageBreak/>
        <w:t>ได้รับผลกระทบจากผู้นำบ้างพื้นที่ขาดความเป็นธรรม ไม่ให้ความสะดวกกับการลงพื้นที่อาจเป็นผลมาจากสังคมภายนอกกดดันการทำหน้าที่ของผู้นำหรือไม่มีความเด็ดขาด บางท้องถิ่นยังไม่คุ่นเคยสถานที่โดยเฉพาะชนบทไม่ได้ไกล้ชิด และไม่ทราบแนวทางปฏิบัติจึงไม่รับรู้เรื่องราวความเป็นมามีเพียงบางกลุ่มเท่านั้นที่รับรู้เนื่องจากองค์กรณ์ขนาดเล็กยังไม่เป็นที่แพร่หลายโดยทั่วไปประชาชนส่วนใหญ่ยังไม่รู้จักดังนั้น การเอื้อประโยชน์ให้กับสังคมยังไม่มากนักวัดมีจำนวนพระภิกษุสงฆ์และสามเณรมีจำนวนน้อย ทางราชการไม่ให้ความสำคัญกับการสงเคราะห์ผู้ด้อยโอกาสกว่าด้วยการด้วยการเข้าไปช่วยเหลือเกื้อกูลกิจการของผู้อื่นเพื่อสาธารณประโยชน์ในการปฏิบัติ</w:t>
      </w:r>
    </w:p>
    <w:p w14:paraId="4F47C146"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sz w:val="32"/>
          <w:szCs w:val="32"/>
        </w:rPr>
      </w:pPr>
      <w:r w:rsidRPr="003F3D2E">
        <w:rPr>
          <w:rFonts w:ascii="TH SarabunPSK" w:hAnsi="TH SarabunPSK" w:cs="TH SarabunPSK"/>
          <w:sz w:val="32"/>
          <w:szCs w:val="32"/>
          <w:cs/>
        </w:rPr>
        <w:t xml:space="preserve">  ๒. กระบวนการในการบริหารจัดการงานสงเคราะห์ประชาชนตามหลักสังคมสงเคราะห์เชิงพุทธบูรณาการของคณะสงฆ์จังหวัดพิจิตร พิจิตร เนื่องจากประชาชนและคณะสงฆ์เห็นด้วยกับวิธีการดำเนินงาน ๔ ด้าน ในระดับมาก และเห็นด้วยที่นำหลักสังคหวัตถุมาใช้ส่งเสริมการดำเนินงาน และมีจุดอ่อนในการบริหารดังนั้นจึงต้องใช้องค์วามรู้ ๓ ประการหลัก คือ การบริหารงานในระบบ </w:t>
      </w:r>
      <w:r w:rsidRPr="003F3D2E">
        <w:rPr>
          <w:rFonts w:ascii="TH SarabunPSK" w:hAnsi="TH SarabunPSK" w:cs="TH SarabunPSK"/>
          <w:sz w:val="32"/>
          <w:szCs w:val="32"/>
        </w:rPr>
        <w:t xml:space="preserve">POSDC </w:t>
      </w:r>
      <w:r w:rsidRPr="003F3D2E">
        <w:rPr>
          <w:rFonts w:ascii="TH SarabunPSK" w:hAnsi="TH SarabunPSK" w:cs="TH SarabunPSK"/>
          <w:sz w:val="32"/>
          <w:szCs w:val="32"/>
          <w:cs/>
        </w:rPr>
        <w:t xml:space="preserve">มาใช้ในการจัดการงานสงเคราะห์ประชาชน ๔ ด้าน สนับสนุนด้วยหลัก สังคหวัตถุ ๔ </w:t>
      </w:r>
    </w:p>
    <w:p w14:paraId="0ECE6968"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sz w:val="32"/>
          <w:szCs w:val="32"/>
        </w:rPr>
      </w:pPr>
      <w:r w:rsidRPr="003F3D2E">
        <w:rPr>
          <w:rFonts w:ascii="TH SarabunPSK" w:hAnsi="TH SarabunPSK" w:cs="TH SarabunPSK"/>
          <w:sz w:val="32"/>
          <w:szCs w:val="32"/>
          <w:cs/>
        </w:rPr>
        <w:t xml:space="preserve"> ๓. การนำเสนอรูปแบบการบริหารจัดการงานสงเคราะห์ประชาชนตามหลักสังคมสงเคราะห์เชิงพุทธบูรณาการของคณะสงฆ์จังหวัดพิจิตร จึงเกิดการบูรณาการ การบริหารสงเคราะห์ ๔ ด้านด้วยระบบ จัดการแบบ </w:t>
      </w:r>
      <w:r w:rsidRPr="003F3D2E">
        <w:rPr>
          <w:rFonts w:ascii="TH SarabunPSK" w:hAnsi="TH SarabunPSK" w:cs="TH SarabunPSK"/>
          <w:sz w:val="32"/>
          <w:szCs w:val="32"/>
        </w:rPr>
        <w:t xml:space="preserve">POSDC </w:t>
      </w:r>
      <w:r w:rsidRPr="003F3D2E">
        <w:rPr>
          <w:rFonts w:ascii="TH SarabunPSK" w:hAnsi="TH SarabunPSK" w:cs="TH SarabunPSK"/>
          <w:sz w:val="32"/>
          <w:szCs w:val="32"/>
          <w:cs/>
        </w:rPr>
        <w:t>โดยมีหลักสังคหวัตถุ ๔ มาสนับสนุน  ดังนี้</w:t>
      </w:r>
    </w:p>
    <w:p w14:paraId="1FAE7F7E" w14:textId="77777777" w:rsidR="00C53BCF" w:rsidRPr="003F3D2E" w:rsidRDefault="00C53BCF" w:rsidP="00C53BCF">
      <w:pPr>
        <w:tabs>
          <w:tab w:val="left" w:pos="1022"/>
          <w:tab w:val="left" w:pos="1440"/>
          <w:tab w:val="left" w:pos="1800"/>
        </w:tabs>
        <w:ind w:firstLine="1008"/>
        <w:jc w:val="thaiDistribute"/>
        <w:rPr>
          <w:rFonts w:ascii="TH SarabunPSK" w:hAnsi="TH SarabunPSK" w:cs="TH SarabunPSK"/>
          <w:sz w:val="32"/>
          <w:szCs w:val="32"/>
        </w:rPr>
      </w:pPr>
      <w:r w:rsidRPr="003F3D2E">
        <w:rPr>
          <w:rFonts w:ascii="TH SarabunPSK" w:hAnsi="TH SarabunPSK" w:cs="TH SarabunPSK"/>
          <w:sz w:val="32"/>
          <w:szCs w:val="32"/>
          <w:cs/>
        </w:rPr>
        <w:tab/>
        <w:t xml:space="preserve">ทาน การปรับความเข้าใจของบุคลากรเสมอเพื่อให้เกิดความรักความสามัคคีกันซึ่งจะทำให้การทำงานดำเนินไปด้วยความราบรื่นและเกิดผลสำเร็จแก่ประชาชนโดยรวม มีการเสียสละและแบ่งปันซึ่งกันและกันจึงทำให้บุคลากรในองค์การมีความเป็นกันเองในการทำงานและไม่ถือตัวต่อเพื่อนร่วมงานและไม่ว่าจะสังคมระดับไหนถ้ามีการเสียสละและแบ่งปันซึ่งกันและกัน </w:t>
      </w:r>
      <w:proofErr w:type="spellStart"/>
      <w:r w:rsidRPr="003F3D2E">
        <w:rPr>
          <w:rFonts w:ascii="TH SarabunPSK" w:hAnsi="TH SarabunPSK" w:cs="TH SarabunPSK"/>
          <w:sz w:val="32"/>
          <w:szCs w:val="32"/>
          <w:cs/>
        </w:rPr>
        <w:t>ปิย</w:t>
      </w:r>
      <w:proofErr w:type="spellEnd"/>
      <w:r w:rsidRPr="003F3D2E">
        <w:rPr>
          <w:rFonts w:ascii="TH SarabunPSK" w:hAnsi="TH SarabunPSK" w:cs="TH SarabunPSK"/>
          <w:sz w:val="32"/>
          <w:szCs w:val="32"/>
          <w:cs/>
        </w:rPr>
        <w:t>วาจาบุคลากรในองค์การมีการใช้วาจาที่สุภาพเรียบร้อยเคารพต่อผู้ใหญ่ พูดในสิ่งที่เป็นประโยชน์และมีเหตุผล ซึ่งพบว่าบุคลากรในองค์การมีการใช้วาจาที่สุภาพเรียบร้อยเคารพต่อผู้ใหญ่และมีการทักทายด้วยคำไพเราะอ่อนหวาน และเมื่อเพื่อนร่วมงานไม่เข้าใจก็มีการชี้แจงด้วยถ้อยคำที่สุภาพ ซึ่งเป็นการสร้างแรงจูงใจให้คนอื่นอยากทำงาน อัตถจริยา จัดให้บุคลากรขององค์การได้ออกบำเพ็ญสาธารณประโยชน์นอก สำหรับการช่วยเหลือประชาชนแม้บางครั้งอาจทำได้ไม่เต็มที่เท่าที่ควร แต่หากทำด้วยความเต็มใจ ประชาชนก็จะเกิดความรู้สึกที่ดีต่อองค์การ และควรที่จะจัดให้บุคลากรขององค์การได้ออกบำเพ็ญสาธารณประโยชน์นอกสถานที่ เพื่อให้ได้ปฏิบัติงานร่วมกันของบุคลากร สมานัตตตา ปฏิบัติตนอยู่ในกฎระเบียบขององค์กรอย่างเคร่งครัดซึ่งเห็นได้ว่าบุคลากรขององค์การปฏิบัติตนอยู่ในกฎระเบียบขององค์กรอย่างเคร่งครัด ซึ่งการปฏิบัติอย่างเสมอต้นเสมอปลายก็จะได้รับการยอมรับจากผู้อื่น และสำหรับการทำงานขององค์การถือว่าเป็นครอบครัวใหญ่</w:t>
      </w:r>
    </w:p>
    <w:p w14:paraId="045DCDE8" w14:textId="77777777" w:rsidR="00C53BCF" w:rsidRPr="003F3D2E" w:rsidRDefault="00C53BCF" w:rsidP="00C53BCF">
      <w:pPr>
        <w:jc w:val="thaiDistribute"/>
        <w:rPr>
          <w:rFonts w:ascii="TH SarabunPSK" w:hAnsi="TH SarabunPSK" w:cs="TH SarabunPSK"/>
          <w:sz w:val="32"/>
          <w:szCs w:val="32"/>
        </w:rPr>
      </w:pPr>
    </w:p>
    <w:p w14:paraId="1DB0FB8D" w14:textId="77777777" w:rsidR="00C53BCF" w:rsidRPr="003F3D2E" w:rsidRDefault="00C53BCF" w:rsidP="00C53BCF">
      <w:pPr>
        <w:jc w:val="thaiDistribute"/>
        <w:rPr>
          <w:rFonts w:ascii="TH SarabunPSK" w:hAnsi="TH SarabunPSK" w:cs="TH SarabunPSK"/>
          <w:sz w:val="32"/>
          <w:szCs w:val="32"/>
        </w:rPr>
      </w:pPr>
    </w:p>
    <w:p w14:paraId="29AF0187" w14:textId="77777777" w:rsidR="00C53BCF" w:rsidRDefault="00C53BCF" w:rsidP="00C53BCF">
      <w:pPr>
        <w:jc w:val="thaiDistribute"/>
        <w:rPr>
          <w:rFonts w:ascii="TH SarabunPSK" w:hAnsi="TH SarabunPSK" w:cs="TH SarabunPSK"/>
          <w:sz w:val="32"/>
          <w:szCs w:val="32"/>
        </w:rPr>
      </w:pPr>
      <w:r w:rsidRPr="003F3D2E">
        <w:rPr>
          <w:rFonts w:ascii="TH SarabunPSK" w:hAnsi="TH SarabunPSK" w:cs="TH SarabunPSK"/>
          <w:sz w:val="32"/>
          <w:szCs w:val="32"/>
          <w:cs/>
        </w:rPr>
        <w:t xml:space="preserve"> </w:t>
      </w:r>
    </w:p>
    <w:p w14:paraId="39DA5F73" w14:textId="77777777" w:rsidR="00C53BCF" w:rsidRDefault="00C53BCF" w:rsidP="00C53BCF">
      <w:pPr>
        <w:jc w:val="thaiDistribute"/>
        <w:rPr>
          <w:rFonts w:ascii="TH SarabunPSK" w:hAnsi="TH SarabunPSK" w:cs="TH SarabunPSK"/>
          <w:sz w:val="32"/>
          <w:szCs w:val="32"/>
        </w:rPr>
      </w:pPr>
    </w:p>
    <w:p w14:paraId="098C9C97" w14:textId="77777777" w:rsidR="00C53BCF" w:rsidRDefault="00C53BCF" w:rsidP="00C53BCF">
      <w:pPr>
        <w:jc w:val="thaiDistribute"/>
        <w:rPr>
          <w:rFonts w:ascii="TH SarabunPSK" w:hAnsi="TH SarabunPSK" w:cs="TH SarabunPSK"/>
          <w:sz w:val="32"/>
          <w:szCs w:val="32"/>
        </w:rPr>
      </w:pPr>
    </w:p>
    <w:p w14:paraId="72601037" w14:textId="77777777" w:rsidR="00C53BCF" w:rsidRDefault="00C53BCF" w:rsidP="00C53BCF">
      <w:pPr>
        <w:jc w:val="thaiDistribute"/>
        <w:rPr>
          <w:rFonts w:ascii="TH SarabunPSK" w:hAnsi="TH SarabunPSK" w:cs="TH SarabunPSK"/>
          <w:sz w:val="32"/>
          <w:szCs w:val="32"/>
        </w:rPr>
      </w:pPr>
    </w:p>
    <w:p w14:paraId="6A5AF322" w14:textId="77777777" w:rsidR="00C53BCF"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p>
    <w:p w14:paraId="3E2E4195" w14:textId="77777777" w:rsidR="00C53BCF"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p>
    <w:p w14:paraId="0F96CFFE" w14:textId="77777777" w:rsidR="00C53BCF"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p>
    <w:p w14:paraId="27B5F51A" w14:textId="77777777" w:rsidR="00C53BCF" w:rsidRPr="003F3D2E" w:rsidRDefault="00C53BCF" w:rsidP="00C53BCF">
      <w:pPr>
        <w:tabs>
          <w:tab w:val="left" w:pos="2340"/>
          <w:tab w:val="left" w:pos="2520"/>
        </w:tabs>
        <w:rPr>
          <w:rFonts w:ascii="TH SarabunPSK" w:hAnsi="TH SarabunPSK" w:cs="TH SarabunPSK"/>
          <w:b/>
          <w:bCs/>
          <w:sz w:val="32"/>
          <w:szCs w:val="32"/>
        </w:rPr>
      </w:pPr>
      <w:r w:rsidRPr="003F3D2E">
        <w:rPr>
          <w:rFonts w:ascii="TH SarabunPSK" w:hAnsi="TH SarabunPSK" w:cs="TH SarabunPSK"/>
          <w:b/>
          <w:bCs/>
          <w:sz w:val="32"/>
          <w:szCs w:val="32"/>
        </w:rPr>
        <w:t xml:space="preserve">Dissertation </w:t>
      </w:r>
      <w:r w:rsidRPr="003F3D2E">
        <w:rPr>
          <w:rFonts w:ascii="TH SarabunPSK" w:hAnsi="TH SarabunPSK" w:cs="TH SarabunPSK"/>
          <w:b/>
          <w:bCs/>
          <w:spacing w:val="-8"/>
          <w:sz w:val="32"/>
          <w:szCs w:val="32"/>
        </w:rPr>
        <w:t>Title</w:t>
      </w:r>
      <w:r w:rsidRPr="003F3D2E">
        <w:rPr>
          <w:rFonts w:ascii="TH SarabunPSK" w:hAnsi="TH SarabunPSK" w:cs="TH SarabunPSK"/>
          <w:spacing w:val="-8"/>
          <w:sz w:val="32"/>
          <w:szCs w:val="32"/>
        </w:rPr>
        <w:t xml:space="preserve">:  </w:t>
      </w:r>
      <w:r w:rsidRPr="003F3D2E">
        <w:rPr>
          <w:rFonts w:ascii="TH SarabunPSK" w:hAnsi="TH SarabunPSK" w:cs="TH SarabunPSK"/>
          <w:spacing w:val="-8"/>
          <w:sz w:val="32"/>
          <w:szCs w:val="32"/>
        </w:rPr>
        <w:tab/>
        <w:t xml:space="preserve">:  </w:t>
      </w:r>
      <w:r w:rsidRPr="003F3D2E">
        <w:rPr>
          <w:rFonts w:ascii="TH SarabunPSK" w:hAnsi="TH SarabunPSK" w:cs="TH SarabunPSK"/>
          <w:sz w:val="32"/>
          <w:szCs w:val="32"/>
        </w:rPr>
        <w:t xml:space="preserve">The Development Model of Public </w:t>
      </w:r>
      <w:proofErr w:type="gramStart"/>
      <w:r w:rsidRPr="003F3D2E">
        <w:rPr>
          <w:rFonts w:ascii="TH SarabunPSK" w:hAnsi="TH SarabunPSK" w:cs="TH SarabunPSK"/>
          <w:sz w:val="32"/>
          <w:szCs w:val="32"/>
        </w:rPr>
        <w:t>Welfare  Management</w:t>
      </w:r>
      <w:proofErr w:type="gramEnd"/>
      <w:r w:rsidRPr="003F3D2E">
        <w:rPr>
          <w:rFonts w:ascii="TH SarabunPSK" w:hAnsi="TH SarabunPSK" w:cs="TH SarabunPSK"/>
          <w:sz w:val="32"/>
          <w:szCs w:val="32"/>
        </w:rPr>
        <w:t xml:space="preserve"> </w:t>
      </w:r>
      <w:r w:rsidRPr="003F3D2E">
        <w:rPr>
          <w:rFonts w:ascii="TH SarabunPSK" w:hAnsi="TH SarabunPSK" w:cs="TH SarabunPSK"/>
          <w:sz w:val="32"/>
          <w:szCs w:val="32"/>
        </w:rPr>
        <w:tab/>
        <w:t xml:space="preserve">   according to Buddhist Integrated Social Welfare of Sangha       </w:t>
      </w:r>
    </w:p>
    <w:p w14:paraId="0A88B845" w14:textId="77777777" w:rsidR="00C53BCF" w:rsidRPr="003F3D2E" w:rsidRDefault="00C53BCF" w:rsidP="00C53BCF">
      <w:pPr>
        <w:tabs>
          <w:tab w:val="left" w:pos="2340"/>
        </w:tabs>
        <w:rPr>
          <w:rFonts w:ascii="TH SarabunPSK" w:hAnsi="TH SarabunPSK" w:cs="TH SarabunPSK"/>
          <w:sz w:val="32"/>
          <w:szCs w:val="32"/>
        </w:rPr>
      </w:pPr>
      <w:r w:rsidRPr="003F3D2E">
        <w:rPr>
          <w:rFonts w:ascii="TH SarabunPSK" w:hAnsi="TH SarabunPSK" w:cs="TH SarabunPSK"/>
          <w:sz w:val="32"/>
          <w:szCs w:val="32"/>
        </w:rPr>
        <w:t xml:space="preserve">                                     Order in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w:t>
      </w:r>
    </w:p>
    <w:p w14:paraId="3A11F008" w14:textId="77777777" w:rsidR="00C53BCF" w:rsidRPr="003F3D2E" w:rsidRDefault="00C53BCF" w:rsidP="00C53BCF">
      <w:pPr>
        <w:tabs>
          <w:tab w:val="left" w:pos="2340"/>
          <w:tab w:val="left" w:pos="2430"/>
          <w:tab w:val="left" w:pos="2520"/>
        </w:tabs>
        <w:jc w:val="thaiDistribute"/>
        <w:rPr>
          <w:rFonts w:ascii="TH SarabunPSK" w:hAnsi="TH SarabunPSK" w:cs="TH SarabunPSK"/>
          <w:sz w:val="32"/>
          <w:szCs w:val="32"/>
        </w:rPr>
      </w:pPr>
      <w:r w:rsidRPr="003F3D2E">
        <w:rPr>
          <w:rFonts w:ascii="TH SarabunPSK" w:hAnsi="TH SarabunPSK" w:cs="TH SarabunPSK"/>
          <w:b/>
          <w:bCs/>
          <w:sz w:val="32"/>
          <w:szCs w:val="32"/>
        </w:rPr>
        <w:t>Researcher:</w:t>
      </w:r>
      <w:r w:rsidRPr="003F3D2E">
        <w:rPr>
          <w:rFonts w:ascii="TH SarabunPSK" w:hAnsi="TH SarabunPSK" w:cs="TH SarabunPSK"/>
          <w:b/>
          <w:bCs/>
          <w:sz w:val="32"/>
          <w:szCs w:val="32"/>
        </w:rPr>
        <w:tab/>
      </w:r>
      <w:r w:rsidRPr="003F3D2E">
        <w:rPr>
          <w:rFonts w:ascii="TH SarabunPSK" w:hAnsi="TH SarabunPSK" w:cs="TH SarabunPSK"/>
          <w:sz w:val="32"/>
          <w:szCs w:val="32"/>
        </w:rPr>
        <w:t xml:space="preserve">: </w:t>
      </w:r>
      <w:r w:rsidRPr="003F3D2E">
        <w:rPr>
          <w:rFonts w:ascii="TH SarabunPSK" w:hAnsi="TH SarabunPSK" w:cs="TH SarabunPSK"/>
          <w:b/>
          <w:bCs/>
          <w:sz w:val="32"/>
          <w:szCs w:val="32"/>
        </w:rPr>
        <w:t xml:space="preserve"> </w:t>
      </w:r>
      <w:proofErr w:type="spellStart"/>
      <w:proofErr w:type="gramStart"/>
      <w:r w:rsidRPr="003F3D2E">
        <w:rPr>
          <w:rFonts w:ascii="TH SarabunPSK" w:hAnsi="TH SarabunPSK" w:cs="TH SarabunPSK"/>
          <w:sz w:val="32"/>
          <w:szCs w:val="32"/>
        </w:rPr>
        <w:t>Phrabaidekhasomkid</w:t>
      </w:r>
      <w:proofErr w:type="spellEnd"/>
      <w:r w:rsidRPr="003F3D2E">
        <w:rPr>
          <w:rFonts w:ascii="TH SarabunPSK" w:hAnsi="TH SarabunPSK" w:cs="TH SarabunPSK"/>
          <w:sz w:val="32"/>
          <w:szCs w:val="32"/>
        </w:rPr>
        <w:t xml:space="preserve">  </w:t>
      </w:r>
      <w:proofErr w:type="spellStart"/>
      <w:r w:rsidRPr="003F3D2E">
        <w:rPr>
          <w:rFonts w:ascii="TH SarabunPSK" w:hAnsi="TH SarabunPSK" w:cs="TH SarabunPSK"/>
          <w:sz w:val="32"/>
          <w:szCs w:val="32"/>
        </w:rPr>
        <w:t>N</w:t>
      </w:r>
      <w:r w:rsidRPr="003F3D2E">
        <w:rPr>
          <w:rFonts w:ascii="Arial" w:hAnsi="Arial" w:cs="Arial"/>
          <w:color w:val="000000"/>
          <w:sz w:val="32"/>
          <w:szCs w:val="32"/>
        </w:rPr>
        <w:t>ā</w:t>
      </w:r>
      <w:r w:rsidRPr="003F3D2E">
        <w:rPr>
          <w:rFonts w:ascii="TH SarabunPSK" w:hAnsi="TH SarabunPSK" w:cs="TH SarabunPSK"/>
          <w:sz w:val="32"/>
          <w:szCs w:val="32"/>
        </w:rPr>
        <w:t>thas</w:t>
      </w:r>
      <w:r w:rsidRPr="003F3D2E">
        <w:rPr>
          <w:rFonts w:ascii="Arial" w:hAnsi="Arial" w:cs="Arial"/>
          <w:sz w:val="32"/>
          <w:szCs w:val="32"/>
        </w:rPr>
        <w:t>ī</w:t>
      </w:r>
      <w:r w:rsidRPr="003F3D2E">
        <w:rPr>
          <w:rFonts w:ascii="TH SarabunPSK" w:hAnsi="TH SarabunPSK" w:cs="TH SarabunPSK"/>
          <w:sz w:val="32"/>
          <w:szCs w:val="32"/>
        </w:rPr>
        <w:t>lo</w:t>
      </w:r>
      <w:proofErr w:type="spellEnd"/>
      <w:proofErr w:type="gramEnd"/>
      <w:r w:rsidRPr="003F3D2E">
        <w:rPr>
          <w:rFonts w:ascii="TH SarabunPSK" w:hAnsi="TH SarabunPSK" w:cs="TH SarabunPSK"/>
          <w:sz w:val="32"/>
          <w:szCs w:val="32"/>
        </w:rPr>
        <w:t xml:space="preserve">   (</w:t>
      </w:r>
      <w:proofErr w:type="spellStart"/>
      <w:r w:rsidRPr="003F3D2E">
        <w:rPr>
          <w:rFonts w:ascii="TH SarabunPSK" w:hAnsi="TH SarabunPSK" w:cs="TH SarabunPSK"/>
          <w:sz w:val="32"/>
          <w:szCs w:val="32"/>
        </w:rPr>
        <w:t>Suknil</w:t>
      </w:r>
      <w:proofErr w:type="spellEnd"/>
      <w:r w:rsidRPr="003F3D2E">
        <w:rPr>
          <w:rFonts w:ascii="TH SarabunPSK" w:hAnsi="TH SarabunPSK" w:cs="TH SarabunPSK"/>
          <w:sz w:val="32"/>
          <w:szCs w:val="32"/>
        </w:rPr>
        <w:t>)</w:t>
      </w:r>
    </w:p>
    <w:p w14:paraId="5D3228E3" w14:textId="77777777" w:rsidR="00C53BCF" w:rsidRPr="003F3D2E" w:rsidRDefault="00C53BCF" w:rsidP="00C53BCF">
      <w:pPr>
        <w:tabs>
          <w:tab w:val="left" w:pos="993"/>
          <w:tab w:val="left" w:pos="2160"/>
          <w:tab w:val="left" w:pos="2340"/>
          <w:tab w:val="left" w:pos="2430"/>
          <w:tab w:val="left" w:pos="2610"/>
        </w:tabs>
        <w:ind w:left="2606" w:hanging="2606"/>
        <w:jc w:val="thaiDistribute"/>
        <w:rPr>
          <w:rFonts w:ascii="TH SarabunPSK" w:hAnsi="TH SarabunPSK" w:cs="TH SarabunPSK"/>
          <w:sz w:val="32"/>
          <w:szCs w:val="32"/>
          <w:cs/>
        </w:rPr>
      </w:pPr>
      <w:r w:rsidRPr="003F3D2E">
        <w:rPr>
          <w:rFonts w:ascii="TH SarabunPSK" w:hAnsi="TH SarabunPSK" w:cs="TH SarabunPSK"/>
          <w:b/>
          <w:bCs/>
          <w:sz w:val="32"/>
          <w:szCs w:val="32"/>
        </w:rPr>
        <w:t>Degree:</w:t>
      </w:r>
      <w:r w:rsidRPr="003F3D2E">
        <w:rPr>
          <w:rFonts w:ascii="TH SarabunPSK" w:hAnsi="TH SarabunPSK" w:cs="TH SarabunPSK"/>
          <w:sz w:val="32"/>
          <w:szCs w:val="32"/>
        </w:rPr>
        <w:tab/>
        <w:t xml:space="preserve">             </w:t>
      </w:r>
      <w:r w:rsidRPr="003F3D2E">
        <w:rPr>
          <w:rFonts w:ascii="TH SarabunPSK" w:hAnsi="TH SarabunPSK" w:cs="TH SarabunPSK"/>
          <w:sz w:val="32"/>
          <w:szCs w:val="32"/>
        </w:rPr>
        <w:tab/>
      </w:r>
      <w:r w:rsidRPr="003F3D2E">
        <w:rPr>
          <w:rFonts w:ascii="TH SarabunPSK" w:hAnsi="TH SarabunPSK" w:cs="TH SarabunPSK"/>
          <w:sz w:val="32"/>
          <w:szCs w:val="32"/>
        </w:rPr>
        <w:tab/>
        <w:t>:  Doctor of Buddhism (Buddhist Management</w:t>
      </w:r>
      <w:r w:rsidRPr="003F3D2E">
        <w:rPr>
          <w:rFonts w:ascii="TH SarabunPSK" w:hAnsi="TH SarabunPSK" w:cs="TH SarabunPSK"/>
          <w:sz w:val="32"/>
          <w:szCs w:val="32"/>
          <w:cs/>
        </w:rPr>
        <w:t>)</w:t>
      </w:r>
    </w:p>
    <w:p w14:paraId="68577F54" w14:textId="77777777" w:rsidR="00C53BCF" w:rsidRPr="003F3D2E" w:rsidRDefault="00B65066" w:rsidP="00C53BCF">
      <w:pPr>
        <w:tabs>
          <w:tab w:val="left" w:pos="2250"/>
          <w:tab w:val="left" w:pos="2410"/>
        </w:tabs>
        <w:ind w:left="2430" w:hanging="2430"/>
        <w:jc w:val="thaiDistribute"/>
        <w:rPr>
          <w:rFonts w:ascii="TH SarabunPSK" w:hAnsi="TH SarabunPSK" w:cs="TH SarabunPSK"/>
          <w:b/>
          <w:bCs/>
          <w:sz w:val="32"/>
          <w:szCs w:val="32"/>
        </w:rPr>
      </w:pPr>
      <w:r w:rsidRPr="003F3D2E">
        <w:rPr>
          <w:rFonts w:ascii="TH SarabunPSK" w:hAnsi="TH SarabunPSK" w:cs="TH SarabunPSK"/>
          <w:b/>
          <w:bCs/>
          <w:sz w:val="32"/>
          <w:szCs w:val="32"/>
        </w:rPr>
        <w:t>Dissertation</w:t>
      </w:r>
      <w:r w:rsidR="00C53BCF" w:rsidRPr="003F3D2E">
        <w:rPr>
          <w:rFonts w:ascii="TH SarabunPSK" w:hAnsi="TH SarabunPSK" w:cs="TH SarabunPSK"/>
          <w:b/>
          <w:bCs/>
          <w:sz w:val="32"/>
          <w:szCs w:val="32"/>
        </w:rPr>
        <w:t xml:space="preserve"> Supervisory Committee:</w:t>
      </w:r>
    </w:p>
    <w:p w14:paraId="7FBCA4CF" w14:textId="77777777" w:rsidR="00C53BCF" w:rsidRPr="003F3D2E" w:rsidRDefault="00C53BCF" w:rsidP="00C53BCF">
      <w:pPr>
        <w:tabs>
          <w:tab w:val="left" w:pos="2520"/>
        </w:tabs>
        <w:ind w:left="2340"/>
        <w:jc w:val="thaiDistribute"/>
        <w:rPr>
          <w:rFonts w:ascii="TH SarabunPSK" w:hAnsi="TH SarabunPSK" w:cs="TH SarabunPSK"/>
          <w:sz w:val="32"/>
          <w:szCs w:val="32"/>
        </w:rPr>
      </w:pPr>
      <w:r w:rsidRPr="003F3D2E">
        <w:rPr>
          <w:rFonts w:ascii="TH SarabunPSK" w:hAnsi="TH SarabunPSK" w:cs="TH SarabunPSK"/>
          <w:spacing w:val="-10"/>
          <w:sz w:val="32"/>
          <w:szCs w:val="32"/>
        </w:rPr>
        <w:t xml:space="preserve">:  </w:t>
      </w:r>
      <w:proofErr w:type="spellStart"/>
      <w:r w:rsidRPr="003F3D2E">
        <w:rPr>
          <w:rFonts w:ascii="TH SarabunPSK" w:hAnsi="TH SarabunPSK" w:cs="TH SarabunPSK"/>
          <w:sz w:val="32"/>
          <w:szCs w:val="32"/>
        </w:rPr>
        <w:t>Phrasutivirabandit</w:t>
      </w:r>
      <w:proofErr w:type="spellEnd"/>
      <w:r w:rsidRPr="003F3D2E">
        <w:rPr>
          <w:rFonts w:ascii="TH SarabunPSK" w:hAnsi="TH SarabunPSK" w:cs="TH SarabunPSK"/>
          <w:sz w:val="32"/>
          <w:szCs w:val="32"/>
        </w:rPr>
        <w:t xml:space="preserve">, Assoc. Prof. Dr., Pali VII, </w:t>
      </w:r>
    </w:p>
    <w:p w14:paraId="030B9D9A" w14:textId="77777777" w:rsidR="00C53BCF" w:rsidRPr="003F3D2E" w:rsidRDefault="00C53BCF" w:rsidP="00C53BCF">
      <w:pPr>
        <w:tabs>
          <w:tab w:val="left" w:pos="2520"/>
        </w:tabs>
        <w:ind w:left="2340"/>
        <w:jc w:val="thaiDistribute"/>
        <w:rPr>
          <w:rFonts w:ascii="TH SarabunPSK" w:hAnsi="TH SarabunPSK" w:cs="TH SarabunPSK"/>
          <w:sz w:val="32"/>
          <w:szCs w:val="32"/>
        </w:rPr>
      </w:pPr>
      <w:r w:rsidRPr="003F3D2E">
        <w:rPr>
          <w:rFonts w:ascii="TH SarabunPSK" w:hAnsi="TH SarabunPSK" w:cs="TH SarabunPSK"/>
          <w:sz w:val="32"/>
          <w:szCs w:val="32"/>
        </w:rPr>
        <w:t xml:space="preserve">  B.A. (Religions), M.A. (Organization Administration), </w:t>
      </w:r>
    </w:p>
    <w:p w14:paraId="6FA9CEEB" w14:textId="77777777" w:rsidR="00C53BCF" w:rsidRPr="003F3D2E" w:rsidRDefault="00C53BCF" w:rsidP="00C53BCF">
      <w:pPr>
        <w:tabs>
          <w:tab w:val="left" w:pos="2520"/>
        </w:tabs>
        <w:ind w:left="2340"/>
        <w:jc w:val="thaiDistribute"/>
        <w:rPr>
          <w:rFonts w:ascii="TH SarabunPSK" w:hAnsi="TH SarabunPSK" w:cs="TH SarabunPSK"/>
          <w:sz w:val="32"/>
          <w:szCs w:val="32"/>
        </w:rPr>
      </w:pPr>
      <w:r w:rsidRPr="003F3D2E">
        <w:rPr>
          <w:rFonts w:ascii="TH SarabunPSK" w:hAnsi="TH SarabunPSK" w:cs="TH SarabunPSK"/>
          <w:sz w:val="32"/>
          <w:szCs w:val="32"/>
        </w:rPr>
        <w:t xml:space="preserve">  DODT. (Organization Development and Transformation), </w:t>
      </w:r>
    </w:p>
    <w:p w14:paraId="6074137E" w14:textId="77777777" w:rsidR="00C53BCF" w:rsidRPr="003F3D2E" w:rsidRDefault="00C53BCF" w:rsidP="00C53BCF">
      <w:pPr>
        <w:tabs>
          <w:tab w:val="left" w:pos="2520"/>
        </w:tabs>
        <w:ind w:left="2340"/>
        <w:jc w:val="thaiDistribute"/>
        <w:rPr>
          <w:rFonts w:ascii="TH SarabunPSK" w:hAnsi="TH SarabunPSK" w:cs="TH SarabunPSK"/>
          <w:sz w:val="32"/>
          <w:szCs w:val="32"/>
        </w:rPr>
      </w:pPr>
      <w:r w:rsidRPr="003F3D2E">
        <w:rPr>
          <w:rFonts w:ascii="TH SarabunPSK" w:hAnsi="TH SarabunPSK" w:cs="TH SarabunPSK"/>
          <w:sz w:val="32"/>
          <w:szCs w:val="32"/>
        </w:rPr>
        <w:t xml:space="preserve">  Ph.D. (Philosophy), DM. (Public Management)</w:t>
      </w:r>
    </w:p>
    <w:p w14:paraId="601CBEEF" w14:textId="77777777" w:rsidR="00C53BCF" w:rsidRPr="003F3D2E" w:rsidRDefault="00C53BCF" w:rsidP="00C53BCF">
      <w:pPr>
        <w:tabs>
          <w:tab w:val="left" w:pos="993"/>
          <w:tab w:val="left" w:pos="2250"/>
          <w:tab w:val="left" w:pos="2340"/>
          <w:tab w:val="left" w:pos="2520"/>
        </w:tabs>
        <w:ind w:left="2340"/>
        <w:jc w:val="thaiDistribute"/>
        <w:rPr>
          <w:rFonts w:ascii="TH SarabunPSK" w:hAnsi="TH SarabunPSK" w:cs="TH SarabunPSK"/>
          <w:sz w:val="32"/>
          <w:szCs w:val="32"/>
        </w:rPr>
      </w:pPr>
      <w:r w:rsidRPr="003F3D2E">
        <w:rPr>
          <w:rFonts w:ascii="TH SarabunPSK" w:hAnsi="TH SarabunPSK" w:cs="TH SarabunPSK"/>
          <w:sz w:val="32"/>
          <w:szCs w:val="32"/>
        </w:rPr>
        <w:t xml:space="preserve">: </w:t>
      </w:r>
      <w:proofErr w:type="spellStart"/>
      <w:r w:rsidRPr="003F3D2E">
        <w:rPr>
          <w:rFonts w:ascii="TH SarabunPSK" w:hAnsi="TH SarabunPSK" w:cs="TH SarabunPSK"/>
          <w:sz w:val="32"/>
          <w:szCs w:val="32"/>
        </w:rPr>
        <w:t>Phramaha</w:t>
      </w:r>
      <w:proofErr w:type="spellEnd"/>
      <w:r w:rsidRPr="003F3D2E">
        <w:rPr>
          <w:rFonts w:ascii="TH SarabunPSK" w:hAnsi="TH SarabunPSK" w:cs="TH SarabunPSK"/>
          <w:sz w:val="32"/>
          <w:szCs w:val="32"/>
        </w:rPr>
        <w:t xml:space="preserve"> </w:t>
      </w:r>
      <w:proofErr w:type="spellStart"/>
      <w:r w:rsidRPr="003F3D2E">
        <w:rPr>
          <w:rFonts w:ascii="TH SarabunPSK" w:hAnsi="TH SarabunPSK" w:cs="TH SarabunPSK"/>
          <w:sz w:val="32"/>
          <w:szCs w:val="32"/>
        </w:rPr>
        <w:t>Krisada</w:t>
      </w:r>
      <w:proofErr w:type="spellEnd"/>
      <w:r w:rsidRPr="003F3D2E">
        <w:rPr>
          <w:rFonts w:ascii="TH SarabunPSK" w:hAnsi="TH SarabunPSK" w:cs="TH SarabunPSK"/>
          <w:sz w:val="32"/>
          <w:szCs w:val="32"/>
        </w:rPr>
        <w:t xml:space="preserve"> </w:t>
      </w:r>
      <w:proofErr w:type="spellStart"/>
      <w:r w:rsidRPr="003F3D2E">
        <w:rPr>
          <w:rFonts w:ascii="TH SarabunPSK" w:hAnsi="TH SarabunPSK" w:cs="TH SarabunPSK"/>
          <w:sz w:val="32"/>
          <w:szCs w:val="32"/>
        </w:rPr>
        <w:t>Kittisobhano</w:t>
      </w:r>
      <w:proofErr w:type="spellEnd"/>
      <w:r w:rsidRPr="003F3D2E">
        <w:rPr>
          <w:rFonts w:ascii="TH SarabunPSK" w:hAnsi="TH SarabunPSK" w:cs="TH SarabunPSK"/>
          <w:sz w:val="32"/>
          <w:szCs w:val="32"/>
        </w:rPr>
        <w:t xml:space="preserve">, Asst. Prof. Dr., Pali VI, </w:t>
      </w:r>
    </w:p>
    <w:p w14:paraId="49D5C1D2" w14:textId="77777777" w:rsidR="00C53BCF" w:rsidRPr="003F3D2E" w:rsidRDefault="00C53BCF" w:rsidP="00C53BCF">
      <w:pPr>
        <w:tabs>
          <w:tab w:val="left" w:pos="993"/>
          <w:tab w:val="left" w:pos="2250"/>
          <w:tab w:val="left" w:pos="2340"/>
          <w:tab w:val="left" w:pos="2520"/>
        </w:tabs>
        <w:ind w:left="2340"/>
        <w:jc w:val="thaiDistribute"/>
        <w:rPr>
          <w:rFonts w:ascii="TH SarabunPSK" w:hAnsi="TH SarabunPSK" w:cs="TH SarabunPSK"/>
          <w:sz w:val="32"/>
          <w:szCs w:val="32"/>
        </w:rPr>
      </w:pPr>
      <w:r w:rsidRPr="003F3D2E">
        <w:rPr>
          <w:rFonts w:ascii="TH SarabunPSK" w:hAnsi="TH SarabunPSK" w:cs="TH SarabunPSK"/>
          <w:sz w:val="32"/>
          <w:szCs w:val="32"/>
        </w:rPr>
        <w:t xml:space="preserve">  B.A. (Buddhist Management), M.A. (Buddhist Management),      </w:t>
      </w:r>
    </w:p>
    <w:p w14:paraId="28797DD1" w14:textId="77777777" w:rsidR="00C53BCF" w:rsidRPr="003F3D2E" w:rsidRDefault="00C53BCF" w:rsidP="00C53BCF">
      <w:pPr>
        <w:tabs>
          <w:tab w:val="left" w:pos="993"/>
          <w:tab w:val="left" w:pos="2250"/>
          <w:tab w:val="left" w:pos="2340"/>
          <w:tab w:val="left" w:pos="2520"/>
        </w:tabs>
        <w:ind w:left="2340"/>
        <w:jc w:val="thaiDistribute"/>
        <w:rPr>
          <w:rFonts w:ascii="TH SarabunPSK" w:hAnsi="TH SarabunPSK" w:cs="TH SarabunPSK"/>
          <w:sz w:val="32"/>
          <w:szCs w:val="32"/>
        </w:rPr>
      </w:pPr>
      <w:r w:rsidRPr="003F3D2E">
        <w:rPr>
          <w:rFonts w:ascii="TH SarabunPSK" w:hAnsi="TH SarabunPSK" w:cs="TH SarabunPSK"/>
          <w:sz w:val="32"/>
          <w:szCs w:val="32"/>
        </w:rPr>
        <w:t xml:space="preserve">  Ph.D. (Buddhist Management)</w:t>
      </w:r>
    </w:p>
    <w:p w14:paraId="57DC7D50" w14:textId="77777777" w:rsidR="00C53BCF" w:rsidRPr="003F3D2E" w:rsidRDefault="00C53BCF" w:rsidP="00C53BCF">
      <w:pPr>
        <w:tabs>
          <w:tab w:val="left" w:pos="2250"/>
          <w:tab w:val="left" w:pos="2410"/>
          <w:tab w:val="left" w:pos="2610"/>
        </w:tabs>
        <w:ind w:left="2430" w:hanging="2430"/>
        <w:jc w:val="thaiDistribute"/>
        <w:rPr>
          <w:rFonts w:ascii="TH SarabunPSK" w:hAnsi="TH SarabunPSK" w:cs="TH SarabunPSK"/>
          <w:sz w:val="32"/>
          <w:szCs w:val="32"/>
          <w:cs/>
        </w:rPr>
      </w:pPr>
      <w:r w:rsidRPr="003F3D2E">
        <w:rPr>
          <w:rFonts w:ascii="TH SarabunPSK" w:hAnsi="TH SarabunPSK" w:cs="TH SarabunPSK"/>
          <w:b/>
          <w:bCs/>
          <w:sz w:val="32"/>
          <w:szCs w:val="32"/>
        </w:rPr>
        <w:t>Date of Graduation:</w:t>
      </w:r>
      <w:proofErr w:type="gramStart"/>
      <w:r w:rsidRPr="003F3D2E">
        <w:rPr>
          <w:rFonts w:ascii="TH SarabunPSK" w:hAnsi="TH SarabunPSK" w:cs="TH SarabunPSK"/>
          <w:b/>
          <w:bCs/>
          <w:sz w:val="32"/>
          <w:szCs w:val="32"/>
        </w:rPr>
        <w:tab/>
        <w:t xml:space="preserve"> </w:t>
      </w:r>
      <w:r w:rsidRPr="003F3D2E">
        <w:rPr>
          <w:rFonts w:ascii="TH SarabunPSK" w:hAnsi="TH SarabunPSK" w:cs="TH SarabunPSK"/>
          <w:sz w:val="32"/>
          <w:szCs w:val="32"/>
        </w:rPr>
        <w:t>:</w:t>
      </w:r>
      <w:proofErr w:type="gramEnd"/>
      <w:r w:rsidRPr="003F3D2E">
        <w:rPr>
          <w:rFonts w:ascii="TH SarabunPSK" w:hAnsi="TH SarabunPSK" w:cs="TH SarabunPSK"/>
          <w:b/>
          <w:bCs/>
          <w:sz w:val="32"/>
          <w:szCs w:val="32"/>
        </w:rPr>
        <w:tab/>
      </w:r>
      <w:r w:rsidRPr="003F3D2E">
        <w:rPr>
          <w:rFonts w:ascii="TH SarabunPSK" w:hAnsi="TH SarabunPSK" w:cs="TH SarabunPSK"/>
          <w:sz w:val="32"/>
          <w:szCs w:val="32"/>
        </w:rPr>
        <w:tab/>
        <w:t xml:space="preserve"> </w:t>
      </w:r>
      <w:proofErr w:type="spellStart"/>
      <w:r w:rsidRPr="003F3D2E">
        <w:rPr>
          <w:rFonts w:ascii="TH SarabunPSK" w:hAnsi="TH SarabunPSK" w:cs="TH SarabunPSK"/>
          <w:sz w:val="32"/>
          <w:szCs w:val="32"/>
        </w:rPr>
        <w:t>Saptamber</w:t>
      </w:r>
      <w:proofErr w:type="spellEnd"/>
      <w:r w:rsidRPr="003F3D2E">
        <w:rPr>
          <w:rFonts w:ascii="TH SarabunPSK" w:hAnsi="TH SarabunPSK" w:cs="TH SarabunPSK"/>
          <w:sz w:val="32"/>
          <w:szCs w:val="32"/>
        </w:rPr>
        <w:t xml:space="preserve">  11</w:t>
      </w:r>
      <w:r w:rsidRPr="003F3D2E">
        <w:rPr>
          <w:rFonts w:ascii="TH SarabunPSK" w:hAnsi="TH SarabunPSK" w:cs="TH SarabunPSK"/>
          <w:sz w:val="32"/>
          <w:szCs w:val="32"/>
          <w:cs/>
        </w:rPr>
        <w:t>, 2021</w:t>
      </w:r>
    </w:p>
    <w:p w14:paraId="40C03D5B" w14:textId="77777777" w:rsidR="00C53BCF" w:rsidRPr="003F3D2E" w:rsidRDefault="00C53BCF" w:rsidP="00C53BCF">
      <w:pPr>
        <w:jc w:val="center"/>
        <w:rPr>
          <w:rFonts w:ascii="TH SarabunPSK" w:hAnsi="TH SarabunPSK" w:cs="TH SarabunPSK"/>
          <w:b/>
          <w:bCs/>
          <w:sz w:val="32"/>
          <w:szCs w:val="32"/>
        </w:rPr>
      </w:pPr>
      <w:r w:rsidRPr="003F3D2E">
        <w:rPr>
          <w:rFonts w:ascii="TH SarabunPSK" w:hAnsi="TH SarabunPSK" w:cs="TH SarabunPSK"/>
          <w:b/>
          <w:bCs/>
          <w:sz w:val="32"/>
          <w:szCs w:val="32"/>
        </w:rPr>
        <w:t>Abstract</w:t>
      </w:r>
    </w:p>
    <w:p w14:paraId="29FE96FD" w14:textId="77777777" w:rsidR="00C53BCF" w:rsidRPr="003F3D2E" w:rsidRDefault="00C53BCF" w:rsidP="00C53BCF">
      <w:pPr>
        <w:ind w:firstLine="1008"/>
        <w:jc w:val="thaiDistribute"/>
        <w:rPr>
          <w:rFonts w:ascii="TH SarabunPSK" w:hAnsi="TH SarabunPSK" w:cs="TH SarabunPSK"/>
          <w:sz w:val="32"/>
          <w:szCs w:val="32"/>
        </w:rPr>
      </w:pPr>
      <w:r w:rsidRPr="003F3D2E">
        <w:rPr>
          <w:rFonts w:ascii="TH SarabunPSK" w:hAnsi="TH SarabunPSK" w:cs="TH SarabunPSK"/>
          <w:sz w:val="32"/>
          <w:szCs w:val="32"/>
        </w:rPr>
        <w:t xml:space="preserve">Objectives of this research were: 1. To analytically study the general conditions, problems and obstacles  of </w:t>
      </w:r>
      <w:bookmarkStart w:id="1" w:name="_Hlk76590609"/>
      <w:r w:rsidRPr="003F3D2E">
        <w:rPr>
          <w:rFonts w:ascii="TH SarabunPSK" w:hAnsi="TH SarabunPSK" w:cs="TH SarabunPSK"/>
          <w:sz w:val="32"/>
          <w:szCs w:val="32"/>
        </w:rPr>
        <w:t xml:space="preserve">Public Welfare Management According to Buddhist Integrated Social Welfare of Sangha Order In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w:t>
      </w:r>
      <w:bookmarkEnd w:id="1"/>
      <w:r w:rsidRPr="003F3D2E">
        <w:rPr>
          <w:rFonts w:ascii="TH SarabunPSK" w:hAnsi="TH SarabunPSK" w:cs="TH SarabunPSK"/>
          <w:sz w:val="32"/>
          <w:szCs w:val="32"/>
        </w:rPr>
        <w:t xml:space="preserve"> 2. To develop The Model of Public Welfare Management according to Buddhist integrated social Welfare of Sangha Order In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 and 3. To propose The development Model of Public Welfare Management according to Buddhist Integrated Social Welfare of Sangha Order In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w:t>
      </w:r>
    </w:p>
    <w:p w14:paraId="26F333F7" w14:textId="77777777" w:rsidR="00C53BCF" w:rsidRPr="003F3D2E" w:rsidRDefault="00C53BCF" w:rsidP="00C53BCF">
      <w:pPr>
        <w:ind w:firstLine="1008"/>
        <w:jc w:val="thaiDistribute"/>
        <w:rPr>
          <w:rFonts w:ascii="TH SarabunPSK" w:hAnsi="TH SarabunPSK" w:cs="TH SarabunPSK"/>
          <w:sz w:val="32"/>
          <w:szCs w:val="32"/>
        </w:rPr>
      </w:pPr>
      <w:r w:rsidRPr="003F3D2E">
        <w:rPr>
          <w:rFonts w:ascii="TH SarabunPSK" w:hAnsi="TH SarabunPSK" w:cs="TH SarabunPSK"/>
          <w:sz w:val="32"/>
          <w:szCs w:val="32"/>
        </w:rPr>
        <w:t>Methodology was the mixed methods:  The qualitative research, data were collected from documents, 18 key informants, purposefully selected from qualified persons, by face-to-</w:t>
      </w:r>
      <w:proofErr w:type="gramStart"/>
      <w:r w:rsidRPr="003F3D2E">
        <w:rPr>
          <w:rFonts w:ascii="TH SarabunPSK" w:hAnsi="TH SarabunPSK" w:cs="TH SarabunPSK"/>
          <w:sz w:val="32"/>
          <w:szCs w:val="32"/>
        </w:rPr>
        <w:t>face  in</w:t>
      </w:r>
      <w:proofErr w:type="gramEnd"/>
      <w:r w:rsidRPr="003F3D2E">
        <w:rPr>
          <w:rFonts w:ascii="TH SarabunPSK" w:hAnsi="TH SarabunPSK" w:cs="TH SarabunPSK"/>
          <w:sz w:val="32"/>
          <w:szCs w:val="32"/>
        </w:rPr>
        <w:t xml:space="preserve">-depth interviewing and 10 participants in focus group discussion and analyzed data by content descriptive interpretation.  The quantitative research by survey method, data were collected with questionnaires from 362 samples by simple random sampling method and </w:t>
      </w:r>
    </w:p>
    <w:p w14:paraId="5B1D4C37" w14:textId="77777777" w:rsidR="00C53BCF" w:rsidRPr="003F3D2E" w:rsidRDefault="00C53BCF" w:rsidP="00C53BCF">
      <w:pPr>
        <w:ind w:firstLine="993"/>
        <w:jc w:val="thaiDistribute"/>
        <w:rPr>
          <w:rFonts w:ascii="TH SarabunPSK" w:hAnsi="TH SarabunPSK" w:cs="TH SarabunPSK"/>
          <w:sz w:val="32"/>
          <w:szCs w:val="32"/>
        </w:rPr>
      </w:pPr>
      <w:r w:rsidRPr="003F3D2E">
        <w:rPr>
          <w:rFonts w:ascii="TH SarabunPSK" w:hAnsi="TH SarabunPSK" w:cs="TH SarabunPSK"/>
          <w:b/>
          <w:bCs/>
          <w:sz w:val="32"/>
          <w:szCs w:val="32"/>
        </w:rPr>
        <w:t>Findings were as follows:</w:t>
      </w:r>
    </w:p>
    <w:p w14:paraId="0E01D0BF" w14:textId="77777777" w:rsidR="00C53BCF" w:rsidRPr="003F3D2E" w:rsidRDefault="00C53BCF" w:rsidP="00C53BCF">
      <w:pPr>
        <w:numPr>
          <w:ilvl w:val="0"/>
          <w:numId w:val="1"/>
        </w:numPr>
        <w:tabs>
          <w:tab w:val="left" w:pos="1260"/>
        </w:tabs>
        <w:ind w:left="990" w:hanging="180"/>
        <w:contextualSpacing/>
        <w:jc w:val="thaiDistribute"/>
        <w:rPr>
          <w:rFonts w:ascii="TH SarabunPSK" w:hAnsi="TH SarabunPSK" w:cs="TH SarabunPSK"/>
          <w:sz w:val="32"/>
          <w:szCs w:val="32"/>
        </w:rPr>
      </w:pPr>
      <w:r w:rsidRPr="003F3D2E">
        <w:rPr>
          <w:rFonts w:ascii="TH SarabunPSK" w:hAnsi="TH SarabunPSK" w:cs="TH SarabunPSK"/>
          <w:sz w:val="32"/>
          <w:szCs w:val="32"/>
        </w:rPr>
        <w:t xml:space="preserve">  </w:t>
      </w:r>
      <w:bookmarkStart w:id="2" w:name="_Ref82524090"/>
      <w:proofErr w:type="gramStart"/>
      <w:r w:rsidRPr="003F3D2E">
        <w:rPr>
          <w:rFonts w:ascii="TH SarabunPSK" w:hAnsi="TH SarabunPSK" w:cs="TH SarabunPSK"/>
          <w:sz w:val="32"/>
          <w:szCs w:val="32"/>
        </w:rPr>
        <w:t>General  conditions</w:t>
      </w:r>
      <w:proofErr w:type="gramEnd"/>
      <w:r w:rsidRPr="003F3D2E">
        <w:rPr>
          <w:rFonts w:ascii="TH SarabunPSK" w:hAnsi="TH SarabunPSK" w:cs="TH SarabunPSK"/>
          <w:sz w:val="32"/>
          <w:szCs w:val="32"/>
        </w:rPr>
        <w:t xml:space="preserve">  of  social  welfares  management of  Sangha Order in</w:t>
      </w:r>
      <w:bookmarkEnd w:id="2"/>
      <w:r w:rsidRPr="003F3D2E">
        <w:rPr>
          <w:rFonts w:ascii="TH SarabunPSK" w:hAnsi="TH SarabunPSK" w:cs="TH SarabunPSK"/>
          <w:sz w:val="32"/>
          <w:szCs w:val="32"/>
        </w:rPr>
        <w:t xml:space="preserve"> </w:t>
      </w:r>
    </w:p>
    <w:p w14:paraId="76B1DF0A" w14:textId="77777777" w:rsidR="00C53BCF" w:rsidRPr="003F3D2E" w:rsidRDefault="00C53BCF" w:rsidP="00C53BCF">
      <w:pPr>
        <w:jc w:val="thaiDistribute"/>
        <w:rPr>
          <w:rFonts w:ascii="TH SarabunPSK" w:hAnsi="TH SarabunPSK" w:cs="TH SarabunPSK"/>
          <w:sz w:val="32"/>
          <w:szCs w:val="32"/>
        </w:rPr>
      </w:pP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 were that Strength, there was public welfare planning with participation of Sangha Order in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 and there was good and clear operation system. Weakness, the public welfares management of Sangha Order in </w:t>
      </w:r>
      <w:proofErr w:type="spellStart"/>
      <w:r w:rsidRPr="003F3D2E">
        <w:rPr>
          <w:rFonts w:ascii="TH SarabunPSK" w:hAnsi="TH SarabunPSK" w:cs="TH SarabunPSK"/>
          <w:sz w:val="32"/>
          <w:szCs w:val="32"/>
        </w:rPr>
        <w:lastRenderedPageBreak/>
        <w:t>Phichit</w:t>
      </w:r>
      <w:proofErr w:type="spellEnd"/>
      <w:r w:rsidRPr="003F3D2E">
        <w:rPr>
          <w:rFonts w:ascii="TH SarabunPSK" w:hAnsi="TH SarabunPSK" w:cs="TH SarabunPSK"/>
          <w:sz w:val="32"/>
          <w:szCs w:val="32"/>
        </w:rPr>
        <w:t xml:space="preserve"> Province was not carried out by set plan, beneficial for kins, lack of plan, lack of public relations and participation. Opportunity, Sangha Order had good and higher educational levels with management certificate, Bachelor, Master and Ph.D. Degrees. They used their knowledge to develop their work. Threat, people might have effects from leaders who were not fair and lacked justice, not providing conveniences for the field operation, </w:t>
      </w:r>
      <w:proofErr w:type="gramStart"/>
      <w:r w:rsidRPr="003F3D2E">
        <w:rPr>
          <w:rFonts w:ascii="TH SarabunPSK" w:hAnsi="TH SarabunPSK" w:cs="TH SarabunPSK"/>
          <w:sz w:val="32"/>
          <w:szCs w:val="32"/>
        </w:rPr>
        <w:t>This</w:t>
      </w:r>
      <w:proofErr w:type="gramEnd"/>
      <w:r w:rsidRPr="003F3D2E">
        <w:rPr>
          <w:rFonts w:ascii="TH SarabunPSK" w:hAnsi="TH SarabunPSK" w:cs="TH SarabunPSK"/>
          <w:sz w:val="32"/>
          <w:szCs w:val="32"/>
        </w:rPr>
        <w:t xml:space="preserve"> might be pressure from outside. Leaders’ duty performance was not absolute. Some communities especially remote areas were not familiar with places, did not know the operation, only a few groups knew about the organization activities. Social benefits for still limited. There are a few monks and novices in each </w:t>
      </w:r>
      <w:proofErr w:type="gramStart"/>
      <w:r w:rsidRPr="003F3D2E">
        <w:rPr>
          <w:rFonts w:ascii="TH SarabunPSK" w:hAnsi="TH SarabunPSK" w:cs="TH SarabunPSK"/>
          <w:sz w:val="32"/>
          <w:szCs w:val="32"/>
        </w:rPr>
        <w:t>monasteries</w:t>
      </w:r>
      <w:proofErr w:type="gramEnd"/>
      <w:r w:rsidRPr="003F3D2E">
        <w:rPr>
          <w:rFonts w:ascii="TH SarabunPSK" w:hAnsi="TH SarabunPSK" w:cs="TH SarabunPSK"/>
          <w:sz w:val="32"/>
          <w:szCs w:val="32"/>
        </w:rPr>
        <w:t xml:space="preserve">. Government agencies did not see the importance of social welfares for the poor by helping activities of others for social benefits. </w:t>
      </w:r>
    </w:p>
    <w:p w14:paraId="20C6708E" w14:textId="77777777" w:rsidR="00C53BCF" w:rsidRPr="003F3D2E" w:rsidRDefault="00C53BCF" w:rsidP="00C53BCF">
      <w:pPr>
        <w:numPr>
          <w:ilvl w:val="0"/>
          <w:numId w:val="1"/>
        </w:numPr>
        <w:tabs>
          <w:tab w:val="left" w:pos="1080"/>
        </w:tabs>
        <w:ind w:left="810" w:firstLine="0"/>
        <w:contextualSpacing/>
        <w:jc w:val="thaiDistribute"/>
        <w:rPr>
          <w:rFonts w:ascii="TH SarabunPSK" w:hAnsi="TH SarabunPSK" w:cs="TH SarabunPSK"/>
          <w:sz w:val="32"/>
          <w:szCs w:val="32"/>
        </w:rPr>
      </w:pPr>
      <w:proofErr w:type="gramStart"/>
      <w:r w:rsidRPr="003F3D2E">
        <w:rPr>
          <w:rFonts w:ascii="TH SarabunPSK" w:hAnsi="TH SarabunPSK" w:cs="TH SarabunPSK"/>
          <w:sz w:val="32"/>
          <w:szCs w:val="32"/>
        </w:rPr>
        <w:t>Working  process</w:t>
      </w:r>
      <w:proofErr w:type="gramEnd"/>
      <w:r w:rsidRPr="003F3D2E">
        <w:rPr>
          <w:rFonts w:ascii="TH SarabunPSK" w:hAnsi="TH SarabunPSK" w:cs="TH SarabunPSK"/>
          <w:sz w:val="32"/>
          <w:szCs w:val="32"/>
        </w:rPr>
        <w:t xml:space="preserve">  of  public  welfare  management  according to Buddhist </w:t>
      </w:r>
    </w:p>
    <w:p w14:paraId="77D8BD0B" w14:textId="77777777" w:rsidR="00C53BCF" w:rsidRPr="003F3D2E" w:rsidRDefault="00C53BCF" w:rsidP="00C53BCF">
      <w:pPr>
        <w:jc w:val="thaiDistribute"/>
        <w:rPr>
          <w:rFonts w:ascii="TH SarabunPSK" w:hAnsi="TH SarabunPSK" w:cs="TH SarabunPSK"/>
          <w:sz w:val="32"/>
          <w:szCs w:val="32"/>
        </w:rPr>
      </w:pPr>
      <w:r w:rsidRPr="003F3D2E">
        <w:rPr>
          <w:rFonts w:ascii="TH SarabunPSK" w:hAnsi="TH SarabunPSK" w:cs="TH SarabunPSK"/>
          <w:sz w:val="32"/>
          <w:szCs w:val="32"/>
        </w:rPr>
        <w:t xml:space="preserve">Integrated social welfares on Sangha Order in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 </w:t>
      </w:r>
      <w:proofErr w:type="gramStart"/>
      <w:r w:rsidRPr="003F3D2E">
        <w:rPr>
          <w:rFonts w:ascii="TH SarabunPSK" w:hAnsi="TH SarabunPSK" w:cs="TH SarabunPSK"/>
          <w:sz w:val="32"/>
          <w:szCs w:val="32"/>
        </w:rPr>
        <w:t>was</w:t>
      </w:r>
      <w:proofErr w:type="gramEnd"/>
      <w:r w:rsidRPr="003F3D2E">
        <w:rPr>
          <w:rFonts w:ascii="TH SarabunPSK" w:hAnsi="TH SarabunPSK" w:cs="TH SarabunPSK"/>
          <w:sz w:val="32"/>
          <w:szCs w:val="32"/>
        </w:rPr>
        <w:t xml:space="preserve"> that People and Sangha Order agreed with operation in 4 areas at high level and agreed to apply </w:t>
      </w:r>
      <w:proofErr w:type="spellStart"/>
      <w:r w:rsidRPr="003F3D2E">
        <w:rPr>
          <w:rFonts w:ascii="TH SarabunPSK" w:hAnsi="TH SarabunPSK" w:cs="TH SarabunPSK"/>
          <w:sz w:val="32"/>
          <w:szCs w:val="32"/>
        </w:rPr>
        <w:t>Sanghavattu</w:t>
      </w:r>
      <w:proofErr w:type="spellEnd"/>
      <w:r w:rsidRPr="003F3D2E">
        <w:rPr>
          <w:rFonts w:ascii="TH SarabunPSK" w:hAnsi="TH SarabunPSK" w:cs="TH SarabunPSK"/>
          <w:sz w:val="32"/>
          <w:szCs w:val="32"/>
        </w:rPr>
        <w:t xml:space="preserve"> principle to for working promotion. There were still Weakness In operation. The use of 3 principles in operation is necessary. That is to use </w:t>
      </w:r>
      <w:proofErr w:type="spellStart"/>
      <w:r w:rsidRPr="003F3D2E">
        <w:rPr>
          <w:rFonts w:ascii="TH SarabunPSK" w:hAnsi="TH SarabunPSK" w:cs="TH SarabunPSK"/>
          <w:sz w:val="32"/>
          <w:szCs w:val="32"/>
        </w:rPr>
        <w:t>Podsc</w:t>
      </w:r>
      <w:proofErr w:type="spellEnd"/>
      <w:r w:rsidRPr="003F3D2E">
        <w:rPr>
          <w:rFonts w:ascii="TH SarabunPSK" w:hAnsi="TH SarabunPSK" w:cs="TH SarabunPSK"/>
          <w:sz w:val="32"/>
          <w:szCs w:val="32"/>
        </w:rPr>
        <w:t xml:space="preserve"> principle to manage the public welfares in 4 areas, supported by </w:t>
      </w:r>
      <w:proofErr w:type="spellStart"/>
      <w:r w:rsidRPr="003F3D2E">
        <w:rPr>
          <w:rFonts w:ascii="TH SarabunPSK" w:hAnsi="TH SarabunPSK" w:cs="TH SarabunPSK"/>
          <w:sz w:val="32"/>
          <w:szCs w:val="32"/>
        </w:rPr>
        <w:t>Sanghavattu</w:t>
      </w:r>
      <w:proofErr w:type="spellEnd"/>
      <w:r w:rsidRPr="003F3D2E">
        <w:rPr>
          <w:rFonts w:ascii="TH SarabunPSK" w:hAnsi="TH SarabunPSK" w:cs="TH SarabunPSK"/>
          <w:sz w:val="32"/>
          <w:szCs w:val="32"/>
        </w:rPr>
        <w:t xml:space="preserve"> 4.</w:t>
      </w:r>
    </w:p>
    <w:p w14:paraId="50D93772" w14:textId="77777777" w:rsidR="00C53BCF" w:rsidRPr="003F3D2E" w:rsidRDefault="00C53BCF" w:rsidP="00C53BCF">
      <w:pPr>
        <w:numPr>
          <w:ilvl w:val="0"/>
          <w:numId w:val="1"/>
        </w:numPr>
        <w:tabs>
          <w:tab w:val="left" w:pos="810"/>
          <w:tab w:val="left" w:pos="1080"/>
        </w:tabs>
        <w:ind w:hanging="543"/>
        <w:contextualSpacing/>
        <w:jc w:val="thaiDistribute"/>
        <w:rPr>
          <w:rFonts w:ascii="TH SarabunPSK" w:hAnsi="TH SarabunPSK" w:cs="TH SarabunPSK"/>
          <w:sz w:val="32"/>
          <w:szCs w:val="32"/>
        </w:rPr>
      </w:pPr>
      <w:proofErr w:type="gramStart"/>
      <w:r w:rsidRPr="003F3D2E">
        <w:rPr>
          <w:rFonts w:ascii="TH SarabunPSK" w:hAnsi="TH SarabunPSK" w:cs="TH SarabunPSK"/>
          <w:sz w:val="32"/>
          <w:szCs w:val="32"/>
        </w:rPr>
        <w:t>The  Model</w:t>
      </w:r>
      <w:proofErr w:type="gramEnd"/>
      <w:r w:rsidRPr="003F3D2E">
        <w:rPr>
          <w:rFonts w:ascii="TH SarabunPSK" w:hAnsi="TH SarabunPSK" w:cs="TH SarabunPSK"/>
          <w:sz w:val="32"/>
          <w:szCs w:val="32"/>
        </w:rPr>
        <w:t xml:space="preserve">  of  Public  Welfare   Management   According    to   Buddhist </w:t>
      </w:r>
    </w:p>
    <w:p w14:paraId="3830F259" w14:textId="77777777" w:rsidR="00C53BCF" w:rsidRPr="003F3D2E" w:rsidRDefault="00C53BCF" w:rsidP="00C53BCF">
      <w:pPr>
        <w:tabs>
          <w:tab w:val="left" w:pos="993"/>
        </w:tabs>
        <w:jc w:val="thaiDistribute"/>
        <w:rPr>
          <w:rFonts w:ascii="TH SarabunPSK" w:hAnsi="TH SarabunPSK" w:cs="TH SarabunPSK"/>
          <w:sz w:val="32"/>
          <w:szCs w:val="32"/>
        </w:rPr>
      </w:pPr>
      <w:r w:rsidRPr="003F3D2E">
        <w:rPr>
          <w:rFonts w:ascii="TH SarabunPSK" w:hAnsi="TH SarabunPSK" w:cs="TH SarabunPSK"/>
          <w:sz w:val="32"/>
          <w:szCs w:val="32"/>
        </w:rPr>
        <w:t xml:space="preserve">Integrated Social Welfares of Sangha Order </w:t>
      </w:r>
      <w:proofErr w:type="gramStart"/>
      <w:r w:rsidRPr="003F3D2E">
        <w:rPr>
          <w:rFonts w:ascii="TH SarabunPSK" w:hAnsi="TH SarabunPSK" w:cs="TH SarabunPSK"/>
          <w:sz w:val="32"/>
          <w:szCs w:val="32"/>
        </w:rPr>
        <w:t>In</w:t>
      </w:r>
      <w:proofErr w:type="gramEnd"/>
      <w:r w:rsidRPr="003F3D2E">
        <w:rPr>
          <w:rFonts w:ascii="TH SarabunPSK" w:hAnsi="TH SarabunPSK" w:cs="TH SarabunPSK"/>
          <w:sz w:val="32"/>
          <w:szCs w:val="32"/>
        </w:rPr>
        <w:t xml:space="preserve"> </w:t>
      </w:r>
      <w:proofErr w:type="spellStart"/>
      <w:r w:rsidRPr="003F3D2E">
        <w:rPr>
          <w:rFonts w:ascii="TH SarabunPSK" w:hAnsi="TH SarabunPSK" w:cs="TH SarabunPSK"/>
          <w:sz w:val="32"/>
          <w:szCs w:val="32"/>
        </w:rPr>
        <w:t>Phichit</w:t>
      </w:r>
      <w:proofErr w:type="spellEnd"/>
      <w:r w:rsidRPr="003F3D2E">
        <w:rPr>
          <w:rFonts w:ascii="TH SarabunPSK" w:hAnsi="TH SarabunPSK" w:cs="TH SarabunPSK"/>
          <w:sz w:val="32"/>
          <w:szCs w:val="32"/>
        </w:rPr>
        <w:t xml:space="preserve"> Province was the integration of management in 4 aspects with </w:t>
      </w:r>
      <w:proofErr w:type="spellStart"/>
      <w:r w:rsidRPr="003F3D2E">
        <w:rPr>
          <w:rFonts w:ascii="TH SarabunPSK" w:hAnsi="TH SarabunPSK" w:cs="TH SarabunPSK"/>
          <w:sz w:val="32"/>
          <w:szCs w:val="32"/>
        </w:rPr>
        <w:t>Podsc</w:t>
      </w:r>
      <w:proofErr w:type="spellEnd"/>
      <w:r w:rsidRPr="003F3D2E">
        <w:rPr>
          <w:rFonts w:ascii="TH SarabunPSK" w:hAnsi="TH SarabunPSK" w:cs="TH SarabunPSK"/>
          <w:sz w:val="32"/>
          <w:szCs w:val="32"/>
        </w:rPr>
        <w:t xml:space="preserve"> principle, supported by </w:t>
      </w:r>
      <w:proofErr w:type="spellStart"/>
      <w:r w:rsidRPr="003F3D2E">
        <w:rPr>
          <w:rFonts w:ascii="TH SarabunPSK" w:hAnsi="TH SarabunPSK" w:cs="TH SarabunPSK"/>
          <w:sz w:val="32"/>
          <w:szCs w:val="32"/>
        </w:rPr>
        <w:t>Sanghavattu</w:t>
      </w:r>
      <w:proofErr w:type="spellEnd"/>
      <w:r w:rsidRPr="003F3D2E">
        <w:rPr>
          <w:rFonts w:ascii="TH SarabunPSK" w:hAnsi="TH SarabunPSK" w:cs="TH SarabunPSK"/>
          <w:sz w:val="32"/>
          <w:szCs w:val="32"/>
        </w:rPr>
        <w:t xml:space="preserve"> 4 as follows: </w:t>
      </w:r>
      <w:r w:rsidRPr="003F3D2E">
        <w:rPr>
          <w:rFonts w:ascii="TH SarabunPSK" w:hAnsi="TH SarabunPSK" w:cs="TH SarabunPSK"/>
          <w:sz w:val="32"/>
          <w:szCs w:val="32"/>
          <w:cs/>
        </w:rPr>
        <w:t>(</w:t>
      </w:r>
      <w:r w:rsidRPr="003F3D2E">
        <w:rPr>
          <w:rFonts w:ascii="TH SarabunPSK" w:hAnsi="TH SarabunPSK" w:cs="TH SarabunPSK"/>
          <w:sz w:val="32"/>
          <w:szCs w:val="32"/>
        </w:rPr>
        <w:t>1</w:t>
      </w:r>
      <w:r w:rsidRPr="003F3D2E">
        <w:rPr>
          <w:rFonts w:ascii="TH SarabunPSK" w:hAnsi="TH SarabunPSK" w:cs="TH SarabunPSK"/>
          <w:sz w:val="32"/>
          <w:szCs w:val="32"/>
          <w:cs/>
        </w:rPr>
        <w:t>)</w:t>
      </w:r>
      <w:r w:rsidRPr="003F3D2E">
        <w:rPr>
          <w:rFonts w:ascii="TH SarabunPSK" w:hAnsi="TH SarabunPSK" w:cs="TH SarabunPSK"/>
          <w:sz w:val="32"/>
          <w:szCs w:val="32"/>
        </w:rPr>
        <w:t xml:space="preserve"> eat Adjusting personnel understanding to create harmony for smooth operation and success for overall people. There was sacrifice and sharing among one another resulting personnel in organization or in society at any level </w:t>
      </w:r>
      <w:proofErr w:type="gramStart"/>
      <w:r w:rsidRPr="003F3D2E">
        <w:rPr>
          <w:rFonts w:ascii="TH SarabunPSK" w:hAnsi="TH SarabunPSK" w:cs="TH SarabunPSK"/>
          <w:sz w:val="32"/>
          <w:szCs w:val="32"/>
        </w:rPr>
        <w:t>becoming  friendly</w:t>
      </w:r>
      <w:proofErr w:type="gramEnd"/>
      <w:r w:rsidRPr="003F3D2E">
        <w:rPr>
          <w:rFonts w:ascii="TH SarabunPSK" w:hAnsi="TH SarabunPSK" w:cs="TH SarabunPSK"/>
          <w:sz w:val="32"/>
          <w:szCs w:val="32"/>
        </w:rPr>
        <w:t xml:space="preserve"> and intimate. </w:t>
      </w:r>
      <w:r w:rsidRPr="003F3D2E">
        <w:rPr>
          <w:rFonts w:ascii="TH SarabunPSK" w:hAnsi="TH SarabunPSK" w:cs="TH SarabunPSK"/>
          <w:sz w:val="32"/>
          <w:szCs w:val="32"/>
          <w:cs/>
        </w:rPr>
        <w:t xml:space="preserve">(2) </w:t>
      </w:r>
      <w:proofErr w:type="spellStart"/>
      <w:r w:rsidRPr="003F3D2E">
        <w:rPr>
          <w:rFonts w:ascii="TH SarabunPSK" w:hAnsi="TH SarabunPSK" w:cs="TH SarabunPSK"/>
          <w:sz w:val="32"/>
          <w:szCs w:val="32"/>
        </w:rPr>
        <w:t>Piyawacha</w:t>
      </w:r>
      <w:proofErr w:type="spellEnd"/>
      <w:r w:rsidRPr="003F3D2E">
        <w:rPr>
          <w:rFonts w:ascii="TH SarabunPSK" w:hAnsi="TH SarabunPSK" w:cs="TH SarabunPSK"/>
          <w:sz w:val="32"/>
          <w:szCs w:val="32"/>
        </w:rPr>
        <w:t xml:space="preserve"> Personnel in organization use polite words with elders and donatory, speak only useful and reasonable words. It also was found that personnel in organizations used polite words with elders, greeting with sweet words. When co-workers did not understand somethings, there were clear explanations with polite words which is the motif for personnel to work.</w:t>
      </w:r>
      <w:r w:rsidRPr="003F3D2E">
        <w:rPr>
          <w:rFonts w:ascii="TH SarabunPSK" w:hAnsi="TH SarabunPSK" w:cs="TH SarabunPSK"/>
          <w:sz w:val="32"/>
          <w:szCs w:val="32"/>
          <w:cs/>
        </w:rPr>
        <w:t xml:space="preserve"> (3)</w:t>
      </w:r>
      <w:r w:rsidRPr="003F3D2E">
        <w:rPr>
          <w:rFonts w:ascii="TH SarabunPSK" w:hAnsi="TH SarabunPSK" w:cs="TH SarabunPSK"/>
          <w:sz w:val="32"/>
          <w:szCs w:val="32"/>
        </w:rPr>
        <w:t xml:space="preserve"> attitude Assigning personnel to work on public welfare outside the organizations to help people regularly. If public service is done wholeheartedly, people will have good attitude towards organizations. There should be field operation of public welfares so that personnel will have opportunity to work together in harmony.</w:t>
      </w:r>
      <w:r w:rsidRPr="003F3D2E">
        <w:rPr>
          <w:rFonts w:ascii="TH SarabunPSK" w:hAnsi="TH SarabunPSK" w:cs="TH SarabunPSK"/>
          <w:sz w:val="32"/>
          <w:szCs w:val="32"/>
          <w:cs/>
        </w:rPr>
        <w:t xml:space="preserve">  (4) </w:t>
      </w:r>
      <w:r w:rsidRPr="003F3D2E">
        <w:rPr>
          <w:rFonts w:ascii="TH SarabunPSK" w:hAnsi="TH SarabunPSK" w:cs="TH SarabunPSK"/>
          <w:sz w:val="32"/>
          <w:szCs w:val="32"/>
        </w:rPr>
        <w:t xml:space="preserve">Reconciliation Strictly operation by the rules and regulations of the organizations. Regularly And strictly practice along the rules and regulations of the organizations will receive acceptance from others. Operation of the organization is regarded as big family. </w:t>
      </w:r>
    </w:p>
    <w:p w14:paraId="48CE0351" w14:textId="77777777" w:rsidR="00C53BCF" w:rsidRDefault="00C53BCF" w:rsidP="00C53BCF">
      <w:pPr>
        <w:tabs>
          <w:tab w:val="left" w:pos="1890"/>
          <w:tab w:val="left" w:pos="1980"/>
          <w:tab w:val="left" w:pos="2070"/>
          <w:tab w:val="left" w:pos="2410"/>
          <w:tab w:val="left" w:pos="2552"/>
          <w:tab w:val="left" w:pos="6521"/>
        </w:tabs>
        <w:jc w:val="thaiDistribute"/>
        <w:rPr>
          <w:rFonts w:ascii="TH SarabunPSK" w:hAnsi="TH SarabunPSK" w:cs="TH SarabunPSK"/>
          <w:sz w:val="32"/>
          <w:szCs w:val="32"/>
        </w:rPr>
      </w:pPr>
    </w:p>
    <w:p w14:paraId="2262231A" w14:textId="77777777" w:rsidR="00C53BCF" w:rsidRPr="003F3D2E" w:rsidRDefault="00C53BCF" w:rsidP="00C53BCF">
      <w:pPr>
        <w:jc w:val="thaiDistribute"/>
        <w:rPr>
          <w:rFonts w:ascii="TH SarabunPSK" w:hAnsi="TH SarabunPSK" w:cs="TH SarabunPSK"/>
          <w:sz w:val="32"/>
          <w:szCs w:val="32"/>
        </w:rPr>
      </w:pPr>
    </w:p>
    <w:p w14:paraId="5C5352DE" w14:textId="77777777" w:rsidR="0049251C" w:rsidRDefault="0049251C"/>
    <w:p w14:paraId="039EFDC5" w14:textId="77777777" w:rsidR="0049251C" w:rsidRDefault="0049251C"/>
    <w:p w14:paraId="057A305B" w14:textId="77777777" w:rsidR="0049251C" w:rsidRDefault="0049251C"/>
    <w:p w14:paraId="3B9DD8F8" w14:textId="77777777" w:rsidR="0049251C" w:rsidRDefault="0049251C"/>
    <w:p w14:paraId="319967A1" w14:textId="77777777" w:rsidR="0049251C" w:rsidRDefault="0049251C"/>
    <w:p w14:paraId="6529548B" w14:textId="77777777" w:rsidR="0049251C" w:rsidRDefault="0049251C"/>
    <w:p w14:paraId="1E102757" w14:textId="20BEB477" w:rsidR="00552646" w:rsidRDefault="005357AD">
      <w:r>
        <w:rPr>
          <w:rFonts w:ascii="TH SarabunPSK" w:hAnsi="TH SarabunPSK" w:cs="TH SarabunPSK"/>
          <w:noProof/>
        </w:rPr>
        <mc:AlternateContent>
          <mc:Choice Requires="wps">
            <w:drawing>
              <wp:anchor distT="0" distB="0" distL="114300" distR="114300" simplePos="0" relativeHeight="251929600" behindDoc="0" locked="0" layoutInCell="1" allowOverlap="1" wp14:anchorId="0BFE8734" wp14:editId="3E9582B3">
                <wp:simplePos x="0" y="0"/>
                <wp:positionH relativeFrom="column">
                  <wp:posOffset>4837063</wp:posOffset>
                </wp:positionH>
                <wp:positionV relativeFrom="paragraph">
                  <wp:posOffset>-505943</wp:posOffset>
                </wp:positionV>
                <wp:extent cx="776605" cy="528955"/>
                <wp:effectExtent l="0" t="0" r="4445" b="4445"/>
                <wp:wrapNone/>
                <wp:docPr id="520" name="สี่เหลี่ยมผืนผ้า 520"/>
                <wp:cNvGraphicFramePr/>
                <a:graphic xmlns:a="http://schemas.openxmlformats.org/drawingml/2006/main">
                  <a:graphicData uri="http://schemas.microsoft.com/office/word/2010/wordprocessingShape">
                    <wps:wsp>
                      <wps:cNvSpPr/>
                      <wps:spPr>
                        <a:xfrm>
                          <a:off x="0" y="0"/>
                          <a:ext cx="776605" cy="5289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082F" id="สี่เหลี่ยมผืนผ้า 520" o:spid="_x0000_s1026" style="position:absolute;margin-left:380.85pt;margin-top:-39.85pt;width:61.15pt;height:41.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" fillcolor="window" stroked="f" strokeweight="2pt"/>
            </w:pict>
          </mc:Fallback>
        </mc:AlternateContent>
      </w:r>
    </w:p>
    <w:p w14:paraId="6CC1EB4D" w14:textId="77777777" w:rsidR="00552646" w:rsidRDefault="00552646"/>
    <w:p w14:paraId="666CD9BD" w14:textId="77777777" w:rsidR="00552646" w:rsidRDefault="00552646"/>
    <w:p w14:paraId="78EA0FBB" w14:textId="77777777" w:rsidR="00552646" w:rsidRDefault="00552646"/>
    <w:p w14:paraId="466A849A" w14:textId="77777777" w:rsidR="00552646" w:rsidRDefault="00552646"/>
    <w:p w14:paraId="7F6DD199" w14:textId="77777777" w:rsidR="00552646" w:rsidRDefault="00552646"/>
    <w:p w14:paraId="330EC9A0" w14:textId="77777777" w:rsidR="00552646" w:rsidRDefault="00552646"/>
    <w:p w14:paraId="5959E075" w14:textId="77777777" w:rsidR="00552646" w:rsidRDefault="00552646"/>
    <w:p w14:paraId="6804C078" w14:textId="77777777" w:rsidR="00552646" w:rsidRDefault="00552646"/>
    <w:p w14:paraId="19589EE0" w14:textId="77777777" w:rsidR="00552646" w:rsidRDefault="00552646"/>
    <w:p w14:paraId="77D3C4B3" w14:textId="77777777" w:rsidR="00552646" w:rsidRPr="00552646" w:rsidRDefault="00552646" w:rsidP="00552646">
      <w:pPr>
        <w:tabs>
          <w:tab w:val="left" w:pos="993"/>
        </w:tabs>
        <w:rPr>
          <w:rFonts w:ascii="TH SarabunPSK" w:eastAsia="Calibri" w:hAnsi="TH SarabunPSK" w:cs="TH SarabunPSK"/>
          <w:sz w:val="32"/>
          <w:szCs w:val="32"/>
        </w:rPr>
      </w:pPr>
    </w:p>
    <w:p w14:paraId="122DF241" w14:textId="77777777" w:rsidR="00552646" w:rsidRPr="00552646" w:rsidRDefault="00552646" w:rsidP="00552646">
      <w:pPr>
        <w:jc w:val="center"/>
        <w:rPr>
          <w:rFonts w:ascii="TH SarabunPSK" w:eastAsia="Calibri" w:hAnsi="TH SarabunPSK" w:cs="TH SarabunPSK"/>
          <w:b/>
          <w:bCs/>
          <w:sz w:val="40"/>
          <w:szCs w:val="40"/>
        </w:rPr>
      </w:pPr>
      <w:r w:rsidRPr="00552646">
        <w:rPr>
          <w:rFonts w:ascii="TH SarabunPSK" w:eastAsia="Calibri" w:hAnsi="TH SarabunPSK" w:cs="TH SarabunPSK"/>
          <w:b/>
          <w:bCs/>
          <w:sz w:val="40"/>
          <w:szCs w:val="40"/>
          <w:cs/>
        </w:rPr>
        <w:t>ภาคผนวก</w:t>
      </w:r>
    </w:p>
    <w:p w14:paraId="07B35865" w14:textId="77777777" w:rsidR="00552646" w:rsidRPr="00552646" w:rsidRDefault="00552646" w:rsidP="00552646">
      <w:pPr>
        <w:jc w:val="center"/>
        <w:rPr>
          <w:rFonts w:ascii="TH SarabunPSK" w:eastAsia="Calibri" w:hAnsi="TH SarabunPSK" w:cs="TH SarabunPSK"/>
          <w:b/>
          <w:bCs/>
          <w:sz w:val="40"/>
          <w:szCs w:val="40"/>
        </w:rPr>
      </w:pPr>
    </w:p>
    <w:p w14:paraId="0652D7B0" w14:textId="77777777" w:rsidR="00552646" w:rsidRPr="00552646" w:rsidRDefault="00552646" w:rsidP="00552646">
      <w:pPr>
        <w:jc w:val="center"/>
        <w:rPr>
          <w:rFonts w:ascii="TH SarabunPSK" w:eastAsia="Calibri" w:hAnsi="TH SarabunPSK" w:cs="TH SarabunPSK"/>
          <w:b/>
          <w:bCs/>
          <w:sz w:val="36"/>
          <w:szCs w:val="36"/>
        </w:rPr>
      </w:pPr>
    </w:p>
    <w:p w14:paraId="332928DF" w14:textId="77777777" w:rsidR="00552646" w:rsidRDefault="00552646" w:rsidP="00552646">
      <w:pPr>
        <w:jc w:val="center"/>
        <w:rPr>
          <w:rFonts w:ascii="TH SarabunPSK" w:eastAsia="Calibri" w:hAnsi="TH SarabunPSK" w:cs="TH SarabunPSK"/>
          <w:b/>
          <w:bCs/>
          <w:sz w:val="36"/>
          <w:szCs w:val="36"/>
        </w:rPr>
      </w:pPr>
    </w:p>
    <w:p w14:paraId="4D11B3C0" w14:textId="77777777" w:rsidR="00DF2123" w:rsidRDefault="00DF2123" w:rsidP="00552646">
      <w:pPr>
        <w:jc w:val="center"/>
        <w:rPr>
          <w:rFonts w:ascii="TH SarabunPSK" w:eastAsia="Calibri" w:hAnsi="TH SarabunPSK" w:cs="TH SarabunPSK"/>
          <w:b/>
          <w:bCs/>
          <w:sz w:val="36"/>
          <w:szCs w:val="36"/>
        </w:rPr>
      </w:pPr>
    </w:p>
    <w:p w14:paraId="3B29A431" w14:textId="77777777" w:rsidR="00DF2123" w:rsidRDefault="00DF2123" w:rsidP="00552646">
      <w:pPr>
        <w:jc w:val="center"/>
        <w:rPr>
          <w:rFonts w:ascii="TH SarabunPSK" w:eastAsia="Calibri" w:hAnsi="TH SarabunPSK" w:cs="TH SarabunPSK"/>
          <w:b/>
          <w:bCs/>
          <w:sz w:val="36"/>
          <w:szCs w:val="36"/>
        </w:rPr>
      </w:pPr>
    </w:p>
    <w:p w14:paraId="478CC4AA" w14:textId="77777777" w:rsidR="00DF2123" w:rsidRDefault="00DF2123" w:rsidP="00552646">
      <w:pPr>
        <w:jc w:val="center"/>
        <w:rPr>
          <w:rFonts w:ascii="TH SarabunPSK" w:eastAsia="Calibri" w:hAnsi="TH SarabunPSK" w:cs="TH SarabunPSK"/>
          <w:b/>
          <w:bCs/>
          <w:sz w:val="36"/>
          <w:szCs w:val="36"/>
        </w:rPr>
      </w:pPr>
    </w:p>
    <w:p w14:paraId="7E6197ED" w14:textId="77777777" w:rsidR="00DF2123" w:rsidRDefault="00DF2123" w:rsidP="00552646">
      <w:pPr>
        <w:jc w:val="center"/>
        <w:rPr>
          <w:rFonts w:ascii="TH SarabunPSK" w:eastAsia="Calibri" w:hAnsi="TH SarabunPSK" w:cs="TH SarabunPSK"/>
          <w:b/>
          <w:bCs/>
          <w:sz w:val="36"/>
          <w:szCs w:val="36"/>
        </w:rPr>
      </w:pPr>
    </w:p>
    <w:p w14:paraId="010E6E11" w14:textId="77777777" w:rsidR="00DF2123" w:rsidRDefault="00DF2123" w:rsidP="00552646">
      <w:pPr>
        <w:jc w:val="center"/>
        <w:rPr>
          <w:rFonts w:ascii="TH SarabunPSK" w:eastAsia="Calibri" w:hAnsi="TH SarabunPSK" w:cs="TH SarabunPSK"/>
          <w:b/>
          <w:bCs/>
          <w:sz w:val="36"/>
          <w:szCs w:val="36"/>
        </w:rPr>
      </w:pPr>
    </w:p>
    <w:p w14:paraId="21A1252B" w14:textId="77777777" w:rsidR="00DF2123" w:rsidRDefault="00DF2123" w:rsidP="00552646">
      <w:pPr>
        <w:jc w:val="center"/>
        <w:rPr>
          <w:rFonts w:ascii="TH SarabunPSK" w:eastAsia="Calibri" w:hAnsi="TH SarabunPSK" w:cs="TH SarabunPSK"/>
          <w:b/>
          <w:bCs/>
          <w:sz w:val="36"/>
          <w:szCs w:val="36"/>
        </w:rPr>
      </w:pPr>
    </w:p>
    <w:p w14:paraId="3E1BB5CB" w14:textId="77777777" w:rsidR="00DF2123" w:rsidRDefault="00DF2123" w:rsidP="00552646">
      <w:pPr>
        <w:jc w:val="center"/>
        <w:rPr>
          <w:rFonts w:ascii="TH SarabunPSK" w:eastAsia="Calibri" w:hAnsi="TH SarabunPSK" w:cs="TH SarabunPSK"/>
          <w:b/>
          <w:bCs/>
          <w:sz w:val="36"/>
          <w:szCs w:val="36"/>
        </w:rPr>
      </w:pPr>
    </w:p>
    <w:p w14:paraId="481A038D" w14:textId="77777777" w:rsidR="00DF2123" w:rsidRDefault="00DF2123" w:rsidP="00552646">
      <w:pPr>
        <w:jc w:val="center"/>
        <w:rPr>
          <w:rFonts w:ascii="TH SarabunPSK" w:eastAsia="Calibri" w:hAnsi="TH SarabunPSK" w:cs="TH SarabunPSK"/>
          <w:b/>
          <w:bCs/>
          <w:sz w:val="36"/>
          <w:szCs w:val="36"/>
        </w:rPr>
      </w:pPr>
    </w:p>
    <w:p w14:paraId="29070F71" w14:textId="77777777" w:rsidR="00DF2123" w:rsidRDefault="00DF2123" w:rsidP="00552646">
      <w:pPr>
        <w:jc w:val="center"/>
        <w:rPr>
          <w:rFonts w:ascii="TH SarabunPSK" w:eastAsia="Calibri" w:hAnsi="TH SarabunPSK" w:cs="TH SarabunPSK"/>
          <w:b/>
          <w:bCs/>
          <w:sz w:val="36"/>
          <w:szCs w:val="36"/>
        </w:rPr>
      </w:pPr>
    </w:p>
    <w:p w14:paraId="0EE82604" w14:textId="77777777" w:rsidR="00DF2123" w:rsidRDefault="00DF2123" w:rsidP="00552646">
      <w:pPr>
        <w:jc w:val="center"/>
        <w:rPr>
          <w:rFonts w:ascii="TH SarabunPSK" w:eastAsia="Calibri" w:hAnsi="TH SarabunPSK" w:cs="TH SarabunPSK"/>
          <w:b/>
          <w:bCs/>
          <w:sz w:val="36"/>
          <w:szCs w:val="36"/>
        </w:rPr>
      </w:pPr>
    </w:p>
    <w:p w14:paraId="7B071143" w14:textId="77777777" w:rsidR="00DF2123" w:rsidRDefault="00DF2123" w:rsidP="00552646">
      <w:pPr>
        <w:jc w:val="center"/>
        <w:rPr>
          <w:rFonts w:ascii="TH SarabunPSK" w:eastAsia="Calibri" w:hAnsi="TH SarabunPSK" w:cs="TH SarabunPSK"/>
          <w:b/>
          <w:bCs/>
          <w:sz w:val="36"/>
          <w:szCs w:val="36"/>
        </w:rPr>
      </w:pPr>
    </w:p>
    <w:p w14:paraId="592E1ED1" w14:textId="77777777" w:rsidR="00DF2123" w:rsidRDefault="00DF2123" w:rsidP="00552646">
      <w:pPr>
        <w:jc w:val="center"/>
        <w:rPr>
          <w:rFonts w:ascii="TH SarabunPSK" w:eastAsia="Calibri" w:hAnsi="TH SarabunPSK" w:cs="TH SarabunPSK"/>
          <w:b/>
          <w:bCs/>
          <w:sz w:val="36"/>
          <w:szCs w:val="36"/>
        </w:rPr>
      </w:pPr>
    </w:p>
    <w:p w14:paraId="59610BEB" w14:textId="77777777" w:rsidR="00DF2123" w:rsidRDefault="00DF2123" w:rsidP="00552646">
      <w:pPr>
        <w:jc w:val="center"/>
        <w:rPr>
          <w:rFonts w:ascii="TH SarabunPSK" w:eastAsia="Calibri" w:hAnsi="TH SarabunPSK" w:cs="TH SarabunPSK"/>
          <w:b/>
          <w:bCs/>
          <w:sz w:val="36"/>
          <w:szCs w:val="36"/>
        </w:rPr>
      </w:pPr>
    </w:p>
    <w:p w14:paraId="7B1327F6" w14:textId="77777777" w:rsidR="00DF2123" w:rsidRDefault="00DF2123" w:rsidP="00552646">
      <w:pPr>
        <w:jc w:val="center"/>
        <w:rPr>
          <w:rFonts w:ascii="TH SarabunPSK" w:eastAsia="Calibri" w:hAnsi="TH SarabunPSK" w:cs="TH SarabunPSK"/>
          <w:b/>
          <w:bCs/>
          <w:sz w:val="36"/>
          <w:szCs w:val="36"/>
        </w:rPr>
      </w:pPr>
    </w:p>
    <w:p w14:paraId="28F0F04B" w14:textId="77777777" w:rsidR="00DF2123" w:rsidRPr="00552646" w:rsidRDefault="00DF2123" w:rsidP="00552646">
      <w:pPr>
        <w:jc w:val="center"/>
        <w:rPr>
          <w:rFonts w:ascii="TH SarabunPSK" w:eastAsia="Calibri" w:hAnsi="TH SarabunPSK" w:cs="TH SarabunPSK"/>
          <w:b/>
          <w:bCs/>
          <w:sz w:val="36"/>
          <w:szCs w:val="36"/>
        </w:rPr>
      </w:pPr>
    </w:p>
    <w:p w14:paraId="3E3F44B0" w14:textId="77777777" w:rsidR="00552646" w:rsidRPr="00552646" w:rsidRDefault="00552646" w:rsidP="00552646">
      <w:pPr>
        <w:jc w:val="center"/>
        <w:rPr>
          <w:rFonts w:ascii="TH SarabunPSK" w:eastAsia="Calibri" w:hAnsi="TH SarabunPSK" w:cs="TH SarabunPSK"/>
          <w:b/>
          <w:bCs/>
          <w:sz w:val="36"/>
          <w:szCs w:val="36"/>
        </w:rPr>
      </w:pPr>
    </w:p>
    <w:p w14:paraId="1C3AECCE" w14:textId="77777777" w:rsidR="00552646" w:rsidRPr="00552646" w:rsidRDefault="00552646" w:rsidP="00552646">
      <w:pPr>
        <w:jc w:val="center"/>
        <w:rPr>
          <w:rFonts w:ascii="TH SarabunPSK" w:eastAsia="Calibri" w:hAnsi="TH SarabunPSK" w:cs="TH SarabunPSK"/>
          <w:b/>
          <w:bCs/>
          <w:sz w:val="36"/>
          <w:szCs w:val="36"/>
        </w:rPr>
      </w:pPr>
    </w:p>
    <w:p w14:paraId="1B9B5EA6" w14:textId="77777777" w:rsidR="00552646" w:rsidRPr="00552646" w:rsidRDefault="00552646" w:rsidP="00552646">
      <w:pPr>
        <w:jc w:val="center"/>
        <w:rPr>
          <w:rFonts w:ascii="TH SarabunPSK" w:eastAsia="Calibri" w:hAnsi="TH SarabunPSK" w:cs="TH SarabunPSK"/>
          <w:b/>
          <w:bCs/>
          <w:sz w:val="36"/>
          <w:szCs w:val="36"/>
        </w:rPr>
      </w:pPr>
    </w:p>
    <w:p w14:paraId="1ECEBFCE" w14:textId="77777777" w:rsidR="00552646" w:rsidRPr="00552646" w:rsidRDefault="00552646" w:rsidP="00552646">
      <w:pPr>
        <w:jc w:val="center"/>
        <w:rPr>
          <w:rFonts w:ascii="TH SarabunPSK" w:eastAsia="Calibri" w:hAnsi="TH SarabunPSK" w:cs="TH SarabunPSK"/>
          <w:b/>
          <w:bCs/>
          <w:sz w:val="36"/>
          <w:szCs w:val="36"/>
        </w:rPr>
      </w:pPr>
    </w:p>
    <w:p w14:paraId="7CA11215" w14:textId="77777777" w:rsidR="00552646" w:rsidRPr="00552646" w:rsidRDefault="00552646" w:rsidP="00552646">
      <w:pPr>
        <w:jc w:val="center"/>
        <w:rPr>
          <w:rFonts w:ascii="TH SarabunPSK" w:eastAsia="Calibri" w:hAnsi="TH SarabunPSK" w:cs="TH SarabunPSK"/>
          <w:b/>
          <w:bCs/>
          <w:sz w:val="40"/>
          <w:szCs w:val="40"/>
        </w:rPr>
      </w:pPr>
    </w:p>
    <w:p w14:paraId="4A3F9E13" w14:textId="77777777" w:rsidR="00552646" w:rsidRPr="00552646" w:rsidRDefault="00552646" w:rsidP="00552646">
      <w:pPr>
        <w:jc w:val="center"/>
        <w:rPr>
          <w:rFonts w:ascii="TH SarabunPSK" w:eastAsia="Calibri" w:hAnsi="TH SarabunPSK" w:cs="TH SarabunPSK"/>
          <w:b/>
          <w:bCs/>
          <w:sz w:val="40"/>
          <w:szCs w:val="40"/>
        </w:rPr>
      </w:pPr>
      <w:r w:rsidRPr="00552646">
        <w:rPr>
          <w:rFonts w:ascii="TH SarabunPSK" w:hAnsi="TH SarabunPSK" w:cs="TH SarabunPSK"/>
          <w:noProof/>
        </w:rPr>
        <w:drawing>
          <wp:anchor distT="0" distB="0" distL="114300" distR="114300" simplePos="0" relativeHeight="251890688" behindDoc="1" locked="0" layoutInCell="1" allowOverlap="1" wp14:anchorId="2CCCBF4E" wp14:editId="45D3DA11">
            <wp:simplePos x="0" y="0"/>
            <wp:positionH relativeFrom="margin">
              <wp:align>center</wp:align>
            </wp:positionH>
            <wp:positionV relativeFrom="paragraph">
              <wp:posOffset>-425450</wp:posOffset>
            </wp:positionV>
            <wp:extent cx="1260475" cy="1256030"/>
            <wp:effectExtent l="0" t="0" r="0" b="1270"/>
            <wp:wrapNone/>
            <wp:docPr id="506" name="รูปภาพ 506" descr="คำอธิบาย: มหาวิทยลัยมหาจุฬาลงกรณราชวิทยาลัย วิทยาเขตนครศรีธรรมรา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ำอธิบาย: มหาวิทยลัยมหาจุฬาลงกรณราชวิทยาลัย วิทยาเขตนครศรีธรรมราช"/>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47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00EDB" w14:textId="77777777" w:rsidR="00552646" w:rsidRPr="00552646" w:rsidRDefault="00552646" w:rsidP="00552646">
      <w:pPr>
        <w:jc w:val="center"/>
        <w:rPr>
          <w:rFonts w:ascii="TH SarabunPSK" w:hAnsi="TH SarabunPSK" w:cs="TH SarabunPSK"/>
          <w:noProof/>
          <w:sz w:val="24"/>
          <w:szCs w:val="28"/>
        </w:rPr>
      </w:pPr>
    </w:p>
    <w:p w14:paraId="686693C4" w14:textId="77777777" w:rsidR="00552646" w:rsidRPr="00552646" w:rsidRDefault="00552646" w:rsidP="00552646">
      <w:pPr>
        <w:jc w:val="center"/>
        <w:rPr>
          <w:rFonts w:ascii="TH SarabunPSK" w:eastAsia="Calibri" w:hAnsi="TH SarabunPSK" w:cs="TH SarabunPSK"/>
          <w:b/>
          <w:bCs/>
          <w:sz w:val="36"/>
          <w:szCs w:val="36"/>
        </w:rPr>
      </w:pPr>
    </w:p>
    <w:p w14:paraId="423FA67C" w14:textId="77777777" w:rsidR="00552646" w:rsidRPr="00552646" w:rsidRDefault="00552646" w:rsidP="00552646">
      <w:pPr>
        <w:jc w:val="center"/>
        <w:rPr>
          <w:rFonts w:ascii="TH SarabunPSK" w:eastAsia="Calibri" w:hAnsi="TH SarabunPSK" w:cs="TH SarabunPSK"/>
          <w:b/>
          <w:bCs/>
          <w:sz w:val="36"/>
          <w:szCs w:val="36"/>
        </w:rPr>
      </w:pPr>
    </w:p>
    <w:p w14:paraId="1EE2CC8C" w14:textId="77777777" w:rsidR="00552646" w:rsidRPr="00552646" w:rsidRDefault="00552646" w:rsidP="00552646">
      <w:pPr>
        <w:jc w:val="center"/>
        <w:rPr>
          <w:rFonts w:ascii="TH SarabunPSK" w:eastAsia="Calibri" w:hAnsi="TH SarabunPSK" w:cs="TH SarabunPSK"/>
          <w:b/>
          <w:bCs/>
          <w:sz w:val="36"/>
          <w:szCs w:val="36"/>
          <w:cs/>
        </w:rPr>
      </w:pPr>
      <w:r w:rsidRPr="00552646">
        <w:rPr>
          <w:rFonts w:ascii="TH SarabunPSK" w:eastAsia="Calibri" w:hAnsi="TH SarabunPSK" w:cs="TH SarabunPSK"/>
          <w:b/>
          <w:bCs/>
          <w:sz w:val="36"/>
          <w:szCs w:val="36"/>
          <w:cs/>
        </w:rPr>
        <w:t>แบบสอบถามเพื่อการวิจัย</w:t>
      </w:r>
    </w:p>
    <w:p w14:paraId="7DCDE71B" w14:textId="77777777" w:rsidR="00552646" w:rsidRPr="00552646" w:rsidRDefault="00552646" w:rsidP="00552646">
      <w:pPr>
        <w:tabs>
          <w:tab w:val="left" w:pos="4111"/>
        </w:tabs>
        <w:jc w:val="center"/>
        <w:rPr>
          <w:rFonts w:ascii="TH SarabunPSK" w:eastAsia="Calibri" w:hAnsi="TH SarabunPSK" w:cs="TH SarabunPSK"/>
          <w:b/>
          <w:bCs/>
          <w:sz w:val="36"/>
          <w:szCs w:val="36"/>
        </w:rPr>
      </w:pPr>
      <w:r w:rsidRPr="00552646">
        <w:rPr>
          <w:rFonts w:ascii="TH SarabunPSK" w:eastAsia="Calibri" w:hAnsi="TH SarabunPSK" w:cs="TH SarabunPSK"/>
          <w:b/>
          <w:bCs/>
          <w:sz w:val="36"/>
          <w:szCs w:val="36"/>
          <w:cs/>
        </w:rPr>
        <w:t>เรื่อง</w:t>
      </w:r>
    </w:p>
    <w:p w14:paraId="5F27E540" w14:textId="77777777" w:rsidR="00552646" w:rsidRPr="00552646" w:rsidRDefault="00552646" w:rsidP="00552646">
      <w:pPr>
        <w:jc w:val="center"/>
        <w:rPr>
          <w:rFonts w:ascii="TH SarabunPSK" w:eastAsia="Calibri" w:hAnsi="TH SarabunPSK" w:cs="TH SarabunPSK"/>
          <w:b/>
          <w:bCs/>
          <w:sz w:val="36"/>
          <w:szCs w:val="36"/>
        </w:rPr>
      </w:pPr>
      <w:r w:rsidRPr="00552646">
        <w:rPr>
          <w:rFonts w:ascii="TH SarabunPSK" w:eastAsia="Calibri" w:hAnsi="TH SarabunPSK" w:cs="TH SarabunPSK"/>
          <w:b/>
          <w:bCs/>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p>
    <w:p w14:paraId="1892BE91" w14:textId="77777777" w:rsidR="00552646" w:rsidRPr="00552646" w:rsidRDefault="00552646" w:rsidP="00552646">
      <w:pPr>
        <w:jc w:val="center"/>
        <w:rPr>
          <w:rFonts w:ascii="TH SarabunPSK" w:eastAsia="Calibri" w:hAnsi="TH SarabunPSK" w:cs="TH SarabunPSK"/>
          <w:b/>
          <w:bCs/>
          <w:sz w:val="36"/>
          <w:szCs w:val="36"/>
        </w:rPr>
      </w:pPr>
      <w:r w:rsidRPr="00552646">
        <w:rPr>
          <w:rFonts w:ascii="TH SarabunPSK" w:eastAsia="Calibri" w:hAnsi="TH SarabunPSK" w:cs="TH SarabunPSK"/>
          <w:b/>
          <w:bCs/>
          <w:sz w:val="36"/>
          <w:szCs w:val="36"/>
        </w:rPr>
        <w:t>**********************</w:t>
      </w:r>
    </w:p>
    <w:p w14:paraId="50A56CE2" w14:textId="77777777" w:rsidR="00552646" w:rsidRPr="00552646" w:rsidRDefault="00552646" w:rsidP="00552646">
      <w:pPr>
        <w:rPr>
          <w:rFonts w:ascii="TH SarabunPSK" w:eastAsia="Calibri" w:hAnsi="TH SarabunPSK" w:cs="TH SarabunPSK"/>
          <w:b/>
          <w:bCs/>
          <w:sz w:val="36"/>
          <w:szCs w:val="36"/>
        </w:rPr>
      </w:pPr>
      <w:r w:rsidRPr="00552646">
        <w:rPr>
          <w:rFonts w:ascii="TH SarabunPSK" w:eastAsia="Calibri" w:hAnsi="TH SarabunPSK" w:cs="TH SarabunPSK"/>
          <w:b/>
          <w:bCs/>
          <w:sz w:val="36"/>
          <w:szCs w:val="36"/>
          <w:cs/>
        </w:rPr>
        <w:t>คำชี้แจ้ง</w:t>
      </w:r>
    </w:p>
    <w:p w14:paraId="754EFA62" w14:textId="77777777" w:rsidR="00552646" w:rsidRPr="00552646" w:rsidRDefault="00552646" w:rsidP="00552646">
      <w:pPr>
        <w:rPr>
          <w:rFonts w:ascii="TH SarabunPSK" w:eastAsia="Calibri" w:hAnsi="TH SarabunPSK" w:cs="TH SarabunPSK"/>
          <w:b/>
          <w:bCs/>
          <w:sz w:val="36"/>
          <w:szCs w:val="36"/>
        </w:rPr>
      </w:pPr>
      <w:r w:rsidRPr="00552646">
        <w:rPr>
          <w:rFonts w:ascii="TH SarabunPSK" w:eastAsia="Calibri" w:hAnsi="TH SarabunPSK" w:cs="TH SarabunPSK"/>
          <w:b/>
          <w:bCs/>
          <w:sz w:val="36"/>
          <w:szCs w:val="36"/>
          <w:cs/>
        </w:rPr>
        <w:tab/>
        <w:t xml:space="preserve">   </w:t>
      </w:r>
      <w:r w:rsidRPr="00552646">
        <w:rPr>
          <w:rFonts w:ascii="TH SarabunPSK" w:eastAsia="Calibri" w:hAnsi="TH SarabunPSK" w:cs="TH SarabunPSK"/>
          <w:sz w:val="32"/>
          <w:szCs w:val="32"/>
          <w:cs/>
        </w:rPr>
        <w:t>แบบสอบถามเพื่อการวิจัยนี้ มีวัตถุประสงค์เพื่อศึกษารูปแบบการบริหารจัดการงานสงเคราะห์ประชาชนตามหลักสังคมสงเคราะห์เชิงพุทธบูรณาการของคณะสงฆ์จังหวัดพิจิตร</w:t>
      </w:r>
    </w:p>
    <w:p w14:paraId="71E86B19" w14:textId="77777777" w:rsidR="00552646" w:rsidRPr="00552646" w:rsidRDefault="00552646" w:rsidP="00552646">
      <w:pPr>
        <w:ind w:firstLine="993"/>
        <w:jc w:val="thaiDistribute"/>
        <w:rPr>
          <w:rFonts w:ascii="TH SarabunPSK" w:hAnsi="TH SarabunPSK" w:cs="TH SarabunPSK"/>
          <w:sz w:val="32"/>
          <w:szCs w:val="32"/>
        </w:rPr>
      </w:pPr>
      <w:r w:rsidRPr="00552646">
        <w:rPr>
          <w:rFonts w:ascii="TH SarabunPSK" w:hAnsi="TH SarabunPSK" w:cs="TH SarabunPSK"/>
          <w:sz w:val="32"/>
          <w:szCs w:val="32"/>
          <w:cs/>
        </w:rPr>
        <w:t>ข้อมูลที่ได้ จะแปลผลวิจัยในภาพรวม ผู้วิจัยจะเก็บข้อมูลของท่านเป็นความลับ และใช้ประโยชน์เฉพาะการวิจัยเท่านั้น ไม่มีผลกระทบต่อท่านหรือหน่วยงานของท่านแต่อย่างใด</w:t>
      </w:r>
    </w:p>
    <w:p w14:paraId="7C6194B1" w14:textId="77777777" w:rsidR="00552646" w:rsidRPr="00552646" w:rsidRDefault="00552646" w:rsidP="00552646">
      <w:pPr>
        <w:ind w:firstLine="993"/>
        <w:jc w:val="thaiDistribute"/>
        <w:rPr>
          <w:rFonts w:ascii="TH SarabunPSK" w:hAnsi="TH SarabunPSK" w:cs="TH SarabunPSK"/>
          <w:sz w:val="32"/>
          <w:szCs w:val="32"/>
        </w:rPr>
      </w:pPr>
      <w:r w:rsidRPr="00552646">
        <w:rPr>
          <w:rFonts w:ascii="TH SarabunPSK" w:hAnsi="TH SarabunPSK" w:cs="TH SarabunPSK"/>
          <w:sz w:val="32"/>
          <w:szCs w:val="32"/>
          <w:cs/>
        </w:rPr>
        <w:t>แบบสอบถามนี้ แบ่งเป็น ๔</w:t>
      </w:r>
      <w:r w:rsidRPr="00552646">
        <w:rPr>
          <w:rFonts w:ascii="TH SarabunPSK" w:hAnsi="TH SarabunPSK" w:cs="TH SarabunPSK"/>
          <w:sz w:val="32"/>
          <w:szCs w:val="32"/>
        </w:rPr>
        <w:t xml:space="preserve"> </w:t>
      </w:r>
      <w:r w:rsidRPr="00552646">
        <w:rPr>
          <w:rFonts w:ascii="TH SarabunPSK" w:hAnsi="TH SarabunPSK" w:cs="TH SarabunPSK"/>
          <w:sz w:val="32"/>
          <w:szCs w:val="32"/>
          <w:cs/>
        </w:rPr>
        <w:t xml:space="preserve">ตอน คือ </w:t>
      </w:r>
    </w:p>
    <w:p w14:paraId="469238D2" w14:textId="77777777" w:rsidR="00552646" w:rsidRPr="00552646" w:rsidRDefault="00552646" w:rsidP="00552646">
      <w:pPr>
        <w:ind w:firstLine="993"/>
        <w:jc w:val="thaiDistribute"/>
        <w:rPr>
          <w:rFonts w:ascii="TH SarabunPSK" w:hAnsi="TH SarabunPSK" w:cs="TH SarabunPSK"/>
          <w:sz w:val="32"/>
          <w:szCs w:val="32"/>
        </w:rPr>
      </w:pPr>
      <w:r w:rsidRPr="00552646">
        <w:rPr>
          <w:rFonts w:ascii="TH SarabunPSK" w:hAnsi="TH SarabunPSK" w:cs="TH SarabunPSK"/>
          <w:b/>
          <w:bCs/>
          <w:sz w:val="32"/>
          <w:szCs w:val="32"/>
          <w:cs/>
        </w:rPr>
        <w:t>ตอนที่ ๑</w:t>
      </w:r>
      <w:r w:rsidRPr="00552646">
        <w:rPr>
          <w:rFonts w:ascii="TH SarabunPSK" w:hAnsi="TH SarabunPSK" w:cs="TH SarabunPSK"/>
          <w:sz w:val="32"/>
          <w:szCs w:val="32"/>
        </w:rPr>
        <w:t xml:space="preserve"> </w:t>
      </w:r>
      <w:r w:rsidRPr="00552646">
        <w:rPr>
          <w:rFonts w:ascii="TH SarabunPSK" w:hAnsi="TH SarabunPSK" w:cs="TH SarabunPSK"/>
          <w:sz w:val="32"/>
          <w:szCs w:val="32"/>
          <w:cs/>
        </w:rPr>
        <w:t>เป็นแบบสอบถามเกี่ยวกับปัจจัยส่วนบุคคลของผู้ตอบแบบสอบถาม</w:t>
      </w:r>
    </w:p>
    <w:p w14:paraId="729AA721" w14:textId="77777777" w:rsidR="00552646" w:rsidRPr="00552646" w:rsidRDefault="00552646" w:rsidP="00552646">
      <w:pPr>
        <w:ind w:firstLine="993"/>
        <w:jc w:val="thaiDistribute"/>
        <w:rPr>
          <w:rFonts w:ascii="TH SarabunPSK" w:hAnsi="TH SarabunPSK" w:cs="TH SarabunPSK"/>
          <w:sz w:val="32"/>
          <w:szCs w:val="32"/>
          <w:cs/>
        </w:rPr>
      </w:pPr>
      <w:r w:rsidRPr="00552646">
        <w:rPr>
          <w:rFonts w:ascii="TH SarabunPSK" w:hAnsi="TH SarabunPSK" w:cs="TH SarabunPSK"/>
          <w:b/>
          <w:bCs/>
          <w:sz w:val="32"/>
          <w:szCs w:val="32"/>
          <w:cs/>
        </w:rPr>
        <w:t>ตอนที่ ๒</w:t>
      </w:r>
      <w:r w:rsidRPr="00552646">
        <w:rPr>
          <w:rFonts w:ascii="TH SarabunPSK" w:hAnsi="TH SarabunPSK" w:cs="TH SarabunPSK"/>
          <w:sz w:val="32"/>
          <w:szCs w:val="32"/>
          <w:cs/>
        </w:rPr>
        <w:t xml:space="preserve"> เป็นแบบสอบถามเกี่ยวกับ รูปแบบการบริหารจัดการงานสงเคราะห์ประชาชนตามหลักสังคมสงเคราะห์เชิงพุทธบูรณาการของคณะสงฆ์จังหวัดพิจิตร คือ หลักสังคหวัตถุ ๔ คือ      ๑) ด้านทาน  ๒) ด้าน</w:t>
      </w:r>
      <w:proofErr w:type="spellStart"/>
      <w:r w:rsidRPr="00552646">
        <w:rPr>
          <w:rFonts w:ascii="TH SarabunPSK" w:hAnsi="TH SarabunPSK" w:cs="TH SarabunPSK"/>
          <w:sz w:val="32"/>
          <w:szCs w:val="32"/>
          <w:cs/>
        </w:rPr>
        <w:t>ปิย</w:t>
      </w:r>
      <w:proofErr w:type="spellEnd"/>
      <w:r w:rsidRPr="00552646">
        <w:rPr>
          <w:rFonts w:ascii="TH SarabunPSK" w:hAnsi="TH SarabunPSK" w:cs="TH SarabunPSK"/>
          <w:sz w:val="32"/>
          <w:szCs w:val="32"/>
          <w:cs/>
        </w:rPr>
        <w:t>วาจา  ๓) ด้านอัตถจิยา  ๔) ด้านสมานัตตตา</w:t>
      </w:r>
    </w:p>
    <w:p w14:paraId="320A8AD6" w14:textId="77777777" w:rsidR="00552646" w:rsidRPr="00552646" w:rsidRDefault="00552646" w:rsidP="00552646">
      <w:pPr>
        <w:ind w:firstLine="993"/>
        <w:jc w:val="thaiDistribute"/>
        <w:rPr>
          <w:rFonts w:ascii="TH SarabunPSK" w:hAnsi="TH SarabunPSK" w:cs="TH SarabunPSK"/>
          <w:sz w:val="32"/>
          <w:szCs w:val="32"/>
        </w:rPr>
      </w:pPr>
      <w:r w:rsidRPr="00552646">
        <w:rPr>
          <w:rFonts w:ascii="TH SarabunPSK" w:hAnsi="TH SarabunPSK" w:cs="TH SarabunPSK"/>
          <w:b/>
          <w:bCs/>
          <w:sz w:val="32"/>
          <w:szCs w:val="32"/>
          <w:cs/>
        </w:rPr>
        <w:t>ตอนที่ ๓</w:t>
      </w:r>
      <w:r w:rsidRPr="00552646">
        <w:rPr>
          <w:rFonts w:ascii="TH SarabunPSK" w:hAnsi="TH SarabunPSK" w:cs="TH SarabunPSK"/>
          <w:sz w:val="32"/>
          <w:szCs w:val="32"/>
        </w:rPr>
        <w:t xml:space="preserve"> </w:t>
      </w:r>
      <w:r w:rsidRPr="00552646">
        <w:rPr>
          <w:rFonts w:ascii="TH SarabunPSK" w:hAnsi="TH SarabunPSK" w:cs="TH SarabunPSK"/>
          <w:sz w:val="32"/>
          <w:szCs w:val="32"/>
          <w:cs/>
        </w:rPr>
        <w:t>เป็นแบบสอบถามเกี่ยวกับความคิดเห็นของพระสงฆ์ที่มีต่อ รูปแบบการบริหารจัดการงานสงเคราะห์ประชาชนตามหลักสังคมสงเคราะห์เชิงพุทธบูรณาการของคณะจังหวัดพิจิตร   ในด้านต่าง ๆ คือ ๑) ด้านการดำเนินกิจการเพื่อช่วยเหลือเกื้อกูลชุมชน ๒) ด้านการช่วยเหลือเกื้อกูล</w:t>
      </w:r>
      <w:r w:rsidRPr="00552646">
        <w:rPr>
          <w:rFonts w:ascii="TH SarabunPSK" w:hAnsi="TH SarabunPSK" w:cs="TH SarabunPSK"/>
          <w:sz w:val="32"/>
          <w:szCs w:val="32"/>
          <w:cs/>
        </w:rPr>
        <w:lastRenderedPageBreak/>
        <w:t>กิจการของผู้อื่นเพื่อสาธารณประโยชน์  ๓) ด้านการช่วยเหลือเกื้อกูลด้านสถานที่อันเป็นสาธารณสมบัติ ๔) ด้านการช่วยเหลือเกื้อกูลประชาชนทั่วไป</w:t>
      </w:r>
    </w:p>
    <w:p w14:paraId="597CF24E" w14:textId="77777777" w:rsidR="00552646" w:rsidRPr="00552646" w:rsidRDefault="00552646" w:rsidP="00552646">
      <w:pPr>
        <w:ind w:firstLine="993"/>
        <w:jc w:val="thaiDistribute"/>
        <w:rPr>
          <w:rFonts w:ascii="TH SarabunPSK" w:hAnsi="TH SarabunPSK" w:cs="TH SarabunPSK"/>
          <w:sz w:val="32"/>
          <w:szCs w:val="32"/>
        </w:rPr>
      </w:pPr>
      <w:r w:rsidRPr="00552646">
        <w:rPr>
          <w:rFonts w:ascii="TH SarabunPSK" w:hAnsi="TH SarabunPSK" w:cs="TH SarabunPSK"/>
          <w:b/>
          <w:bCs/>
          <w:sz w:val="32"/>
          <w:szCs w:val="32"/>
          <w:cs/>
        </w:rPr>
        <w:t>ตอนที่ ๔</w:t>
      </w:r>
      <w:r w:rsidRPr="00552646">
        <w:rPr>
          <w:rFonts w:ascii="TH SarabunPSK" w:hAnsi="TH SarabunPSK" w:cs="TH SarabunPSK"/>
          <w:sz w:val="32"/>
          <w:szCs w:val="32"/>
          <w:cs/>
        </w:rPr>
        <w:t xml:space="preserve"> เป็นแบบสอบถามเกี่ยวกับปัญหา อุปสรรค และข้อเสนอแนะ เกี่ยวกับ</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sz w:val="32"/>
          <w:szCs w:val="32"/>
          <w:cs/>
        </w:rPr>
        <w:t xml:space="preserve"> ผู้วิจัย หวังเป็นอย่างยิ่งว่า คงจะได้รับความอนุเคราะห์ในการตอบแบบสอบถามเป็นอย่างดี จึงขอกราบขอบพระคุณมา ณ โอกาสนี้</w:t>
      </w:r>
    </w:p>
    <w:p w14:paraId="29688DE1" w14:textId="77777777" w:rsidR="00552646" w:rsidRPr="00552646" w:rsidRDefault="00552646" w:rsidP="00552646">
      <w:pPr>
        <w:ind w:firstLine="993"/>
        <w:jc w:val="thaiDistribute"/>
        <w:rPr>
          <w:rFonts w:ascii="TH SarabunPSK" w:hAnsi="TH SarabunPSK" w:cs="TH SarabunPSK"/>
          <w:sz w:val="32"/>
          <w:szCs w:val="32"/>
        </w:rPr>
      </w:pPr>
      <w:r w:rsidRPr="00552646">
        <w:rPr>
          <w:rFonts w:ascii="TH SarabunPSK" w:hAnsi="TH SarabunPSK" w:cs="TH SarabunPSK"/>
          <w:sz w:val="32"/>
          <w:szCs w:val="32"/>
          <w:cs/>
        </w:rPr>
        <w:t>ผู้วิจัย หวังเป็นอย่างยิ่งว่า คงจะได้รับความอนุเคราะห์ในการตอบแบบสอบถามเป็นอย่างดี จึงขอกราบขอบพระคุณมา ณ โอกาสนี้</w:t>
      </w:r>
    </w:p>
    <w:p w14:paraId="2B17A7AA" w14:textId="77777777" w:rsidR="00552646" w:rsidRPr="00552646" w:rsidRDefault="00552646" w:rsidP="00552646">
      <w:pPr>
        <w:ind w:firstLine="993"/>
        <w:jc w:val="thaiDistribute"/>
        <w:rPr>
          <w:rFonts w:ascii="TH SarabunPSK" w:hAnsi="TH SarabunPSK" w:cs="TH SarabunPSK"/>
          <w:sz w:val="32"/>
          <w:szCs w:val="32"/>
        </w:rPr>
      </w:pPr>
    </w:p>
    <w:p w14:paraId="4587DDB4" w14:textId="77777777" w:rsidR="00552646" w:rsidRPr="00552646" w:rsidRDefault="00552646" w:rsidP="00552646">
      <w:pPr>
        <w:ind w:firstLine="993"/>
        <w:jc w:val="center"/>
        <w:rPr>
          <w:rFonts w:ascii="TH SarabunPSK" w:hAnsi="TH SarabunPSK" w:cs="TH SarabunPSK"/>
          <w:sz w:val="32"/>
          <w:szCs w:val="32"/>
          <w:cs/>
        </w:rPr>
      </w:pPr>
      <w:r w:rsidRPr="00552646">
        <w:rPr>
          <w:rFonts w:ascii="TH SarabunPSK" w:hAnsi="TH SarabunPSK" w:cs="TH SarabunPSK"/>
          <w:sz w:val="32"/>
          <w:szCs w:val="32"/>
          <w:cs/>
        </w:rPr>
        <w:tab/>
      </w:r>
      <w:r w:rsidRPr="00552646">
        <w:rPr>
          <w:rFonts w:ascii="TH SarabunPSK" w:hAnsi="TH SarabunPSK" w:cs="TH SarabunPSK"/>
          <w:sz w:val="32"/>
          <w:szCs w:val="32"/>
          <w:cs/>
        </w:rPr>
        <w:tab/>
        <w:t>พระใบฎีกาสมคิด นาถสีโล</w:t>
      </w:r>
    </w:p>
    <w:p w14:paraId="08511E08" w14:textId="77777777" w:rsidR="00552646" w:rsidRPr="00552646" w:rsidRDefault="00552646" w:rsidP="00552646">
      <w:pPr>
        <w:ind w:firstLine="993"/>
        <w:jc w:val="center"/>
        <w:rPr>
          <w:rFonts w:ascii="TH SarabunPSK" w:hAnsi="TH SarabunPSK" w:cs="TH SarabunPSK"/>
          <w:sz w:val="32"/>
          <w:szCs w:val="32"/>
        </w:rPr>
      </w:pPr>
      <w:r w:rsidRPr="00552646">
        <w:rPr>
          <w:rFonts w:ascii="TH SarabunPSK" w:hAnsi="TH SarabunPSK" w:cs="TH SarabunPSK"/>
          <w:sz w:val="32"/>
          <w:szCs w:val="32"/>
          <w:cs/>
        </w:rPr>
        <w:tab/>
      </w:r>
      <w:r w:rsidRPr="00552646">
        <w:rPr>
          <w:rFonts w:ascii="TH SarabunPSK" w:hAnsi="TH SarabunPSK" w:cs="TH SarabunPSK"/>
          <w:sz w:val="32"/>
          <w:szCs w:val="32"/>
          <w:cs/>
        </w:rPr>
        <w:tab/>
        <w:t>นิสิตปริญญาเอกหลักสูตรพุทธศาสตรดุษฎีบัณฑิต</w:t>
      </w:r>
    </w:p>
    <w:p w14:paraId="2AF9D201" w14:textId="77777777" w:rsidR="00552646" w:rsidRPr="00552646" w:rsidRDefault="00552646" w:rsidP="00552646">
      <w:pPr>
        <w:ind w:firstLine="993"/>
        <w:jc w:val="center"/>
        <w:rPr>
          <w:rFonts w:ascii="TH SarabunPSK" w:hAnsi="TH SarabunPSK" w:cs="TH SarabunPSK"/>
          <w:sz w:val="32"/>
          <w:szCs w:val="32"/>
        </w:rPr>
      </w:pPr>
      <w:r w:rsidRPr="00552646">
        <w:rPr>
          <w:rFonts w:ascii="TH SarabunPSK" w:hAnsi="TH SarabunPSK" w:cs="TH SarabunPSK"/>
          <w:sz w:val="32"/>
          <w:szCs w:val="32"/>
          <w:cs/>
        </w:rPr>
        <w:tab/>
      </w:r>
      <w:r w:rsidRPr="00552646">
        <w:rPr>
          <w:rFonts w:ascii="TH SarabunPSK" w:hAnsi="TH SarabunPSK" w:cs="TH SarabunPSK"/>
          <w:sz w:val="32"/>
          <w:szCs w:val="32"/>
          <w:cs/>
        </w:rPr>
        <w:tab/>
        <w:t>สาขาวิชาการจัดการเชิงพุทธ</w:t>
      </w:r>
    </w:p>
    <w:p w14:paraId="4CFA3393" w14:textId="77777777" w:rsidR="00552646" w:rsidRPr="00552646" w:rsidRDefault="00552646" w:rsidP="00552646">
      <w:pPr>
        <w:ind w:firstLine="993"/>
        <w:jc w:val="center"/>
        <w:rPr>
          <w:rFonts w:ascii="TH SarabunPSK" w:eastAsia="Calibri" w:hAnsi="TH SarabunPSK" w:cs="TH SarabunPSK"/>
          <w:sz w:val="32"/>
          <w:szCs w:val="32"/>
        </w:rPr>
      </w:pPr>
      <w:r w:rsidRPr="00552646">
        <w:rPr>
          <w:rFonts w:ascii="TH SarabunPSK" w:hAnsi="TH SarabunPSK" w:cs="TH SarabunPSK"/>
          <w:sz w:val="32"/>
          <w:szCs w:val="32"/>
          <w:cs/>
        </w:rPr>
        <w:tab/>
      </w:r>
      <w:r w:rsidRPr="00552646">
        <w:rPr>
          <w:rFonts w:ascii="TH SarabunPSK" w:hAnsi="TH SarabunPSK" w:cs="TH SarabunPSK"/>
          <w:sz w:val="32"/>
          <w:szCs w:val="32"/>
          <w:cs/>
        </w:rPr>
        <w:tab/>
        <w:t>บัณฑิตวิทยาลัยมหาวิทยาลัยมหาจุฬาลงกรณราชวิทยาลัย</w:t>
      </w:r>
    </w:p>
    <w:p w14:paraId="3599659F"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hAnsi="TH SarabunPSK" w:cs="TH SarabunPSK"/>
          <w:b/>
          <w:bCs/>
          <w:sz w:val="32"/>
          <w:szCs w:val="32"/>
          <w:cs/>
        </w:rPr>
        <w:t xml:space="preserve">ตอนที่ ๑ </w:t>
      </w:r>
      <w:r w:rsidRPr="00552646">
        <w:rPr>
          <w:rFonts w:ascii="TH SarabunPSK" w:hAnsi="TH SarabunPSK" w:cs="TH SarabunPSK"/>
          <w:sz w:val="32"/>
          <w:szCs w:val="32"/>
          <w:cs/>
        </w:rPr>
        <w:t>เป็นแบบสอบถามเกี่ยวกับปัจจัยส่วนบุคคลของผู้ตอบแบบสอบถาม</w:t>
      </w:r>
    </w:p>
    <w:p w14:paraId="58DC48B8" w14:textId="77777777" w:rsidR="00552646" w:rsidRPr="00552646" w:rsidRDefault="00552646" w:rsidP="00552646">
      <w:pPr>
        <w:tabs>
          <w:tab w:val="left" w:pos="1440"/>
        </w:tabs>
        <w:spacing w:after="120"/>
        <w:ind w:left="720" w:hanging="720"/>
        <w:rPr>
          <w:rFonts w:ascii="TH SarabunPSK" w:hAnsi="TH SarabunPSK" w:cs="TH SarabunPSK"/>
          <w:b/>
          <w:bCs/>
          <w:sz w:val="32"/>
          <w:szCs w:val="32"/>
        </w:rPr>
      </w:pPr>
      <w:r w:rsidRPr="00552646">
        <w:rPr>
          <w:rFonts w:ascii="TH SarabunPSK" w:hAnsi="TH SarabunPSK" w:cs="TH SarabunPSK"/>
          <w:b/>
          <w:bCs/>
          <w:sz w:val="32"/>
          <w:szCs w:val="32"/>
          <w:u w:val="single"/>
          <w:cs/>
        </w:rPr>
        <w:t>คำชี้แจง</w:t>
      </w:r>
      <w:r w:rsidRPr="00552646">
        <w:rPr>
          <w:rFonts w:ascii="TH SarabunPSK" w:hAnsi="TH SarabunPSK" w:cs="TH SarabunPSK"/>
          <w:b/>
          <w:bCs/>
          <w:sz w:val="32"/>
          <w:szCs w:val="32"/>
          <w:cs/>
        </w:rPr>
        <w:t xml:space="preserve"> </w:t>
      </w:r>
      <w:r w:rsidRPr="00552646">
        <w:rPr>
          <w:rFonts w:ascii="TH SarabunPSK" w:hAnsi="TH SarabunPSK" w:cs="TH SarabunPSK"/>
          <w:sz w:val="32"/>
          <w:szCs w:val="32"/>
          <w:cs/>
        </w:rPr>
        <w:t>โปรดใส่เครื่องหมาย</w:t>
      </w:r>
      <w:r w:rsidRPr="00552646">
        <w:rPr>
          <w:rFonts w:ascii="TH SarabunPSK" w:hAnsi="TH SarabunPSK" w:cs="TH SarabunPSK"/>
          <w:b/>
          <w:bCs/>
          <w:sz w:val="32"/>
          <w:szCs w:val="32"/>
        </w:rPr>
        <w:sym w:font="Wingdings 2" w:char="F050"/>
      </w:r>
      <w:r w:rsidRPr="00552646">
        <w:rPr>
          <w:rFonts w:ascii="TH SarabunPSK" w:hAnsi="TH SarabunPSK" w:cs="TH SarabunPSK"/>
          <w:sz w:val="32"/>
          <w:szCs w:val="32"/>
          <w:cs/>
        </w:rPr>
        <w:t xml:space="preserve">ลงใน </w:t>
      </w:r>
      <w:r w:rsidRPr="00552646">
        <w:rPr>
          <w:rFonts w:ascii="TH SarabunPSK" w:hAnsi="TH SarabunPSK" w:cs="TH SarabunPSK"/>
          <w:sz w:val="32"/>
          <w:szCs w:val="32"/>
        </w:rPr>
        <w:sym w:font="TH SarabunPSK" w:char="F0FF"/>
      </w:r>
      <w:r w:rsidRPr="00552646">
        <w:rPr>
          <w:rFonts w:ascii="TH SarabunPSK" w:hAnsi="TH SarabunPSK" w:cs="TH SarabunPSK"/>
          <w:sz w:val="32"/>
          <w:szCs w:val="32"/>
          <w:cs/>
        </w:rPr>
        <w:t xml:space="preserve"> และเติมข้อความลงในช่วงว่างที่กำหนดไว้ให้ตามความจริง</w:t>
      </w:r>
    </w:p>
    <w:p w14:paraId="15DEB162" w14:textId="77777777" w:rsidR="00552646" w:rsidRPr="00552646" w:rsidRDefault="00552646" w:rsidP="00552646">
      <w:pPr>
        <w:spacing w:after="120"/>
        <w:ind w:left="1080"/>
        <w:contextualSpacing/>
        <w:jc w:val="thaiDistribute"/>
        <w:rPr>
          <w:rFonts w:ascii="TH SarabunPSK" w:hAnsi="TH SarabunPSK" w:cs="TH SarabunPSK"/>
          <w:sz w:val="16"/>
          <w:szCs w:val="16"/>
        </w:rPr>
      </w:pPr>
    </w:p>
    <w:p w14:paraId="1B47BDB8" w14:textId="77777777" w:rsidR="00552646" w:rsidRPr="00552646" w:rsidRDefault="00552646" w:rsidP="00552646">
      <w:pPr>
        <w:numPr>
          <w:ilvl w:val="0"/>
          <w:numId w:val="3"/>
        </w:numPr>
        <w:spacing w:after="120"/>
        <w:contextualSpacing/>
        <w:jc w:val="thaiDistribute"/>
        <w:rPr>
          <w:rFonts w:ascii="TH SarabunPSK" w:hAnsi="TH SarabunPSK" w:cs="TH SarabunPSK"/>
          <w:b/>
          <w:bCs/>
          <w:sz w:val="36"/>
          <w:szCs w:val="36"/>
        </w:rPr>
      </w:pPr>
      <w:r w:rsidRPr="00552646">
        <w:rPr>
          <w:rFonts w:ascii="TH SarabunPSK" w:hAnsi="TH SarabunPSK" w:cs="TH SarabunPSK"/>
          <w:b/>
          <w:bCs/>
          <w:sz w:val="36"/>
          <w:szCs w:val="36"/>
          <w:cs/>
        </w:rPr>
        <w:t xml:space="preserve">อายุ </w:t>
      </w:r>
    </w:p>
    <w:p w14:paraId="2A45E967" w14:textId="77777777" w:rsidR="00552646" w:rsidRPr="00552646" w:rsidRDefault="00552646" w:rsidP="00552646">
      <w:pPr>
        <w:ind w:left="1080"/>
        <w:contextualSpacing/>
        <w:rPr>
          <w:rFonts w:ascii="TH SarabunPSK" w:hAnsi="TH SarabunPSK" w:cs="TH SarabunPSK"/>
          <w:b/>
          <w:bCs/>
          <w:sz w:val="16"/>
          <w:szCs w:val="16"/>
        </w:rPr>
      </w:pPr>
    </w:p>
    <w:p w14:paraId="5717D8AD" w14:textId="77777777" w:rsidR="00552646" w:rsidRPr="00552646" w:rsidRDefault="00552646" w:rsidP="00552646">
      <w:pPr>
        <w:rPr>
          <w:rFonts w:ascii="TH SarabunPSK" w:eastAsia="Calibri" w:hAnsi="TH SarabunPSK" w:cs="TH SarabunPSK"/>
          <w:sz w:val="32"/>
          <w:szCs w:val="32"/>
        </w:rPr>
      </w:pPr>
      <w:r w:rsidRPr="00552646">
        <w:rPr>
          <w:rFonts w:ascii="TH SarabunPSK" w:hAnsi="TH SarabunPSK" w:cs="TH SarabunPSK"/>
          <w:sz w:val="32"/>
          <w:szCs w:val="32"/>
          <w:cs/>
        </w:rPr>
        <w:tab/>
      </w:r>
      <w:r w:rsidRPr="00552646">
        <w:rPr>
          <w:rFonts w:ascii="TH SarabunPSK" w:hAnsi="TH SarabunPSK" w:cs="TH SarabunPSK"/>
          <w:sz w:val="32"/>
          <w:szCs w:val="32"/>
          <w:cs/>
        </w:rPr>
        <w:tab/>
        <w:t xml:space="preserve"> </w:t>
      </w:r>
      <w:r w:rsidRPr="00552646">
        <w:rPr>
          <w:rFonts w:ascii="TH SarabunPSK" w:hAnsi="TH SarabunPSK" w:cs="TH SarabunPSK"/>
          <w:sz w:val="32"/>
          <w:szCs w:val="32"/>
        </w:rPr>
        <w:sym w:font="TH SarabunPSK" w:char="F0FF"/>
      </w:r>
      <w:r w:rsidRPr="00552646">
        <w:rPr>
          <w:rFonts w:ascii="TH SarabunPSK" w:eastAsia="Calibri" w:hAnsi="TH SarabunPSK" w:cs="TH SarabunPSK"/>
          <w:b/>
          <w:bCs/>
          <w:sz w:val="32"/>
          <w:szCs w:val="32"/>
          <w:cs/>
        </w:rPr>
        <w:t xml:space="preserve">   </w:t>
      </w:r>
      <w:r w:rsidRPr="00552646">
        <w:rPr>
          <w:rFonts w:ascii="TH SarabunPSK" w:eastAsia="Calibri" w:hAnsi="TH SarabunPSK" w:cs="TH SarabunPSK"/>
          <w:sz w:val="32"/>
          <w:szCs w:val="32"/>
          <w:cs/>
        </w:rPr>
        <w:t>๒๐ – ๓๐ ปี</w:t>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hAnsi="TH SarabunPSK" w:cs="TH SarabunPSK"/>
          <w:sz w:val="32"/>
          <w:szCs w:val="32"/>
          <w:cs/>
        </w:rPr>
        <w:t xml:space="preserve">    ๔๑ </w:t>
      </w:r>
      <w:r w:rsidRPr="00552646">
        <w:rPr>
          <w:rFonts w:ascii="TH SarabunPSK" w:hAnsi="TH SarabunPSK" w:cs="TH SarabunPSK"/>
          <w:sz w:val="32"/>
          <w:szCs w:val="32"/>
        </w:rPr>
        <w:t xml:space="preserve">– </w:t>
      </w:r>
      <w:r w:rsidRPr="00552646">
        <w:rPr>
          <w:rFonts w:ascii="TH SarabunPSK" w:hAnsi="TH SarabunPSK" w:cs="TH SarabunPSK"/>
          <w:sz w:val="32"/>
          <w:szCs w:val="32"/>
          <w:cs/>
        </w:rPr>
        <w:t>๕๐ ปี</w:t>
      </w:r>
      <w:r w:rsidRPr="00552646">
        <w:rPr>
          <w:rFonts w:ascii="TH SarabunPSK" w:hAnsi="TH SarabunPSK" w:cs="TH SarabunPSK"/>
          <w:sz w:val="32"/>
          <w:szCs w:val="32"/>
          <w:cs/>
        </w:rPr>
        <w:tab/>
      </w:r>
    </w:p>
    <w:p w14:paraId="48E050E5" w14:textId="77777777" w:rsidR="00552646" w:rsidRPr="00552646" w:rsidRDefault="00552646" w:rsidP="00552646">
      <w:pPr>
        <w:rPr>
          <w:rFonts w:ascii="TH SarabunPSK" w:hAnsi="TH SarabunPSK" w:cs="TH SarabunPSK"/>
          <w:sz w:val="32"/>
          <w:szCs w:val="32"/>
        </w:rPr>
      </w:pPr>
      <w:r w:rsidRPr="00552646">
        <w:rPr>
          <w:rFonts w:ascii="TH SarabunPSK" w:hAnsi="TH SarabunPSK" w:cs="TH SarabunPSK"/>
          <w:sz w:val="32"/>
          <w:szCs w:val="32"/>
          <w:cs/>
        </w:rPr>
        <w:tab/>
      </w:r>
      <w:r w:rsidRPr="00552646">
        <w:rPr>
          <w:rFonts w:ascii="TH SarabunPSK" w:hAnsi="TH SarabunPSK" w:cs="TH SarabunPSK"/>
          <w:sz w:val="32"/>
          <w:szCs w:val="32"/>
          <w:cs/>
        </w:rPr>
        <w:tab/>
        <w:t xml:space="preserve"> </w:t>
      </w:r>
      <w:r w:rsidRPr="00552646">
        <w:rPr>
          <w:rFonts w:ascii="TH SarabunPSK" w:hAnsi="TH SarabunPSK" w:cs="TH SarabunPSK"/>
          <w:sz w:val="32"/>
          <w:szCs w:val="32"/>
        </w:rPr>
        <w:sym w:font="TH SarabunPSK" w:char="F0FF"/>
      </w:r>
      <w:r w:rsidRPr="00552646">
        <w:rPr>
          <w:rFonts w:ascii="TH SarabunPSK" w:hAnsi="TH SarabunPSK" w:cs="TH SarabunPSK"/>
          <w:sz w:val="32"/>
          <w:szCs w:val="32"/>
          <w:cs/>
        </w:rPr>
        <w:t xml:space="preserve">   </w:t>
      </w:r>
      <w:r w:rsidRPr="00552646">
        <w:rPr>
          <w:rFonts w:ascii="TH SarabunPSK" w:eastAsia="Calibri" w:hAnsi="TH SarabunPSK" w:cs="TH SarabunPSK"/>
          <w:sz w:val="32"/>
          <w:szCs w:val="32"/>
          <w:cs/>
        </w:rPr>
        <w:t>๓๑ – ๔๐ ปี</w:t>
      </w:r>
      <w:r w:rsidRPr="00552646">
        <w:rPr>
          <w:rFonts w:ascii="TH SarabunPSK" w:hAnsi="TH SarabunPSK" w:cs="TH SarabunPSK"/>
          <w:sz w:val="32"/>
          <w:szCs w:val="32"/>
          <w:cs/>
        </w:rPr>
        <w:tab/>
      </w:r>
      <w:r w:rsidRPr="00552646">
        <w:rPr>
          <w:rFonts w:ascii="TH SarabunPSK" w:hAnsi="TH SarabunPSK" w:cs="TH SarabunPSK"/>
          <w:sz w:val="32"/>
          <w:szCs w:val="32"/>
          <w:cs/>
        </w:rPr>
        <w:tab/>
      </w:r>
      <w:r w:rsidRPr="00552646">
        <w:rPr>
          <w:rFonts w:ascii="TH SarabunPSK" w:hAnsi="TH SarabunPSK" w:cs="TH SarabunPSK"/>
          <w:sz w:val="32"/>
          <w:szCs w:val="32"/>
          <w:cs/>
        </w:rPr>
        <w:tab/>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hAnsi="TH SarabunPSK" w:cs="TH SarabunPSK"/>
          <w:sz w:val="32"/>
          <w:szCs w:val="32"/>
          <w:cs/>
        </w:rPr>
        <w:t xml:space="preserve">   ๕๑ ปีขึ้นไป</w:t>
      </w:r>
    </w:p>
    <w:p w14:paraId="608C382E" w14:textId="77777777" w:rsidR="00552646" w:rsidRPr="00552646" w:rsidRDefault="00552646" w:rsidP="00552646">
      <w:pPr>
        <w:numPr>
          <w:ilvl w:val="0"/>
          <w:numId w:val="3"/>
        </w:numPr>
        <w:contextualSpacing/>
        <w:jc w:val="thaiDistribute"/>
        <w:rPr>
          <w:rFonts w:ascii="TH SarabunPSK" w:hAnsi="TH SarabunPSK" w:cs="TH SarabunPSK"/>
          <w:b/>
          <w:bCs/>
          <w:sz w:val="32"/>
          <w:szCs w:val="32"/>
          <w:cs/>
        </w:rPr>
      </w:pPr>
      <w:r w:rsidRPr="00552646">
        <w:rPr>
          <w:rFonts w:ascii="TH SarabunPSK" w:hAnsi="TH SarabunPSK" w:cs="TH SarabunPSK"/>
          <w:b/>
          <w:bCs/>
          <w:sz w:val="36"/>
          <w:szCs w:val="36"/>
          <w:cs/>
        </w:rPr>
        <w:t>พรรษา</w:t>
      </w:r>
      <w:r w:rsidRPr="00552646">
        <w:rPr>
          <w:rFonts w:ascii="TH SarabunPSK" w:hAnsi="TH SarabunPSK" w:cs="TH SarabunPSK"/>
          <w:b/>
          <w:bCs/>
          <w:sz w:val="32"/>
          <w:szCs w:val="32"/>
          <w:cs/>
        </w:rPr>
        <w:tab/>
      </w:r>
    </w:p>
    <w:p w14:paraId="7E54387D" w14:textId="77777777" w:rsidR="00552646" w:rsidRPr="00552646" w:rsidRDefault="00552646" w:rsidP="00552646">
      <w:pPr>
        <w:ind w:left="360" w:firstLine="720"/>
        <w:contextualSpacing/>
        <w:rPr>
          <w:rFonts w:ascii="TH SarabunPSK" w:hAnsi="TH SarabunPSK" w:cs="TH SarabunPSK"/>
          <w:sz w:val="32"/>
          <w:szCs w:val="32"/>
        </w:rPr>
      </w:pPr>
    </w:p>
    <w:p w14:paraId="00081650" w14:textId="77777777" w:rsidR="00552646" w:rsidRPr="00552646" w:rsidRDefault="00552646" w:rsidP="00552646">
      <w:pPr>
        <w:rPr>
          <w:rFonts w:ascii="TH SarabunPSK" w:eastAsia="Calibri" w:hAnsi="TH SarabunPSK" w:cs="TH SarabunPSK"/>
          <w:sz w:val="32"/>
          <w:szCs w:val="32"/>
        </w:rPr>
      </w:pPr>
      <w:r w:rsidRPr="00552646">
        <w:rPr>
          <w:rFonts w:ascii="TH SarabunPSK" w:hAnsi="TH SarabunPSK" w:cs="TH SarabunPSK"/>
          <w:sz w:val="32"/>
          <w:szCs w:val="32"/>
        </w:rPr>
        <w:tab/>
      </w:r>
      <w:r w:rsidRPr="00552646">
        <w:rPr>
          <w:rFonts w:ascii="TH SarabunPSK" w:hAnsi="TH SarabunPSK" w:cs="TH SarabunPSK"/>
          <w:sz w:val="32"/>
          <w:szCs w:val="32"/>
        </w:rPr>
        <w:tab/>
        <w:t xml:space="preserve"> </w:t>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eastAsia="Calibri" w:hAnsi="TH SarabunPSK" w:cs="TH SarabunPSK"/>
          <w:sz w:val="32"/>
          <w:szCs w:val="32"/>
          <w:cs/>
        </w:rPr>
        <w:t>ต่ำกว่า ๓ พรรษา</w:t>
      </w:r>
      <w:r w:rsidRPr="00552646">
        <w:rPr>
          <w:rFonts w:ascii="TH SarabunPSK" w:hAnsi="TH SarabunPSK" w:cs="TH SarabunPSK"/>
          <w:sz w:val="32"/>
          <w:szCs w:val="32"/>
        </w:rPr>
        <w:tab/>
      </w:r>
      <w:r w:rsidRPr="00552646">
        <w:rPr>
          <w:rFonts w:ascii="TH SarabunPSK" w:hAnsi="TH SarabunPSK" w:cs="TH SarabunPSK"/>
          <w:sz w:val="32"/>
          <w:szCs w:val="32"/>
        </w:rPr>
        <w:tab/>
      </w:r>
      <w:r w:rsidRPr="00552646">
        <w:rPr>
          <w:rFonts w:ascii="TH SarabunPSK"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eastAsia="Calibri" w:hAnsi="TH SarabunPSK" w:cs="TH SarabunPSK"/>
          <w:sz w:val="32"/>
          <w:szCs w:val="32"/>
          <w:cs/>
        </w:rPr>
        <w:t xml:space="preserve">  </w:t>
      </w:r>
      <w:r w:rsidRPr="00552646">
        <w:rPr>
          <w:rFonts w:ascii="TH SarabunPSK" w:eastAsia="Calibri" w:hAnsi="TH SarabunPSK" w:cs="TH SarabunPSK"/>
          <w:color w:val="000000"/>
          <w:sz w:val="32"/>
          <w:szCs w:val="32"/>
          <w:cs/>
        </w:rPr>
        <w:t xml:space="preserve">๑๑ </w:t>
      </w:r>
      <w:r w:rsidRPr="00552646">
        <w:rPr>
          <w:rFonts w:ascii="TH SarabunPSK" w:eastAsia="Calibri" w:hAnsi="TH SarabunPSK" w:cs="TH SarabunPSK"/>
          <w:color w:val="000000"/>
          <w:sz w:val="32"/>
          <w:szCs w:val="32"/>
        </w:rPr>
        <w:t>–</w:t>
      </w:r>
      <w:r w:rsidRPr="00552646">
        <w:rPr>
          <w:rFonts w:ascii="TH SarabunPSK" w:eastAsia="Calibri" w:hAnsi="TH SarabunPSK" w:cs="TH SarabunPSK"/>
          <w:color w:val="000000"/>
          <w:sz w:val="32"/>
          <w:szCs w:val="32"/>
          <w:cs/>
        </w:rPr>
        <w:t xml:space="preserve"> ๒๐ พรรษา</w:t>
      </w:r>
      <w:r w:rsidRPr="00552646">
        <w:rPr>
          <w:rFonts w:ascii="TH SarabunPSK" w:eastAsia="Calibri" w:hAnsi="TH SarabunPSK" w:cs="TH SarabunPSK"/>
          <w:color w:val="000000"/>
          <w:sz w:val="32"/>
          <w:szCs w:val="32"/>
          <w:cs/>
        </w:rPr>
        <w:tab/>
      </w:r>
      <w:r w:rsidRPr="00552646">
        <w:rPr>
          <w:rFonts w:ascii="TH SarabunPSK" w:eastAsia="Calibri" w:hAnsi="TH SarabunPSK" w:cs="TH SarabunPSK"/>
          <w:color w:val="000000"/>
          <w:sz w:val="32"/>
          <w:szCs w:val="32"/>
          <w:cs/>
        </w:rPr>
        <w:tab/>
      </w:r>
      <w:r w:rsidRPr="00552646">
        <w:rPr>
          <w:rFonts w:ascii="TH SarabunPSK" w:eastAsia="Calibri" w:hAnsi="TH SarabunPSK" w:cs="TH SarabunPSK"/>
          <w:color w:val="000000"/>
          <w:sz w:val="32"/>
          <w:szCs w:val="32"/>
          <w:cs/>
        </w:rPr>
        <w:tab/>
        <w:t xml:space="preserve"> </w:t>
      </w:r>
      <w:r w:rsidRPr="00552646">
        <w:rPr>
          <w:rFonts w:ascii="TH SarabunPSK" w:eastAsia="Calibri" w:hAnsi="TH SarabunPSK" w:cs="TH SarabunPSK"/>
          <w:color w:val="000000"/>
          <w:sz w:val="32"/>
          <w:szCs w:val="32"/>
          <w:cs/>
        </w:rPr>
        <w:tab/>
        <w:t xml:space="preserve"> </w:t>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eastAsia="Calibri" w:hAnsi="TH SarabunPSK" w:cs="TH SarabunPSK"/>
          <w:sz w:val="32"/>
          <w:szCs w:val="32"/>
          <w:cs/>
        </w:rPr>
        <w:t xml:space="preserve"> ๓ – ๑๐ พรรษา</w:t>
      </w:r>
      <w:r w:rsidRPr="00552646">
        <w:rPr>
          <w:rFonts w:ascii="TH SarabunPSK" w:hAnsi="TH SarabunPSK" w:cs="TH SarabunPSK"/>
          <w:sz w:val="32"/>
          <w:szCs w:val="32"/>
        </w:rPr>
        <w:tab/>
      </w:r>
      <w:r w:rsidRPr="00552646">
        <w:rPr>
          <w:rFonts w:ascii="TH SarabunPSK" w:hAnsi="TH SarabunPSK" w:cs="TH SarabunPSK"/>
          <w:sz w:val="32"/>
          <w:szCs w:val="32"/>
        </w:rPr>
        <w:tab/>
      </w:r>
      <w:r w:rsidRPr="00552646">
        <w:rPr>
          <w:rFonts w:ascii="TH SarabunPSK"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๓๑ – ๔๐ พรรษา</w:t>
      </w:r>
    </w:p>
    <w:p w14:paraId="514CBB20" w14:textId="77777777" w:rsidR="00552646" w:rsidRPr="00552646" w:rsidRDefault="00552646" w:rsidP="00552646">
      <w:pPr>
        <w:numPr>
          <w:ilvl w:val="0"/>
          <w:numId w:val="3"/>
        </w:numPr>
        <w:contextualSpacing/>
        <w:jc w:val="thaiDistribute"/>
        <w:rPr>
          <w:rFonts w:ascii="TH SarabunPSK" w:eastAsia="Calibri" w:hAnsi="TH SarabunPSK" w:cs="TH SarabunPSK"/>
          <w:b/>
          <w:bCs/>
          <w:sz w:val="36"/>
          <w:szCs w:val="36"/>
        </w:rPr>
      </w:pPr>
      <w:r w:rsidRPr="00552646">
        <w:rPr>
          <w:rFonts w:ascii="TH SarabunPSK" w:hAnsi="TH SarabunPSK" w:cs="TH SarabunPSK"/>
          <w:b/>
          <w:bCs/>
          <w:sz w:val="36"/>
          <w:szCs w:val="36"/>
          <w:cs/>
        </w:rPr>
        <w:t>วุฒิการศึกษาทางธรรม</w:t>
      </w:r>
    </w:p>
    <w:p w14:paraId="07B3A015" w14:textId="77777777" w:rsidR="00552646" w:rsidRPr="00552646" w:rsidRDefault="00552646" w:rsidP="00552646">
      <w:pPr>
        <w:ind w:left="1080"/>
        <w:contextualSpacing/>
        <w:rPr>
          <w:rFonts w:ascii="TH SarabunPSK" w:eastAsia="Calibri" w:hAnsi="TH SarabunPSK" w:cs="TH SarabunPSK"/>
          <w:sz w:val="32"/>
          <w:szCs w:val="32"/>
          <w:cs/>
        </w:rPr>
      </w:pPr>
      <w:r w:rsidRPr="00552646">
        <w:rPr>
          <w:rFonts w:ascii="TH SarabunPSK" w:hAnsi="TH SarabunPSK" w:cs="TH SarabunPSK"/>
          <w:sz w:val="32"/>
          <w:szCs w:val="32"/>
        </w:rPr>
        <w:tab/>
        <w:t xml:space="preserve"> </w:t>
      </w:r>
    </w:p>
    <w:p w14:paraId="1111047F" w14:textId="77777777" w:rsidR="00552646" w:rsidRPr="00552646" w:rsidRDefault="00552646" w:rsidP="00552646">
      <w:pPr>
        <w:ind w:left="360" w:firstLine="720"/>
        <w:contextualSpacing/>
        <w:rPr>
          <w:rFonts w:ascii="TH SarabunPSK" w:hAnsi="TH SarabunPSK" w:cs="TH SarabunPSK"/>
          <w:sz w:val="32"/>
          <w:szCs w:val="32"/>
        </w:rPr>
      </w:pPr>
      <w:r w:rsidRPr="00552646">
        <w:rPr>
          <w:rFonts w:ascii="TH SarabunPSK" w:hAnsi="TH SarabunPSK" w:cs="TH SarabunPSK"/>
          <w:sz w:val="32"/>
          <w:szCs w:val="32"/>
        </w:rPr>
        <w:tab/>
        <w:t xml:space="preserve"> </w:t>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eastAsia="Calibri" w:hAnsi="TH SarabunPSK" w:cs="TH SarabunPSK"/>
          <w:sz w:val="24"/>
          <w:szCs w:val="32"/>
          <w:cs/>
        </w:rPr>
        <w:t>ไม่มีนักธรรม</w:t>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cs/>
        </w:rPr>
        <w:t xml:space="preserve">   นักธรรมชั้นโท</w:t>
      </w:r>
    </w:p>
    <w:p w14:paraId="54E63ED2"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cs/>
        </w:rPr>
        <w:t xml:space="preserve">            </w:t>
      </w:r>
      <w:r w:rsidRPr="00552646">
        <w:rPr>
          <w:rFonts w:ascii="TH SarabunPSK" w:eastAsia="Calibri" w:hAnsi="TH SarabunPSK" w:cs="TH SarabunPSK"/>
          <w:sz w:val="32"/>
          <w:szCs w:val="32"/>
          <w:cs/>
        </w:rPr>
        <w:tab/>
        <w:t xml:space="preserve"> </w:t>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cs/>
        </w:rPr>
        <w:t xml:space="preserve">   นักธรรมชั้นตรี</w:t>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นักธรรมชั้นเอก</w:t>
      </w:r>
    </w:p>
    <w:p w14:paraId="2004F175" w14:textId="77777777" w:rsidR="00552646" w:rsidRPr="00552646" w:rsidRDefault="00552646" w:rsidP="00552646">
      <w:pPr>
        <w:numPr>
          <w:ilvl w:val="0"/>
          <w:numId w:val="3"/>
        </w:numPr>
        <w:contextualSpacing/>
        <w:jc w:val="thaiDistribute"/>
        <w:rPr>
          <w:rFonts w:ascii="TH SarabunPSK" w:eastAsia="Calibri" w:hAnsi="TH SarabunPSK" w:cs="TH SarabunPSK"/>
          <w:b/>
          <w:bCs/>
          <w:sz w:val="36"/>
          <w:szCs w:val="36"/>
          <w:cs/>
        </w:rPr>
      </w:pPr>
      <w:r w:rsidRPr="00552646">
        <w:rPr>
          <w:rFonts w:ascii="TH SarabunPSK" w:eastAsia="Calibri" w:hAnsi="TH SarabunPSK" w:cs="TH SarabunPSK"/>
          <w:b/>
          <w:bCs/>
          <w:sz w:val="36"/>
          <w:szCs w:val="36"/>
          <w:cs/>
        </w:rPr>
        <w:t>วุฒิการศึกษาเปรียญธรรม</w:t>
      </w:r>
    </w:p>
    <w:p w14:paraId="78AFCFF2"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p>
    <w:p w14:paraId="0BC96AD5"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t xml:space="preserve"> </w:t>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ต่ำกว่าเปรียญธรรม ๓ ประโยค</w:t>
      </w:r>
      <w:r w:rsidRPr="00552646">
        <w:rPr>
          <w:rFonts w:ascii="TH SarabunPSK" w:eastAsia="Calibri"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cs/>
        </w:rPr>
        <w:t xml:space="preserve">   เปรียญธรรม ๔ – ๖ ประโยค</w:t>
      </w:r>
    </w:p>
    <w:p w14:paraId="491420DB"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cs/>
        </w:rPr>
        <w:t xml:space="preserve"> </w:t>
      </w:r>
      <w:r w:rsidRPr="00552646">
        <w:rPr>
          <w:rFonts w:ascii="TH SarabunPSK" w:hAnsi="TH SarabunPSK" w:cs="TH SarabunPSK"/>
          <w:sz w:val="32"/>
          <w:szCs w:val="32"/>
        </w:rPr>
        <w:sym w:font="TH SarabunPSK" w:char="F0FF"/>
      </w:r>
      <w:r w:rsidRPr="00552646">
        <w:rPr>
          <w:rFonts w:ascii="TH SarabunPSK" w:eastAsia="Calibri" w:hAnsi="TH SarabunPSK" w:cs="TH SarabunPSK"/>
          <w:b/>
          <w:bCs/>
          <w:sz w:val="32"/>
          <w:szCs w:val="32"/>
          <w:cs/>
        </w:rPr>
        <w:t xml:space="preserve">   เปรียญธรรม ๓ ประโยค </w:t>
      </w:r>
      <w:r w:rsidRPr="00552646">
        <w:rPr>
          <w:rFonts w:ascii="TH SarabunPSK" w:eastAsia="Calibri" w:hAnsi="TH SarabunPSK" w:cs="TH SarabunPSK"/>
          <w:b/>
          <w:bCs/>
          <w:sz w:val="32"/>
          <w:szCs w:val="32"/>
          <w:cs/>
        </w:rPr>
        <w:tab/>
      </w:r>
      <w:r w:rsidRPr="00552646">
        <w:rPr>
          <w:rFonts w:ascii="TH SarabunPSK" w:eastAsia="Calibri" w:hAnsi="TH SarabunPSK" w:cs="TH SarabunPSK"/>
          <w:b/>
          <w:bCs/>
          <w:sz w:val="32"/>
          <w:szCs w:val="32"/>
          <w:cs/>
        </w:rPr>
        <w:tab/>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cs/>
        </w:rPr>
        <w:t xml:space="preserve">   เปรียญธรรม ๗ – ๙ ประโยค</w:t>
      </w:r>
    </w:p>
    <w:p w14:paraId="243D433C" w14:textId="77777777" w:rsidR="00552646" w:rsidRPr="00552646" w:rsidRDefault="00552646" w:rsidP="00552646">
      <w:pPr>
        <w:numPr>
          <w:ilvl w:val="0"/>
          <w:numId w:val="3"/>
        </w:numPr>
        <w:contextualSpacing/>
        <w:jc w:val="thaiDistribute"/>
        <w:rPr>
          <w:rFonts w:ascii="TH SarabunPSK" w:eastAsia="Calibri" w:hAnsi="TH SarabunPSK" w:cs="TH SarabunPSK"/>
          <w:b/>
          <w:bCs/>
          <w:sz w:val="36"/>
          <w:szCs w:val="36"/>
          <w:cs/>
        </w:rPr>
      </w:pPr>
      <w:r w:rsidRPr="00552646">
        <w:rPr>
          <w:rFonts w:ascii="TH SarabunPSK" w:eastAsia="Calibri" w:hAnsi="TH SarabunPSK" w:cs="TH SarabunPSK"/>
          <w:b/>
          <w:bCs/>
          <w:sz w:val="36"/>
          <w:szCs w:val="36"/>
          <w:cs/>
        </w:rPr>
        <w:t>วุฒิการศึกษาสามัญ</w:t>
      </w:r>
    </w:p>
    <w:p w14:paraId="5D4907D2"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p>
    <w:p w14:paraId="55BDF7E0"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rPr>
        <w:lastRenderedPageBreak/>
        <w:tab/>
      </w:r>
      <w:r w:rsidRPr="00552646">
        <w:rPr>
          <w:rFonts w:ascii="TH SarabunPSK" w:eastAsia="Calibri" w:hAnsi="TH SarabunPSK" w:cs="TH SarabunPSK"/>
          <w:sz w:val="32"/>
          <w:szCs w:val="32"/>
        </w:rPr>
        <w:tab/>
        <w:t xml:space="preserve"> </w:t>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eastAsia="Calibri" w:hAnsi="TH SarabunPSK" w:cs="TH SarabunPSK"/>
          <w:sz w:val="32"/>
          <w:szCs w:val="32"/>
          <w:cs/>
        </w:rPr>
        <w:t>ต่ำกว่าปริญญาตรี</w:t>
      </w:r>
      <w:r w:rsidRPr="00552646">
        <w:rPr>
          <w:rFonts w:ascii="TH SarabunPSK" w:hAnsi="TH SarabunPSK" w:cs="TH SarabunPSK"/>
          <w:sz w:val="32"/>
          <w:szCs w:val="32"/>
        </w:rPr>
        <w:tab/>
      </w:r>
      <w:r w:rsidRPr="00552646">
        <w:rPr>
          <w:rFonts w:ascii="TH SarabunPSK" w:hAnsi="TH SarabunPSK" w:cs="TH SarabunPSK"/>
          <w:sz w:val="32"/>
          <w:szCs w:val="32"/>
        </w:rPr>
        <w:tab/>
      </w:r>
      <w:r w:rsidRPr="00552646">
        <w:rPr>
          <w:rFonts w:ascii="TH SarabunPSK"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hAnsi="TH SarabunPSK" w:cs="TH SarabunPSK"/>
          <w:sz w:val="32"/>
          <w:szCs w:val="32"/>
        </w:rPr>
        <w:t xml:space="preserve">   </w:t>
      </w:r>
      <w:r w:rsidRPr="00552646">
        <w:rPr>
          <w:rFonts w:ascii="TH SarabunPSK" w:eastAsia="Calibri" w:hAnsi="TH SarabunPSK" w:cs="TH SarabunPSK"/>
          <w:sz w:val="32"/>
          <w:szCs w:val="32"/>
          <w:cs/>
        </w:rPr>
        <w:t>ปริญญาโท</w:t>
      </w:r>
    </w:p>
    <w:p w14:paraId="73DB3E7D" w14:textId="77777777" w:rsidR="00552646" w:rsidRPr="00552646" w:rsidRDefault="00552646" w:rsidP="00552646">
      <w:pPr>
        <w:rPr>
          <w:rFonts w:ascii="TH SarabunPSK" w:hAnsi="TH SarabunPSK" w:cs="TH SarabunPSK"/>
          <w:sz w:val="32"/>
          <w:szCs w:val="32"/>
        </w:rPr>
      </w:pPr>
      <w:r w:rsidRPr="00552646">
        <w:rPr>
          <w:rFonts w:ascii="TH SarabunPSK" w:eastAsia="Calibri" w:hAnsi="TH SarabunPSK" w:cs="TH SarabunPSK"/>
          <w:sz w:val="32"/>
          <w:szCs w:val="32"/>
          <w:cs/>
        </w:rPr>
        <w:t xml:space="preserve">             </w:t>
      </w:r>
      <w:r w:rsidRPr="00552646">
        <w:rPr>
          <w:rFonts w:ascii="TH SarabunPSK" w:hAnsi="TH SarabunPSK" w:cs="TH SarabunPSK"/>
          <w:sz w:val="32"/>
          <w:szCs w:val="32"/>
        </w:rPr>
        <w:tab/>
        <w:t xml:space="preserve"> </w:t>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ปริญญาตรี</w:t>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eastAsia="Calibri" w:hAnsi="TH SarabunPSK" w:cs="TH SarabunPSK"/>
          <w:sz w:val="32"/>
          <w:szCs w:val="32"/>
        </w:rPr>
        <w:tab/>
      </w:r>
      <w:r w:rsidRPr="00552646">
        <w:rPr>
          <w:rFonts w:ascii="TH SarabunPSK" w:hAnsi="TH SarabunPSK" w:cs="TH SarabunPSK"/>
          <w:sz w:val="32"/>
          <w:szCs w:val="32"/>
        </w:rPr>
        <w:sym w:font="TH SarabunPSK" w:char="F0FF"/>
      </w:r>
      <w:r w:rsidRPr="00552646">
        <w:rPr>
          <w:rFonts w:ascii="TH SarabunPSK" w:eastAsia="Calibri" w:hAnsi="TH SarabunPSK" w:cs="TH SarabunPSK"/>
          <w:sz w:val="32"/>
          <w:szCs w:val="32"/>
          <w:cs/>
        </w:rPr>
        <w:t xml:space="preserve">   ปริญญาเอก</w:t>
      </w:r>
    </w:p>
    <w:p w14:paraId="3CF933C0" w14:textId="77777777" w:rsidR="00552646" w:rsidRPr="00552646" w:rsidRDefault="00552646" w:rsidP="00552646">
      <w:pPr>
        <w:tabs>
          <w:tab w:val="left" w:pos="993"/>
        </w:tabs>
        <w:jc w:val="thaiDistribute"/>
        <w:rPr>
          <w:rFonts w:ascii="TH SarabunPSK" w:hAnsi="TH SarabunPSK" w:cs="TH SarabunPSK"/>
          <w:sz w:val="32"/>
          <w:szCs w:val="32"/>
        </w:rPr>
      </w:pPr>
      <w:r w:rsidRPr="00552646">
        <w:rPr>
          <w:rFonts w:ascii="TH SarabunPSK" w:hAnsi="TH SarabunPSK" w:cs="TH SarabunPSK"/>
          <w:b/>
          <w:bCs/>
          <w:sz w:val="32"/>
          <w:szCs w:val="32"/>
          <w:cs/>
        </w:rPr>
        <w:t>ตอนที่ ๒</w:t>
      </w:r>
      <w:r w:rsidRPr="00552646">
        <w:rPr>
          <w:rFonts w:ascii="TH SarabunPSK" w:hAnsi="TH SarabunPSK" w:cs="TH SarabunPSK"/>
          <w:sz w:val="32"/>
          <w:szCs w:val="32"/>
          <w:cs/>
        </w:rPr>
        <w:t xml:space="preserve">  เป็นแบบสอบถามเกี่ยวกับ รูปแบบการบริหารจัดการงานสงสงเคราะห์ตามหลักธรรมทางพระพุทธศาสนา คือ หลักสังคหวัตถุ ๔ </w:t>
      </w:r>
    </w:p>
    <w:p w14:paraId="3F432DC8" w14:textId="77777777" w:rsidR="00552646" w:rsidRPr="00552646" w:rsidRDefault="00552646" w:rsidP="00552646">
      <w:pPr>
        <w:ind w:left="851" w:hanging="851"/>
        <w:jc w:val="thaiDistribute"/>
        <w:rPr>
          <w:rFonts w:ascii="TH SarabunPSK" w:hAnsi="TH SarabunPSK" w:cs="TH SarabunPSK"/>
          <w:color w:val="000000"/>
          <w:sz w:val="32"/>
          <w:szCs w:val="32"/>
        </w:rPr>
      </w:pPr>
      <w:r w:rsidRPr="00552646">
        <w:rPr>
          <w:rFonts w:ascii="TH SarabunPSK" w:hAnsi="TH SarabunPSK" w:cs="TH SarabunPSK"/>
          <w:b/>
          <w:bCs/>
          <w:sz w:val="32"/>
          <w:szCs w:val="32"/>
          <w:u w:val="single"/>
          <w:cs/>
        </w:rPr>
        <w:t>คำชี้แจง</w:t>
      </w:r>
      <w:r w:rsidRPr="00552646">
        <w:rPr>
          <w:rFonts w:ascii="TH SarabunPSK" w:hAnsi="TH SarabunPSK" w:cs="TH SarabunPSK"/>
          <w:sz w:val="32"/>
          <w:szCs w:val="32"/>
          <w:cs/>
        </w:rPr>
        <w:t xml:space="preserve"> </w:t>
      </w:r>
      <w:r w:rsidRPr="00552646">
        <w:rPr>
          <w:rFonts w:ascii="TH SarabunPSK" w:hAnsi="TH SarabunPSK" w:cs="TH SarabunPSK"/>
          <w:sz w:val="32"/>
          <w:szCs w:val="32"/>
          <w:cs/>
        </w:rPr>
        <w:tab/>
        <w:t xml:space="preserve">โปรดทำ เครื่องหมาย  </w:t>
      </w:r>
      <w:r w:rsidRPr="00552646">
        <w:rPr>
          <w:rFonts w:ascii="TH SarabunPSK" w:hAnsi="TH SarabunPSK" w:cs="TH SarabunPSK"/>
          <w:b/>
          <w:bCs/>
          <w:sz w:val="32"/>
          <w:szCs w:val="32"/>
        </w:rPr>
        <w:sym w:font="Wingdings 2" w:char="F050"/>
      </w:r>
      <w:r w:rsidRPr="00552646">
        <w:rPr>
          <w:rFonts w:ascii="TH SarabunPSK" w:hAnsi="TH SarabunPSK" w:cs="TH SarabunPSK"/>
          <w:sz w:val="32"/>
          <w:szCs w:val="32"/>
          <w:cs/>
        </w:rPr>
        <w:t xml:space="preserve"> ในช่องระดับการบริหารจัดการสาธารณสงเคราะห์เพื่อชุมชนของวัดในจังหวัดพิจิตรว่าท่านมีความคิดเห็นในระดับใน ที่ตรงกับสภาพความเป็นจริงโดยกำหนดระดับคะแนน ดังนี้</w:t>
      </w:r>
      <w:r w:rsidRPr="00552646">
        <w:rPr>
          <w:rFonts w:ascii="TH SarabunPSK" w:hAnsi="TH SarabunPSK" w:cs="TH SarabunPSK"/>
          <w:color w:val="000000"/>
          <w:sz w:val="32"/>
          <w:szCs w:val="32"/>
          <w:cs/>
        </w:rPr>
        <w:t xml:space="preserve">ระดับ </w:t>
      </w:r>
    </w:p>
    <w:p w14:paraId="0F40341E" w14:textId="77777777" w:rsidR="00552646" w:rsidRPr="00552646" w:rsidRDefault="00552646" w:rsidP="00552646">
      <w:pPr>
        <w:tabs>
          <w:tab w:val="left" w:pos="993"/>
        </w:tabs>
        <w:ind w:left="851" w:hanging="851"/>
        <w:jc w:val="thaiDistribute"/>
        <w:rPr>
          <w:rFonts w:ascii="TH SarabunPSK" w:hAnsi="TH SarabunPSK" w:cs="TH SarabunPSK"/>
          <w:color w:val="000000"/>
          <w:sz w:val="32"/>
          <w:szCs w:val="32"/>
        </w:rPr>
      </w:pPr>
      <w:r w:rsidRPr="00552646">
        <w:rPr>
          <w:rFonts w:ascii="TH SarabunPSK" w:hAnsi="TH SarabunPSK" w:cs="TH SarabunPSK"/>
          <w:color w:val="000000"/>
          <w:sz w:val="32"/>
          <w:szCs w:val="32"/>
          <w:cs/>
        </w:rPr>
        <w:t xml:space="preserve">๕ หมายถึง   </w:t>
      </w:r>
      <w:r w:rsidRPr="00552646">
        <w:rPr>
          <w:rFonts w:ascii="TH SarabunPSK" w:hAnsi="TH SarabunPSK" w:cs="TH SarabunPSK"/>
          <w:sz w:val="32"/>
          <w:szCs w:val="32"/>
          <w:cs/>
        </w:rPr>
        <w:t xml:space="preserve">มีการบริหารด้านสาธารณสงเคราะห์ตามหลักสังคหวัตถุ ๔ </w:t>
      </w:r>
      <w:r w:rsidRPr="00552646">
        <w:rPr>
          <w:rFonts w:ascii="TH SarabunPSK" w:hAnsi="TH SarabunPSK" w:cs="TH SarabunPSK"/>
          <w:color w:val="000000"/>
          <w:sz w:val="32"/>
          <w:szCs w:val="32"/>
          <w:cs/>
        </w:rPr>
        <w:t xml:space="preserve">อยู่ในระดับดีมากระดับ </w:t>
      </w:r>
    </w:p>
    <w:p w14:paraId="2D1C09F0" w14:textId="77777777" w:rsidR="00552646" w:rsidRPr="00552646" w:rsidRDefault="00552646" w:rsidP="00552646">
      <w:pPr>
        <w:tabs>
          <w:tab w:val="left" w:pos="993"/>
        </w:tabs>
        <w:ind w:left="851" w:hanging="851"/>
        <w:jc w:val="thaiDistribute"/>
        <w:rPr>
          <w:rFonts w:ascii="TH SarabunPSK" w:hAnsi="TH SarabunPSK" w:cs="TH SarabunPSK"/>
          <w:color w:val="000000"/>
          <w:sz w:val="32"/>
          <w:szCs w:val="32"/>
        </w:rPr>
      </w:pPr>
      <w:r w:rsidRPr="00552646">
        <w:rPr>
          <w:rFonts w:ascii="TH SarabunPSK" w:hAnsi="TH SarabunPSK" w:cs="TH SarabunPSK"/>
          <w:color w:val="000000"/>
          <w:sz w:val="32"/>
          <w:szCs w:val="32"/>
          <w:cs/>
        </w:rPr>
        <w:t xml:space="preserve">๔ หมายถึง   </w:t>
      </w:r>
      <w:r w:rsidRPr="00552646">
        <w:rPr>
          <w:rFonts w:ascii="TH SarabunPSK" w:hAnsi="TH SarabunPSK" w:cs="TH SarabunPSK"/>
          <w:sz w:val="32"/>
          <w:szCs w:val="32"/>
          <w:cs/>
        </w:rPr>
        <w:t xml:space="preserve">มีการบริหารด้านสาธารณสงเคราะห์ตามหลักสังคหวัตถุ ๔ </w:t>
      </w:r>
      <w:r w:rsidRPr="00552646">
        <w:rPr>
          <w:rFonts w:ascii="TH SarabunPSK" w:hAnsi="TH SarabunPSK" w:cs="TH SarabunPSK"/>
          <w:color w:val="000000"/>
          <w:sz w:val="32"/>
          <w:szCs w:val="32"/>
          <w:cs/>
        </w:rPr>
        <w:t xml:space="preserve">อยู่ในระดับมากระดับ </w:t>
      </w:r>
    </w:p>
    <w:p w14:paraId="27B60804" w14:textId="77777777" w:rsidR="00552646" w:rsidRPr="00552646" w:rsidRDefault="00552646" w:rsidP="00552646">
      <w:pPr>
        <w:tabs>
          <w:tab w:val="left" w:pos="993"/>
        </w:tabs>
        <w:ind w:left="851" w:hanging="851"/>
        <w:jc w:val="thaiDistribute"/>
        <w:rPr>
          <w:rFonts w:ascii="TH SarabunPSK" w:hAnsi="TH SarabunPSK" w:cs="TH SarabunPSK"/>
          <w:color w:val="000000"/>
          <w:sz w:val="32"/>
          <w:szCs w:val="32"/>
        </w:rPr>
      </w:pPr>
      <w:r w:rsidRPr="00552646">
        <w:rPr>
          <w:rFonts w:ascii="TH SarabunPSK" w:hAnsi="TH SarabunPSK" w:cs="TH SarabunPSK"/>
          <w:color w:val="000000"/>
          <w:sz w:val="32"/>
          <w:szCs w:val="32"/>
          <w:cs/>
        </w:rPr>
        <w:t xml:space="preserve">๓ หมายถึง   </w:t>
      </w:r>
      <w:r w:rsidRPr="00552646">
        <w:rPr>
          <w:rFonts w:ascii="TH SarabunPSK" w:hAnsi="TH SarabunPSK" w:cs="TH SarabunPSK"/>
          <w:sz w:val="32"/>
          <w:szCs w:val="32"/>
          <w:cs/>
        </w:rPr>
        <w:t xml:space="preserve">มีการบริหารด้านสาธารณสงเคราะห์ตามหลักสังคหวัตถุ ๔ </w:t>
      </w:r>
      <w:r w:rsidRPr="00552646">
        <w:rPr>
          <w:rFonts w:ascii="TH SarabunPSK" w:hAnsi="TH SarabunPSK" w:cs="TH SarabunPSK"/>
          <w:color w:val="000000"/>
          <w:sz w:val="32"/>
          <w:szCs w:val="32"/>
          <w:cs/>
        </w:rPr>
        <w:t xml:space="preserve">อยู่ในระดับปานกลางระดับ </w:t>
      </w:r>
    </w:p>
    <w:p w14:paraId="0D5E5467" w14:textId="77777777" w:rsidR="00552646" w:rsidRPr="00552646" w:rsidRDefault="00552646" w:rsidP="00552646">
      <w:pPr>
        <w:tabs>
          <w:tab w:val="left" w:pos="993"/>
        </w:tabs>
        <w:ind w:left="851" w:hanging="851"/>
        <w:jc w:val="thaiDistribute"/>
        <w:rPr>
          <w:rFonts w:ascii="TH SarabunPSK" w:hAnsi="TH SarabunPSK" w:cs="TH SarabunPSK"/>
          <w:color w:val="000000"/>
          <w:sz w:val="32"/>
          <w:szCs w:val="32"/>
        </w:rPr>
      </w:pPr>
      <w:r w:rsidRPr="00552646">
        <w:rPr>
          <w:rFonts w:ascii="TH SarabunPSK" w:hAnsi="TH SarabunPSK" w:cs="TH SarabunPSK"/>
          <w:color w:val="000000"/>
          <w:sz w:val="32"/>
          <w:szCs w:val="32"/>
          <w:cs/>
        </w:rPr>
        <w:t xml:space="preserve">๒ หมายถึง   </w:t>
      </w:r>
      <w:r w:rsidRPr="00552646">
        <w:rPr>
          <w:rFonts w:ascii="TH SarabunPSK" w:hAnsi="TH SarabunPSK" w:cs="TH SarabunPSK"/>
          <w:sz w:val="32"/>
          <w:szCs w:val="32"/>
          <w:cs/>
        </w:rPr>
        <w:t xml:space="preserve">มีการบริหารด้านสาธารณสงเคราะห์ตามหลักสังคหวัตถุ ๔ </w:t>
      </w:r>
      <w:r w:rsidRPr="00552646">
        <w:rPr>
          <w:rFonts w:ascii="TH SarabunPSK" w:hAnsi="TH SarabunPSK" w:cs="TH SarabunPSK"/>
          <w:color w:val="000000"/>
          <w:sz w:val="32"/>
          <w:szCs w:val="32"/>
          <w:cs/>
        </w:rPr>
        <w:t xml:space="preserve">อยู่ในระดับน้อยระดับ </w:t>
      </w:r>
    </w:p>
    <w:p w14:paraId="76D8A9D0" w14:textId="77777777" w:rsidR="00552646" w:rsidRPr="00552646" w:rsidRDefault="00552646" w:rsidP="00552646">
      <w:pPr>
        <w:tabs>
          <w:tab w:val="left" w:pos="993"/>
        </w:tabs>
        <w:ind w:left="851" w:hanging="851"/>
        <w:jc w:val="thaiDistribute"/>
        <w:rPr>
          <w:rFonts w:ascii="TH SarabunPSK" w:hAnsi="TH SarabunPSK" w:cs="TH SarabunPSK"/>
          <w:sz w:val="32"/>
          <w:szCs w:val="32"/>
        </w:rPr>
      </w:pPr>
      <w:r w:rsidRPr="00552646">
        <w:rPr>
          <w:rFonts w:ascii="TH SarabunPSK" w:hAnsi="TH SarabunPSK" w:cs="TH SarabunPSK"/>
          <w:color w:val="000000"/>
          <w:sz w:val="32"/>
          <w:szCs w:val="32"/>
          <w:cs/>
        </w:rPr>
        <w:t xml:space="preserve">๑ หมายถึง   </w:t>
      </w:r>
      <w:r w:rsidRPr="00552646">
        <w:rPr>
          <w:rFonts w:ascii="TH SarabunPSK" w:hAnsi="TH SarabunPSK" w:cs="TH SarabunPSK"/>
          <w:sz w:val="32"/>
          <w:szCs w:val="32"/>
          <w:cs/>
        </w:rPr>
        <w:t xml:space="preserve">มีการบริหารด้านสาธารณสงเคราะห์ตามหลักสังคหวัตถุ ๔ </w:t>
      </w:r>
      <w:r w:rsidRPr="00552646">
        <w:rPr>
          <w:rFonts w:ascii="TH SarabunPSK" w:hAnsi="TH SarabunPSK" w:cs="TH SarabunPSK"/>
          <w:color w:val="000000"/>
          <w:sz w:val="32"/>
          <w:szCs w:val="32"/>
          <w:cs/>
        </w:rPr>
        <w:t>อยู่ในระดับน้อยที่สุด</w:t>
      </w:r>
    </w:p>
    <w:p w14:paraId="70F78BD1" w14:textId="77777777" w:rsidR="00552646" w:rsidRPr="00552646" w:rsidRDefault="00552646" w:rsidP="00552646">
      <w:pPr>
        <w:tabs>
          <w:tab w:val="left" w:pos="993"/>
        </w:tabs>
        <w:ind w:left="851" w:hanging="851"/>
        <w:jc w:val="thaiDistribute"/>
        <w:rPr>
          <w:rFonts w:ascii="TH SarabunPSK" w:hAnsi="TH SarabunPSK" w:cs="TH SarabunPSK"/>
          <w:sz w:val="32"/>
          <w:szCs w:val="32"/>
        </w:rPr>
      </w:pPr>
    </w:p>
    <w:p w14:paraId="63BBC97C" w14:textId="77777777" w:rsidR="00552646" w:rsidRPr="00552646" w:rsidRDefault="00552646" w:rsidP="00552646">
      <w:pPr>
        <w:ind w:left="3119" w:hanging="1679"/>
        <w:rPr>
          <w:rFonts w:ascii="TH SarabunPSK" w:hAnsi="TH SarabunPSK" w:cs="TH SarabunPSK"/>
          <w:color w:val="000000"/>
          <w:sz w:val="32"/>
          <w:szCs w:val="32"/>
          <w:cs/>
        </w:rPr>
      </w:pPr>
    </w:p>
    <w:tbl>
      <w:tblPr>
        <w:tblpPr w:leftFromText="180" w:rightFromText="180" w:vertAnchor="text" w:horzAnchor="margin" w:tblpY="-8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35"/>
        <w:gridCol w:w="709"/>
        <w:gridCol w:w="709"/>
        <w:gridCol w:w="708"/>
        <w:gridCol w:w="709"/>
        <w:gridCol w:w="709"/>
      </w:tblGrid>
      <w:tr w:rsidR="00552646" w:rsidRPr="00552646" w14:paraId="49A4D234" w14:textId="77777777" w:rsidTr="00DD1F18">
        <w:tc>
          <w:tcPr>
            <w:tcW w:w="651" w:type="dxa"/>
            <w:vMerge w:val="restart"/>
            <w:shd w:val="clear" w:color="auto" w:fill="auto"/>
            <w:vAlign w:val="center"/>
          </w:tcPr>
          <w:p w14:paraId="362D7DED"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lastRenderedPageBreak/>
              <w:t>ข้อที่</w:t>
            </w:r>
          </w:p>
        </w:tc>
        <w:tc>
          <w:tcPr>
            <w:tcW w:w="4135" w:type="dxa"/>
            <w:vMerge w:val="restart"/>
            <w:shd w:val="clear" w:color="auto" w:fill="auto"/>
            <w:vAlign w:val="center"/>
          </w:tcPr>
          <w:p w14:paraId="0A44CBD0" w14:textId="77777777" w:rsidR="00552646" w:rsidRPr="00552646" w:rsidRDefault="00552646" w:rsidP="00DD1F18">
            <w:pPr>
              <w:jc w:val="center"/>
              <w:rPr>
                <w:rFonts w:ascii="TH SarabunPSK" w:eastAsia="Calibri" w:hAnsi="TH SarabunPSK" w:cs="TH SarabunPSK"/>
                <w:b/>
                <w:bCs/>
                <w:sz w:val="32"/>
                <w:szCs w:val="32"/>
                <w:cs/>
              </w:rPr>
            </w:pPr>
            <w:r w:rsidRPr="00552646">
              <w:rPr>
                <w:rFonts w:ascii="TH SarabunPSK" w:eastAsia="Calibri" w:hAnsi="TH SarabunPSK" w:cs="TH SarabunPSK"/>
                <w:sz w:val="32"/>
                <w:szCs w:val="32"/>
                <w:cs/>
              </w:rPr>
              <w:t>ประเด็นคำถาม</w:t>
            </w:r>
          </w:p>
        </w:tc>
        <w:tc>
          <w:tcPr>
            <w:tcW w:w="3544" w:type="dxa"/>
            <w:gridSpan w:val="5"/>
            <w:shd w:val="clear" w:color="auto" w:fill="auto"/>
            <w:vAlign w:val="center"/>
          </w:tcPr>
          <w:p w14:paraId="0C4B8E75" w14:textId="77777777" w:rsidR="00552646" w:rsidRPr="00552646" w:rsidRDefault="00552646" w:rsidP="00DD1F18">
            <w:pPr>
              <w:jc w:val="center"/>
              <w:rPr>
                <w:rFonts w:ascii="TH SarabunPSK" w:eastAsia="Calibri" w:hAnsi="TH SarabunPSK" w:cs="TH SarabunPSK"/>
                <w:b/>
                <w:bCs/>
                <w:sz w:val="32"/>
                <w:szCs w:val="32"/>
                <w:cs/>
              </w:rPr>
            </w:pPr>
            <w:r w:rsidRPr="00552646">
              <w:rPr>
                <w:rFonts w:ascii="TH SarabunPSK" w:eastAsia="Calibri" w:hAnsi="TH SarabunPSK" w:cs="TH SarabunPSK"/>
                <w:b/>
                <w:bCs/>
                <w:sz w:val="32"/>
                <w:szCs w:val="32"/>
                <w:cs/>
              </w:rPr>
              <w:t>ระดับความคิดเห็น</w:t>
            </w:r>
          </w:p>
        </w:tc>
      </w:tr>
      <w:tr w:rsidR="00552646" w:rsidRPr="00552646" w14:paraId="7E384CAB" w14:textId="77777777" w:rsidTr="00DD1F18">
        <w:trPr>
          <w:trHeight w:val="755"/>
        </w:trPr>
        <w:tc>
          <w:tcPr>
            <w:tcW w:w="651" w:type="dxa"/>
            <w:vMerge/>
            <w:shd w:val="clear" w:color="auto" w:fill="auto"/>
          </w:tcPr>
          <w:p w14:paraId="5320FB77" w14:textId="77777777" w:rsidR="00552646" w:rsidRPr="00552646" w:rsidRDefault="00552646" w:rsidP="00DD1F18">
            <w:pPr>
              <w:rPr>
                <w:rFonts w:ascii="TH SarabunPSK" w:eastAsia="Calibri" w:hAnsi="TH SarabunPSK" w:cs="TH SarabunPSK"/>
                <w:b/>
                <w:bCs/>
                <w:sz w:val="32"/>
                <w:szCs w:val="32"/>
              </w:rPr>
            </w:pPr>
          </w:p>
        </w:tc>
        <w:tc>
          <w:tcPr>
            <w:tcW w:w="4135" w:type="dxa"/>
            <w:vMerge/>
            <w:shd w:val="clear" w:color="auto" w:fill="auto"/>
          </w:tcPr>
          <w:p w14:paraId="335BF79F" w14:textId="77777777" w:rsidR="00552646" w:rsidRPr="00552646" w:rsidRDefault="00552646" w:rsidP="00DD1F18">
            <w:pPr>
              <w:rPr>
                <w:rFonts w:ascii="TH SarabunPSK" w:eastAsia="Calibri" w:hAnsi="TH SarabunPSK" w:cs="TH SarabunPSK"/>
                <w:b/>
                <w:bCs/>
                <w:sz w:val="32"/>
                <w:szCs w:val="32"/>
              </w:rPr>
            </w:pPr>
          </w:p>
        </w:tc>
        <w:tc>
          <w:tcPr>
            <w:tcW w:w="709" w:type="dxa"/>
            <w:tcBorders>
              <w:bottom w:val="single" w:sz="4" w:space="0" w:color="auto"/>
            </w:tcBorders>
            <w:shd w:val="clear" w:color="auto" w:fill="auto"/>
            <w:vAlign w:val="center"/>
          </w:tcPr>
          <w:p w14:paraId="6A375E1C"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มากที่สุด</w:t>
            </w:r>
          </w:p>
        </w:tc>
        <w:tc>
          <w:tcPr>
            <w:tcW w:w="709" w:type="dxa"/>
            <w:tcBorders>
              <w:bottom w:val="single" w:sz="4" w:space="0" w:color="auto"/>
            </w:tcBorders>
            <w:shd w:val="clear" w:color="auto" w:fill="auto"/>
            <w:vAlign w:val="center"/>
          </w:tcPr>
          <w:p w14:paraId="69223FB8"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มาก</w:t>
            </w:r>
          </w:p>
        </w:tc>
        <w:tc>
          <w:tcPr>
            <w:tcW w:w="708" w:type="dxa"/>
            <w:tcBorders>
              <w:bottom w:val="single" w:sz="4" w:space="0" w:color="auto"/>
            </w:tcBorders>
            <w:shd w:val="clear" w:color="auto" w:fill="auto"/>
            <w:vAlign w:val="center"/>
          </w:tcPr>
          <w:p w14:paraId="61F37718"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ปานกลาง</w:t>
            </w:r>
          </w:p>
        </w:tc>
        <w:tc>
          <w:tcPr>
            <w:tcW w:w="709" w:type="dxa"/>
            <w:tcBorders>
              <w:bottom w:val="single" w:sz="4" w:space="0" w:color="auto"/>
            </w:tcBorders>
            <w:shd w:val="clear" w:color="auto" w:fill="auto"/>
            <w:vAlign w:val="center"/>
          </w:tcPr>
          <w:p w14:paraId="542CBA38"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น้อย</w:t>
            </w:r>
          </w:p>
        </w:tc>
        <w:tc>
          <w:tcPr>
            <w:tcW w:w="709" w:type="dxa"/>
            <w:tcBorders>
              <w:bottom w:val="single" w:sz="4" w:space="0" w:color="auto"/>
            </w:tcBorders>
            <w:shd w:val="clear" w:color="auto" w:fill="auto"/>
            <w:vAlign w:val="center"/>
          </w:tcPr>
          <w:p w14:paraId="52F0E2C4"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น้อยที่สุด</w:t>
            </w:r>
          </w:p>
        </w:tc>
      </w:tr>
      <w:tr w:rsidR="00552646" w:rsidRPr="00552646" w14:paraId="4A248D76" w14:textId="77777777" w:rsidTr="00DD1F18">
        <w:trPr>
          <w:trHeight w:val="423"/>
        </w:trPr>
        <w:tc>
          <w:tcPr>
            <w:tcW w:w="651" w:type="dxa"/>
            <w:vMerge/>
            <w:shd w:val="clear" w:color="auto" w:fill="auto"/>
          </w:tcPr>
          <w:p w14:paraId="50E249A9" w14:textId="77777777" w:rsidR="00552646" w:rsidRPr="00552646" w:rsidRDefault="00552646" w:rsidP="00DD1F18">
            <w:pPr>
              <w:rPr>
                <w:rFonts w:ascii="TH SarabunPSK" w:eastAsia="Calibri" w:hAnsi="TH SarabunPSK" w:cs="TH SarabunPSK"/>
                <w:b/>
                <w:bCs/>
                <w:sz w:val="32"/>
                <w:szCs w:val="32"/>
              </w:rPr>
            </w:pPr>
          </w:p>
        </w:tc>
        <w:tc>
          <w:tcPr>
            <w:tcW w:w="4135" w:type="dxa"/>
            <w:vMerge/>
            <w:shd w:val="clear" w:color="auto" w:fill="auto"/>
          </w:tcPr>
          <w:p w14:paraId="1430B6E2" w14:textId="77777777" w:rsidR="00552646" w:rsidRPr="00552646" w:rsidRDefault="00552646" w:rsidP="00DD1F18">
            <w:pPr>
              <w:rPr>
                <w:rFonts w:ascii="TH SarabunPSK" w:eastAsia="Calibri" w:hAnsi="TH SarabunPSK" w:cs="TH SarabunPSK"/>
                <w:b/>
                <w:bCs/>
                <w:sz w:val="32"/>
                <w:szCs w:val="32"/>
              </w:rPr>
            </w:pPr>
          </w:p>
        </w:tc>
        <w:tc>
          <w:tcPr>
            <w:tcW w:w="709" w:type="dxa"/>
            <w:tcBorders>
              <w:bottom w:val="single" w:sz="4" w:space="0" w:color="auto"/>
            </w:tcBorders>
            <w:shd w:val="clear" w:color="auto" w:fill="auto"/>
            <w:vAlign w:val="center"/>
          </w:tcPr>
          <w:p w14:paraId="2BE4B174"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๕</w:t>
            </w:r>
          </w:p>
        </w:tc>
        <w:tc>
          <w:tcPr>
            <w:tcW w:w="709" w:type="dxa"/>
            <w:tcBorders>
              <w:bottom w:val="single" w:sz="4" w:space="0" w:color="auto"/>
            </w:tcBorders>
            <w:shd w:val="clear" w:color="auto" w:fill="auto"/>
            <w:vAlign w:val="center"/>
          </w:tcPr>
          <w:p w14:paraId="7F786F33"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w:t>
            </w:r>
          </w:p>
        </w:tc>
        <w:tc>
          <w:tcPr>
            <w:tcW w:w="708" w:type="dxa"/>
            <w:tcBorders>
              <w:bottom w:val="single" w:sz="4" w:space="0" w:color="auto"/>
            </w:tcBorders>
            <w:shd w:val="clear" w:color="auto" w:fill="auto"/>
            <w:vAlign w:val="center"/>
          </w:tcPr>
          <w:p w14:paraId="4A4F0358"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w:t>
            </w:r>
          </w:p>
        </w:tc>
        <w:tc>
          <w:tcPr>
            <w:tcW w:w="709" w:type="dxa"/>
            <w:tcBorders>
              <w:bottom w:val="single" w:sz="4" w:space="0" w:color="auto"/>
            </w:tcBorders>
            <w:shd w:val="clear" w:color="auto" w:fill="auto"/>
            <w:vAlign w:val="center"/>
          </w:tcPr>
          <w:p w14:paraId="54401EB5"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w:t>
            </w:r>
          </w:p>
        </w:tc>
        <w:tc>
          <w:tcPr>
            <w:tcW w:w="709" w:type="dxa"/>
            <w:tcBorders>
              <w:bottom w:val="single" w:sz="4" w:space="0" w:color="auto"/>
            </w:tcBorders>
            <w:shd w:val="clear" w:color="auto" w:fill="auto"/>
            <w:vAlign w:val="center"/>
          </w:tcPr>
          <w:p w14:paraId="3AE6FA7E"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w:t>
            </w:r>
          </w:p>
        </w:tc>
      </w:tr>
      <w:tr w:rsidR="00552646" w:rsidRPr="00552646" w14:paraId="65AAD25C" w14:textId="77777777" w:rsidTr="00DD1F18">
        <w:tc>
          <w:tcPr>
            <w:tcW w:w="8330" w:type="dxa"/>
            <w:gridSpan w:val="7"/>
            <w:shd w:val="clear" w:color="auto" w:fill="BFBFBF"/>
          </w:tcPr>
          <w:p w14:paraId="7753D1F6" w14:textId="77777777" w:rsidR="00552646" w:rsidRPr="00552646" w:rsidRDefault="00552646" w:rsidP="00DD1F18">
            <w:pPr>
              <w:jc w:val="center"/>
              <w:rPr>
                <w:rFonts w:ascii="TH SarabunPSK" w:eastAsia="Calibri" w:hAnsi="TH SarabunPSK" w:cs="TH SarabunPSK"/>
                <w:b/>
                <w:bCs/>
                <w:sz w:val="32"/>
                <w:szCs w:val="32"/>
                <w:highlight w:val="darkGreen"/>
              </w:rPr>
            </w:pPr>
            <w:r w:rsidRPr="00552646">
              <w:rPr>
                <w:rFonts w:ascii="TH SarabunPSK" w:eastAsia="Calibri" w:hAnsi="TH SarabunPSK" w:cs="TH SarabunPSK"/>
                <w:b/>
                <w:bCs/>
                <w:sz w:val="32"/>
                <w:szCs w:val="32"/>
                <w:cs/>
              </w:rPr>
              <w:t>๑.ด้าน ทาน</w:t>
            </w:r>
          </w:p>
        </w:tc>
      </w:tr>
      <w:tr w:rsidR="00552646" w:rsidRPr="00552646" w14:paraId="44EE6224" w14:textId="77777777" w:rsidTr="00DD1F18">
        <w:tc>
          <w:tcPr>
            <w:tcW w:w="651" w:type="dxa"/>
            <w:shd w:val="clear" w:color="auto" w:fill="auto"/>
            <w:vAlign w:val="center"/>
          </w:tcPr>
          <w:p w14:paraId="65550756"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w:t>
            </w:r>
            <w:r w:rsidRPr="00552646">
              <w:rPr>
                <w:rFonts w:ascii="TH SarabunPSK" w:eastAsia="Calibri" w:hAnsi="TH SarabunPSK" w:cs="TH SarabunPSK"/>
                <w:sz w:val="32"/>
                <w:szCs w:val="32"/>
              </w:rPr>
              <w:t>.</w:t>
            </w:r>
            <w:r w:rsidRPr="00552646">
              <w:rPr>
                <w:rFonts w:ascii="TH SarabunPSK" w:eastAsia="Calibri" w:hAnsi="TH SarabunPSK" w:cs="TH SarabunPSK"/>
                <w:sz w:val="32"/>
                <w:szCs w:val="32"/>
                <w:cs/>
              </w:rPr>
              <w:t>๑</w:t>
            </w:r>
          </w:p>
        </w:tc>
        <w:tc>
          <w:tcPr>
            <w:tcW w:w="4135" w:type="dxa"/>
            <w:shd w:val="clear" w:color="auto" w:fill="auto"/>
          </w:tcPr>
          <w:p w14:paraId="0A074803"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แจกของช่วยเหลือผู้ที่ประสบภัยน้ำท้วมไฟไหม้</w:t>
            </w:r>
          </w:p>
        </w:tc>
        <w:tc>
          <w:tcPr>
            <w:tcW w:w="709" w:type="dxa"/>
            <w:shd w:val="clear" w:color="auto" w:fill="auto"/>
            <w:vAlign w:val="center"/>
          </w:tcPr>
          <w:p w14:paraId="54623F6E"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58283C78" w14:textId="77777777" w:rsidR="00552646" w:rsidRPr="00552646" w:rsidRDefault="00552646" w:rsidP="00DD1F18">
            <w:pPr>
              <w:jc w:val="center"/>
              <w:rPr>
                <w:rFonts w:ascii="TH SarabunPSK" w:eastAsia="Calibri" w:hAnsi="TH SarabunPSK" w:cs="TH SarabunPSK"/>
                <w:sz w:val="32"/>
                <w:szCs w:val="32"/>
                <w:cs/>
              </w:rPr>
            </w:pPr>
          </w:p>
        </w:tc>
        <w:tc>
          <w:tcPr>
            <w:tcW w:w="708" w:type="dxa"/>
            <w:shd w:val="clear" w:color="auto" w:fill="auto"/>
            <w:vAlign w:val="center"/>
          </w:tcPr>
          <w:p w14:paraId="1AA4BBCF"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3CC5C379"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09E8D98B"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71004525" w14:textId="77777777" w:rsidTr="00DD1F18">
        <w:tc>
          <w:tcPr>
            <w:tcW w:w="651" w:type="dxa"/>
            <w:shd w:val="clear" w:color="auto" w:fill="auto"/>
            <w:vAlign w:val="center"/>
          </w:tcPr>
          <w:p w14:paraId="0837E536"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๑.๒</w:t>
            </w:r>
          </w:p>
        </w:tc>
        <w:tc>
          <w:tcPr>
            <w:tcW w:w="4135" w:type="dxa"/>
            <w:shd w:val="clear" w:color="auto" w:fill="auto"/>
          </w:tcPr>
          <w:p w14:paraId="6360EBD5"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ช่วยให้มีการพัฒนาด้านความรู้ให้แก่พนักงานในชุมชน</w:t>
            </w:r>
          </w:p>
        </w:tc>
        <w:tc>
          <w:tcPr>
            <w:tcW w:w="709" w:type="dxa"/>
            <w:shd w:val="clear" w:color="auto" w:fill="auto"/>
            <w:vAlign w:val="center"/>
          </w:tcPr>
          <w:p w14:paraId="18443275"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0B507172"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281CEC12"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7899373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28E84087"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2B3C5504" w14:textId="77777777" w:rsidTr="00DD1F18">
        <w:trPr>
          <w:trHeight w:val="326"/>
        </w:trPr>
        <w:tc>
          <w:tcPr>
            <w:tcW w:w="651" w:type="dxa"/>
            <w:shd w:val="clear" w:color="auto" w:fill="auto"/>
            <w:vAlign w:val="center"/>
          </w:tcPr>
          <w:p w14:paraId="32698EEF"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๑.๓</w:t>
            </w:r>
          </w:p>
        </w:tc>
        <w:tc>
          <w:tcPr>
            <w:tcW w:w="4135" w:type="dxa"/>
            <w:shd w:val="clear" w:color="auto" w:fill="auto"/>
          </w:tcPr>
          <w:p w14:paraId="169D2F48" w14:textId="77777777" w:rsidR="00552646" w:rsidRPr="00552646" w:rsidRDefault="00552646" w:rsidP="00DD1F18">
            <w:pPr>
              <w:rPr>
                <w:rFonts w:ascii="TH SarabunPSK" w:eastAsia="Calibri" w:hAnsi="TH SarabunPSK" w:cs="TH SarabunPSK"/>
                <w:sz w:val="32"/>
                <w:szCs w:val="32"/>
              </w:rPr>
            </w:pPr>
            <w:r w:rsidRPr="00552646">
              <w:rPr>
                <w:rFonts w:ascii="TH SarabunPSK" w:eastAsia="Calibri" w:hAnsi="TH SarabunPSK" w:cs="TH SarabunPSK"/>
                <w:sz w:val="32"/>
                <w:szCs w:val="32"/>
                <w:cs/>
              </w:rPr>
              <w:t>ผู้ร่วมงานยินดีเสียสละประโยชน์ส่วนตัวเพื่อชุมชน</w:t>
            </w:r>
          </w:p>
        </w:tc>
        <w:tc>
          <w:tcPr>
            <w:tcW w:w="709" w:type="dxa"/>
            <w:shd w:val="clear" w:color="auto" w:fill="auto"/>
            <w:vAlign w:val="center"/>
          </w:tcPr>
          <w:p w14:paraId="272BA96F"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510FDDB7"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68B99FE0"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43751E2"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494D0818"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4D44F351" w14:textId="77777777" w:rsidTr="00DD1F18">
        <w:trPr>
          <w:trHeight w:val="201"/>
        </w:trPr>
        <w:tc>
          <w:tcPr>
            <w:tcW w:w="651" w:type="dxa"/>
            <w:shd w:val="clear" w:color="auto" w:fill="auto"/>
            <w:vAlign w:val="center"/>
          </w:tcPr>
          <w:p w14:paraId="44963B31"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๑.๔</w:t>
            </w:r>
          </w:p>
        </w:tc>
        <w:tc>
          <w:tcPr>
            <w:tcW w:w="4135" w:type="dxa"/>
            <w:shd w:val="clear" w:color="auto" w:fill="auto"/>
          </w:tcPr>
          <w:p w14:paraId="52699E3E" w14:textId="77777777" w:rsidR="00552646" w:rsidRPr="00552646" w:rsidRDefault="00552646" w:rsidP="00DD1F18">
            <w:pPr>
              <w:rPr>
                <w:rFonts w:ascii="TH SarabunPSK" w:eastAsia="Calibri" w:hAnsi="TH SarabunPSK" w:cs="TH SarabunPSK"/>
                <w:sz w:val="32"/>
                <w:szCs w:val="32"/>
              </w:rPr>
            </w:pPr>
            <w:r w:rsidRPr="00552646">
              <w:rPr>
                <w:rFonts w:ascii="TH SarabunPSK" w:eastAsia="Calibri" w:hAnsi="TH SarabunPSK" w:cs="TH SarabunPSK"/>
                <w:sz w:val="32"/>
                <w:szCs w:val="32"/>
                <w:cs/>
              </w:rPr>
              <w:t>มีความเป็นกันเองในการทำงานไม่ถือตัวต่อผู้อบรม</w:t>
            </w:r>
          </w:p>
        </w:tc>
        <w:tc>
          <w:tcPr>
            <w:tcW w:w="709" w:type="dxa"/>
            <w:shd w:val="clear" w:color="auto" w:fill="auto"/>
            <w:vAlign w:val="center"/>
          </w:tcPr>
          <w:p w14:paraId="38E88964"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4BEB8523"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255F7851"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5A9784C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01CDBFD5"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0DA101DF" w14:textId="77777777" w:rsidTr="00DD1F18">
        <w:trPr>
          <w:trHeight w:val="679"/>
        </w:trPr>
        <w:tc>
          <w:tcPr>
            <w:tcW w:w="651" w:type="dxa"/>
            <w:shd w:val="clear" w:color="auto" w:fill="auto"/>
            <w:vAlign w:val="center"/>
          </w:tcPr>
          <w:p w14:paraId="69375952"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๑.๕</w:t>
            </w:r>
          </w:p>
        </w:tc>
        <w:tc>
          <w:tcPr>
            <w:tcW w:w="4135" w:type="dxa"/>
            <w:shd w:val="clear" w:color="auto" w:fill="auto"/>
          </w:tcPr>
          <w:p w14:paraId="0B6A890A" w14:textId="77777777" w:rsidR="00552646" w:rsidRPr="00552646" w:rsidRDefault="00552646" w:rsidP="00DD1F18">
            <w:pPr>
              <w:rPr>
                <w:rFonts w:ascii="TH SarabunPSK" w:eastAsia="Calibri" w:hAnsi="TH SarabunPSK" w:cs="TH SarabunPSK"/>
                <w:sz w:val="32"/>
                <w:szCs w:val="32"/>
              </w:rPr>
            </w:pPr>
            <w:r w:rsidRPr="00552646">
              <w:rPr>
                <w:rFonts w:ascii="TH SarabunPSK" w:eastAsia="Calibri" w:hAnsi="TH SarabunPSK" w:cs="TH SarabunPSK"/>
                <w:sz w:val="32"/>
                <w:szCs w:val="32"/>
                <w:cs/>
              </w:rPr>
              <w:t>ให้อภัยอยู่เสมอเมื่อเกิดความผิดพลาดในการทำงานร่วมกัน</w:t>
            </w:r>
          </w:p>
        </w:tc>
        <w:tc>
          <w:tcPr>
            <w:tcW w:w="709" w:type="dxa"/>
            <w:shd w:val="clear" w:color="auto" w:fill="auto"/>
            <w:vAlign w:val="center"/>
          </w:tcPr>
          <w:p w14:paraId="11180DD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2D7B656"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087AFB2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7101CEF2"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D6D1A90"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2683592A" w14:textId="77777777" w:rsidTr="00DD1F18">
        <w:trPr>
          <w:trHeight w:val="263"/>
        </w:trPr>
        <w:tc>
          <w:tcPr>
            <w:tcW w:w="8330" w:type="dxa"/>
            <w:gridSpan w:val="7"/>
            <w:shd w:val="clear" w:color="auto" w:fill="BFBFBF"/>
            <w:vAlign w:val="center"/>
          </w:tcPr>
          <w:p w14:paraId="74D18FB7"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๒. ด้าน</w:t>
            </w:r>
            <w:proofErr w:type="spellStart"/>
            <w:r w:rsidRPr="00552646">
              <w:rPr>
                <w:rFonts w:ascii="TH SarabunPSK" w:eastAsia="Calibri" w:hAnsi="TH SarabunPSK" w:cs="TH SarabunPSK"/>
                <w:b/>
                <w:bCs/>
                <w:sz w:val="32"/>
                <w:szCs w:val="32"/>
                <w:cs/>
              </w:rPr>
              <w:t>ปิย</w:t>
            </w:r>
            <w:proofErr w:type="spellEnd"/>
            <w:r w:rsidRPr="00552646">
              <w:rPr>
                <w:rFonts w:ascii="TH SarabunPSK" w:eastAsia="Calibri" w:hAnsi="TH SarabunPSK" w:cs="TH SarabunPSK"/>
                <w:b/>
                <w:bCs/>
                <w:sz w:val="32"/>
                <w:szCs w:val="32"/>
                <w:cs/>
              </w:rPr>
              <w:t>วาจา</w:t>
            </w:r>
          </w:p>
        </w:tc>
      </w:tr>
      <w:tr w:rsidR="00552646" w:rsidRPr="00552646" w14:paraId="2CAA8113" w14:textId="77777777" w:rsidTr="00DD1F18">
        <w:trPr>
          <w:trHeight w:val="693"/>
        </w:trPr>
        <w:tc>
          <w:tcPr>
            <w:tcW w:w="651" w:type="dxa"/>
            <w:shd w:val="clear" w:color="auto" w:fill="auto"/>
            <w:vAlign w:val="center"/>
          </w:tcPr>
          <w:p w14:paraId="18007980"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๒.๑</w:t>
            </w:r>
          </w:p>
        </w:tc>
        <w:tc>
          <w:tcPr>
            <w:tcW w:w="4135" w:type="dxa"/>
            <w:shd w:val="clear" w:color="auto" w:fill="auto"/>
          </w:tcPr>
          <w:p w14:paraId="6541E3C9"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ช่วยพูดจาทักทายด้วยถ้อยคำที่ไพเราะอ่อนหวานหน้าฟัง</w:t>
            </w:r>
          </w:p>
        </w:tc>
        <w:tc>
          <w:tcPr>
            <w:tcW w:w="709" w:type="dxa"/>
            <w:shd w:val="clear" w:color="auto" w:fill="auto"/>
            <w:vAlign w:val="center"/>
          </w:tcPr>
          <w:p w14:paraId="2BCC9061"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1CBA477"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5C715128"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024342E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96A4373"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34ACB1DD" w14:textId="77777777" w:rsidTr="00DD1F18">
        <w:trPr>
          <w:trHeight w:val="188"/>
        </w:trPr>
        <w:tc>
          <w:tcPr>
            <w:tcW w:w="651" w:type="dxa"/>
            <w:shd w:val="clear" w:color="auto" w:fill="auto"/>
            <w:vAlign w:val="center"/>
          </w:tcPr>
          <w:p w14:paraId="24268EC5"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๒.๒</w:t>
            </w:r>
          </w:p>
        </w:tc>
        <w:tc>
          <w:tcPr>
            <w:tcW w:w="4135" w:type="dxa"/>
            <w:shd w:val="clear" w:color="auto" w:fill="auto"/>
          </w:tcPr>
          <w:p w14:paraId="763FDF60"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ช่วยพูดจาด้วยความจริงใจและเต็มใจไม่มีการเสแสร้ง</w:t>
            </w:r>
          </w:p>
        </w:tc>
        <w:tc>
          <w:tcPr>
            <w:tcW w:w="709" w:type="dxa"/>
            <w:shd w:val="clear" w:color="auto" w:fill="auto"/>
            <w:vAlign w:val="center"/>
          </w:tcPr>
          <w:p w14:paraId="0B694E7A"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1F467AC"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783A2B04"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A912A1E"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5E09AFDE"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15AD5908" w14:textId="77777777" w:rsidTr="00DD1F18">
        <w:trPr>
          <w:trHeight w:val="133"/>
        </w:trPr>
        <w:tc>
          <w:tcPr>
            <w:tcW w:w="651" w:type="dxa"/>
            <w:shd w:val="clear" w:color="auto" w:fill="auto"/>
            <w:vAlign w:val="center"/>
          </w:tcPr>
          <w:p w14:paraId="6030396F"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๒.๓</w:t>
            </w:r>
          </w:p>
        </w:tc>
        <w:tc>
          <w:tcPr>
            <w:tcW w:w="4135" w:type="dxa"/>
            <w:shd w:val="clear" w:color="auto" w:fill="auto"/>
          </w:tcPr>
          <w:p w14:paraId="35184279"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ช่วยพูดจาในสิ่งที่ผู้อบรมฟังแล้วรู้สึกสะเทือนใจ น้อยใจหรือคับแค้นใจ</w:t>
            </w:r>
          </w:p>
        </w:tc>
        <w:tc>
          <w:tcPr>
            <w:tcW w:w="709" w:type="dxa"/>
            <w:shd w:val="clear" w:color="auto" w:fill="auto"/>
            <w:vAlign w:val="center"/>
          </w:tcPr>
          <w:p w14:paraId="7EBAEC0D"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3FEB597"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3D896043"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5A3EAE39"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1AEB047"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74248CE7" w14:textId="77777777" w:rsidTr="00DD1F18">
        <w:trPr>
          <w:trHeight w:val="231"/>
        </w:trPr>
        <w:tc>
          <w:tcPr>
            <w:tcW w:w="651" w:type="dxa"/>
            <w:shd w:val="clear" w:color="auto" w:fill="auto"/>
            <w:vAlign w:val="center"/>
          </w:tcPr>
          <w:p w14:paraId="363D3517"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๒.๔</w:t>
            </w:r>
          </w:p>
        </w:tc>
        <w:tc>
          <w:tcPr>
            <w:tcW w:w="4135" w:type="dxa"/>
            <w:shd w:val="clear" w:color="auto" w:fill="auto"/>
          </w:tcPr>
          <w:p w14:paraId="652A7B23"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ช่วยในการเกิดการเข้าใจผิดก็ชี้แจงอธิบายให้เข้าใจด้วยถ้อยคำที่สุภาพ</w:t>
            </w:r>
          </w:p>
        </w:tc>
        <w:tc>
          <w:tcPr>
            <w:tcW w:w="709" w:type="dxa"/>
            <w:shd w:val="clear" w:color="auto" w:fill="auto"/>
            <w:vAlign w:val="center"/>
          </w:tcPr>
          <w:p w14:paraId="29C2C801"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07FA37C"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2BAF8CB6"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08B5F298"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472867D7"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40EB7BB6" w14:textId="77777777" w:rsidTr="00DD1F18">
        <w:trPr>
          <w:trHeight w:val="688"/>
        </w:trPr>
        <w:tc>
          <w:tcPr>
            <w:tcW w:w="651" w:type="dxa"/>
            <w:shd w:val="clear" w:color="auto" w:fill="auto"/>
            <w:vAlign w:val="center"/>
          </w:tcPr>
          <w:p w14:paraId="393E660A"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๒.๕</w:t>
            </w:r>
          </w:p>
        </w:tc>
        <w:tc>
          <w:tcPr>
            <w:tcW w:w="4135" w:type="dxa"/>
            <w:shd w:val="clear" w:color="auto" w:fill="auto"/>
          </w:tcPr>
          <w:p w14:paraId="29DD6BAB"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ช่วยใช้วาจาที่สุภาพเรียบร้อยและเคารพต่อผู้อบรม</w:t>
            </w:r>
          </w:p>
        </w:tc>
        <w:tc>
          <w:tcPr>
            <w:tcW w:w="709" w:type="dxa"/>
            <w:shd w:val="clear" w:color="auto" w:fill="auto"/>
            <w:vAlign w:val="center"/>
          </w:tcPr>
          <w:p w14:paraId="2E785763"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59BD49C1"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4DC35451"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59869425"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1AEE3ECA"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05FA3434" w14:textId="77777777" w:rsidTr="00DD1F18">
        <w:trPr>
          <w:trHeight w:val="415"/>
        </w:trPr>
        <w:tc>
          <w:tcPr>
            <w:tcW w:w="8330" w:type="dxa"/>
            <w:gridSpan w:val="7"/>
            <w:shd w:val="clear" w:color="auto" w:fill="BFBFBF"/>
            <w:vAlign w:val="center"/>
          </w:tcPr>
          <w:p w14:paraId="24F5D507"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๓. ด้าน อัตถจริยา</w:t>
            </w:r>
          </w:p>
        </w:tc>
      </w:tr>
      <w:tr w:rsidR="00552646" w:rsidRPr="00552646" w14:paraId="2ED88CD0" w14:textId="77777777" w:rsidTr="00DD1F18">
        <w:trPr>
          <w:trHeight w:val="551"/>
        </w:trPr>
        <w:tc>
          <w:tcPr>
            <w:tcW w:w="651" w:type="dxa"/>
            <w:shd w:val="clear" w:color="auto" w:fill="auto"/>
            <w:vAlign w:val="center"/>
          </w:tcPr>
          <w:p w14:paraId="6AB16D61"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๓.๑</w:t>
            </w:r>
          </w:p>
        </w:tc>
        <w:tc>
          <w:tcPr>
            <w:tcW w:w="4135" w:type="dxa"/>
            <w:shd w:val="clear" w:color="auto" w:fill="auto"/>
          </w:tcPr>
          <w:p w14:paraId="33BE0ECF"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ช่วยให้มีความร่วมมือร่วมใจในการทำงาน</w:t>
            </w:r>
          </w:p>
        </w:tc>
        <w:tc>
          <w:tcPr>
            <w:tcW w:w="709" w:type="dxa"/>
            <w:shd w:val="clear" w:color="auto" w:fill="auto"/>
            <w:vAlign w:val="center"/>
          </w:tcPr>
          <w:p w14:paraId="1D4AFC9C"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0C9A53E"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32D51AAF"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46D794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6D25A21"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01A44E53" w14:textId="77777777" w:rsidTr="00DD1F18">
        <w:trPr>
          <w:trHeight w:val="663"/>
        </w:trPr>
        <w:tc>
          <w:tcPr>
            <w:tcW w:w="651" w:type="dxa"/>
            <w:shd w:val="clear" w:color="auto" w:fill="auto"/>
            <w:vAlign w:val="center"/>
          </w:tcPr>
          <w:p w14:paraId="449EE5D3"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๓.๒</w:t>
            </w:r>
          </w:p>
        </w:tc>
        <w:tc>
          <w:tcPr>
            <w:tcW w:w="4135" w:type="dxa"/>
            <w:shd w:val="clear" w:color="auto" w:fill="auto"/>
          </w:tcPr>
          <w:p w14:paraId="1EE39676"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ช่วยมีความเต็มใจที่จะทำงานของชุมชนอย่างดีที่สุดกำลังความสามารถ</w:t>
            </w:r>
          </w:p>
        </w:tc>
        <w:tc>
          <w:tcPr>
            <w:tcW w:w="709" w:type="dxa"/>
            <w:shd w:val="clear" w:color="auto" w:fill="auto"/>
            <w:vAlign w:val="center"/>
          </w:tcPr>
          <w:p w14:paraId="1C0FF94C"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2BDB9694"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222C6790"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1C8DB0D8"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02C6046C"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4BE2AA10" w14:textId="77777777" w:rsidTr="00DD1F18">
        <w:trPr>
          <w:trHeight w:val="112"/>
        </w:trPr>
        <w:tc>
          <w:tcPr>
            <w:tcW w:w="651" w:type="dxa"/>
            <w:shd w:val="clear" w:color="auto" w:fill="auto"/>
            <w:vAlign w:val="center"/>
          </w:tcPr>
          <w:p w14:paraId="175D6447"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๓.๓</w:t>
            </w:r>
          </w:p>
        </w:tc>
        <w:tc>
          <w:tcPr>
            <w:tcW w:w="4135" w:type="dxa"/>
            <w:shd w:val="clear" w:color="auto" w:fill="auto"/>
          </w:tcPr>
          <w:p w14:paraId="74DCC303"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ช่วยให้มีน้ำใจต่อเพื่อนร่วมงาน เมื่อรู้ว่าเขาต้องการความช่วยเหลือ</w:t>
            </w:r>
          </w:p>
        </w:tc>
        <w:tc>
          <w:tcPr>
            <w:tcW w:w="709" w:type="dxa"/>
            <w:shd w:val="clear" w:color="auto" w:fill="auto"/>
            <w:vAlign w:val="center"/>
          </w:tcPr>
          <w:p w14:paraId="54324541"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2797A1B6"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7F238773"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111039CC"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685F3B1"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18E81B8D" w14:textId="77777777" w:rsidTr="00DD1F18">
        <w:trPr>
          <w:trHeight w:val="93"/>
        </w:trPr>
        <w:tc>
          <w:tcPr>
            <w:tcW w:w="651" w:type="dxa"/>
            <w:shd w:val="clear" w:color="auto" w:fill="auto"/>
            <w:vAlign w:val="center"/>
          </w:tcPr>
          <w:p w14:paraId="51A2FCB5"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๓.๔</w:t>
            </w:r>
          </w:p>
        </w:tc>
        <w:tc>
          <w:tcPr>
            <w:tcW w:w="4135" w:type="dxa"/>
            <w:shd w:val="clear" w:color="auto" w:fill="auto"/>
          </w:tcPr>
          <w:p w14:paraId="74C57DDF"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มีความกระตือรือร้นที่จะคอยช่วยเหลือเพื่อนร่วมงานทุกครั้งที่มีโอกาส</w:t>
            </w:r>
          </w:p>
        </w:tc>
        <w:tc>
          <w:tcPr>
            <w:tcW w:w="709" w:type="dxa"/>
            <w:shd w:val="clear" w:color="auto" w:fill="auto"/>
            <w:vAlign w:val="center"/>
          </w:tcPr>
          <w:p w14:paraId="577AD736"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1E9F0E8E"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56FE328E"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70E64AAC"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4DCBA790"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706A175A" w14:textId="77777777" w:rsidTr="00DD1F18">
        <w:trPr>
          <w:trHeight w:val="701"/>
        </w:trPr>
        <w:tc>
          <w:tcPr>
            <w:tcW w:w="651" w:type="dxa"/>
            <w:shd w:val="clear" w:color="auto" w:fill="auto"/>
            <w:vAlign w:val="center"/>
          </w:tcPr>
          <w:p w14:paraId="1B75BAB4"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lastRenderedPageBreak/>
              <w:t>๓.๕</w:t>
            </w:r>
          </w:p>
        </w:tc>
        <w:tc>
          <w:tcPr>
            <w:tcW w:w="4135" w:type="dxa"/>
            <w:shd w:val="clear" w:color="auto" w:fill="auto"/>
          </w:tcPr>
          <w:p w14:paraId="0E885400"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ช่วยสงเสริมและสนับสนุนให้การทำงานยึดมั่นในหลักจริยธรรม</w:t>
            </w:r>
          </w:p>
        </w:tc>
        <w:tc>
          <w:tcPr>
            <w:tcW w:w="709" w:type="dxa"/>
            <w:shd w:val="clear" w:color="auto" w:fill="auto"/>
            <w:vAlign w:val="center"/>
          </w:tcPr>
          <w:p w14:paraId="1F0B37DA"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0C6A7459"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6AFE3F1D"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6C831FF"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932E438"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1D95114F" w14:textId="77777777" w:rsidTr="00DD1F18">
        <w:trPr>
          <w:trHeight w:val="275"/>
        </w:trPr>
        <w:tc>
          <w:tcPr>
            <w:tcW w:w="8330" w:type="dxa"/>
            <w:gridSpan w:val="7"/>
            <w:shd w:val="clear" w:color="auto" w:fill="BFBFBF"/>
            <w:vAlign w:val="center"/>
          </w:tcPr>
          <w:p w14:paraId="310EBDD3"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๔. ด้านสมานัตตตา</w:t>
            </w:r>
          </w:p>
        </w:tc>
      </w:tr>
      <w:tr w:rsidR="00552646" w:rsidRPr="00552646" w14:paraId="6C2FED21" w14:textId="77777777" w:rsidTr="00DD1F18">
        <w:trPr>
          <w:trHeight w:val="688"/>
        </w:trPr>
        <w:tc>
          <w:tcPr>
            <w:tcW w:w="651" w:type="dxa"/>
            <w:shd w:val="clear" w:color="auto" w:fill="auto"/>
            <w:vAlign w:val="center"/>
          </w:tcPr>
          <w:p w14:paraId="7AC5CC60"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๔.๑</w:t>
            </w:r>
          </w:p>
        </w:tc>
        <w:tc>
          <w:tcPr>
            <w:tcW w:w="4135" w:type="dxa"/>
            <w:shd w:val="clear" w:color="auto" w:fill="auto"/>
            <w:vAlign w:val="center"/>
          </w:tcPr>
          <w:p w14:paraId="113E866C" w14:textId="77777777" w:rsidR="00552646" w:rsidRPr="00552646" w:rsidRDefault="00552646" w:rsidP="00DD1F18">
            <w:pPr>
              <w:rPr>
                <w:rFonts w:ascii="TH SarabunPSK" w:eastAsia="Calibri" w:hAnsi="TH SarabunPSK" w:cs="TH SarabunPSK"/>
                <w:b/>
                <w:bCs/>
                <w:sz w:val="32"/>
                <w:szCs w:val="32"/>
                <w:cs/>
              </w:rPr>
            </w:pPr>
            <w:r w:rsidRPr="00552646">
              <w:rPr>
                <w:rFonts w:ascii="TH SarabunPSK" w:eastAsia="Calibri" w:hAnsi="TH SarabunPSK" w:cs="TH SarabunPSK"/>
                <w:sz w:val="32"/>
                <w:szCs w:val="32"/>
                <w:cs/>
              </w:rPr>
              <w:t>ปฏิบัติตนอยู่ในกฎระเบียบขององค์กรอย่างเคร่งครัด</w:t>
            </w:r>
          </w:p>
        </w:tc>
        <w:tc>
          <w:tcPr>
            <w:tcW w:w="709" w:type="dxa"/>
            <w:shd w:val="clear" w:color="auto" w:fill="auto"/>
            <w:vAlign w:val="center"/>
          </w:tcPr>
          <w:p w14:paraId="26B7A75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E9B80BB" w14:textId="77777777" w:rsidR="00552646" w:rsidRPr="00552646" w:rsidRDefault="00552646" w:rsidP="00DD1F18">
            <w:pPr>
              <w:jc w:val="center"/>
              <w:rPr>
                <w:rFonts w:ascii="TH SarabunPSK" w:eastAsia="Calibri" w:hAnsi="TH SarabunPSK" w:cs="TH SarabunPSK"/>
                <w:sz w:val="32"/>
                <w:szCs w:val="32"/>
              </w:rPr>
            </w:pPr>
          </w:p>
        </w:tc>
        <w:tc>
          <w:tcPr>
            <w:tcW w:w="708" w:type="dxa"/>
            <w:shd w:val="clear" w:color="auto" w:fill="auto"/>
            <w:vAlign w:val="center"/>
          </w:tcPr>
          <w:p w14:paraId="5EA674C0"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32D9DC77" w14:textId="77777777" w:rsidR="00552646" w:rsidRPr="00552646" w:rsidRDefault="00552646" w:rsidP="00DD1F18">
            <w:pPr>
              <w:jc w:val="center"/>
              <w:rPr>
                <w:rFonts w:ascii="TH SarabunPSK" w:eastAsia="Calibri" w:hAnsi="TH SarabunPSK" w:cs="TH SarabunPSK"/>
                <w:sz w:val="32"/>
                <w:szCs w:val="32"/>
              </w:rPr>
            </w:pPr>
          </w:p>
        </w:tc>
        <w:tc>
          <w:tcPr>
            <w:tcW w:w="709" w:type="dxa"/>
            <w:shd w:val="clear" w:color="auto" w:fill="auto"/>
            <w:vAlign w:val="center"/>
          </w:tcPr>
          <w:p w14:paraId="6AEB9E97"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1F4D0418" w14:textId="77777777" w:rsidTr="00DD1F18">
        <w:trPr>
          <w:trHeight w:val="138"/>
        </w:trPr>
        <w:tc>
          <w:tcPr>
            <w:tcW w:w="651" w:type="dxa"/>
            <w:tcBorders>
              <w:bottom w:val="single" w:sz="4" w:space="0" w:color="auto"/>
            </w:tcBorders>
            <w:shd w:val="clear" w:color="auto" w:fill="auto"/>
            <w:vAlign w:val="center"/>
          </w:tcPr>
          <w:p w14:paraId="05A908F2"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๔.๒</w:t>
            </w:r>
          </w:p>
        </w:tc>
        <w:tc>
          <w:tcPr>
            <w:tcW w:w="4135" w:type="dxa"/>
            <w:tcBorders>
              <w:bottom w:val="single" w:sz="4" w:space="0" w:color="auto"/>
            </w:tcBorders>
            <w:shd w:val="clear" w:color="auto" w:fill="auto"/>
            <w:vAlign w:val="center"/>
          </w:tcPr>
          <w:p w14:paraId="40C8EC6D"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ทำงานร่วมกันด้วยความเป็นกัลยาณมิตรอย่างเสมอต้นเสมอปลาย</w:t>
            </w:r>
          </w:p>
        </w:tc>
        <w:tc>
          <w:tcPr>
            <w:tcW w:w="709" w:type="dxa"/>
            <w:tcBorders>
              <w:bottom w:val="single" w:sz="4" w:space="0" w:color="auto"/>
            </w:tcBorders>
            <w:shd w:val="clear" w:color="auto" w:fill="auto"/>
            <w:vAlign w:val="center"/>
          </w:tcPr>
          <w:p w14:paraId="7722FA7F" w14:textId="77777777" w:rsidR="00552646" w:rsidRPr="00552646" w:rsidRDefault="00552646" w:rsidP="00DD1F18">
            <w:pPr>
              <w:jc w:val="center"/>
              <w:rPr>
                <w:rFonts w:ascii="TH SarabunPSK" w:eastAsia="Calibri" w:hAnsi="TH SarabunPSK" w:cs="TH SarabunPSK"/>
                <w:sz w:val="32"/>
                <w:szCs w:val="32"/>
              </w:rPr>
            </w:pPr>
          </w:p>
        </w:tc>
        <w:tc>
          <w:tcPr>
            <w:tcW w:w="709" w:type="dxa"/>
            <w:tcBorders>
              <w:bottom w:val="single" w:sz="4" w:space="0" w:color="auto"/>
            </w:tcBorders>
            <w:shd w:val="clear" w:color="auto" w:fill="auto"/>
            <w:vAlign w:val="center"/>
          </w:tcPr>
          <w:p w14:paraId="13F0BF5E" w14:textId="77777777" w:rsidR="00552646" w:rsidRPr="00552646" w:rsidRDefault="00552646" w:rsidP="00DD1F18">
            <w:pPr>
              <w:jc w:val="center"/>
              <w:rPr>
                <w:rFonts w:ascii="TH SarabunPSK" w:eastAsia="Calibri" w:hAnsi="TH SarabunPSK" w:cs="TH SarabunPSK"/>
                <w:sz w:val="32"/>
                <w:szCs w:val="32"/>
              </w:rPr>
            </w:pPr>
          </w:p>
        </w:tc>
        <w:tc>
          <w:tcPr>
            <w:tcW w:w="708" w:type="dxa"/>
            <w:tcBorders>
              <w:bottom w:val="single" w:sz="4" w:space="0" w:color="auto"/>
            </w:tcBorders>
            <w:shd w:val="clear" w:color="auto" w:fill="auto"/>
            <w:vAlign w:val="center"/>
          </w:tcPr>
          <w:p w14:paraId="15EA3BEA" w14:textId="77777777" w:rsidR="00552646" w:rsidRPr="00552646" w:rsidRDefault="00552646" w:rsidP="00DD1F18">
            <w:pPr>
              <w:jc w:val="center"/>
              <w:rPr>
                <w:rFonts w:ascii="TH SarabunPSK" w:eastAsia="Calibri" w:hAnsi="TH SarabunPSK" w:cs="TH SarabunPSK"/>
                <w:sz w:val="32"/>
                <w:szCs w:val="32"/>
              </w:rPr>
            </w:pPr>
          </w:p>
        </w:tc>
        <w:tc>
          <w:tcPr>
            <w:tcW w:w="709" w:type="dxa"/>
            <w:tcBorders>
              <w:bottom w:val="single" w:sz="4" w:space="0" w:color="auto"/>
            </w:tcBorders>
            <w:shd w:val="clear" w:color="auto" w:fill="auto"/>
            <w:vAlign w:val="center"/>
          </w:tcPr>
          <w:p w14:paraId="56092D6A" w14:textId="77777777" w:rsidR="00552646" w:rsidRPr="00552646" w:rsidRDefault="00552646" w:rsidP="00DD1F18">
            <w:pPr>
              <w:jc w:val="center"/>
              <w:rPr>
                <w:rFonts w:ascii="TH SarabunPSK" w:eastAsia="Calibri" w:hAnsi="TH SarabunPSK" w:cs="TH SarabunPSK"/>
                <w:sz w:val="32"/>
                <w:szCs w:val="32"/>
              </w:rPr>
            </w:pPr>
          </w:p>
        </w:tc>
        <w:tc>
          <w:tcPr>
            <w:tcW w:w="709" w:type="dxa"/>
            <w:tcBorders>
              <w:bottom w:val="single" w:sz="4" w:space="0" w:color="auto"/>
            </w:tcBorders>
            <w:shd w:val="clear" w:color="auto" w:fill="auto"/>
            <w:vAlign w:val="center"/>
          </w:tcPr>
          <w:p w14:paraId="39201832"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30A8F334" w14:textId="77777777" w:rsidTr="00DD1F18">
        <w:trPr>
          <w:trHeight w:val="168"/>
        </w:trPr>
        <w:tc>
          <w:tcPr>
            <w:tcW w:w="651" w:type="dxa"/>
            <w:shd w:val="clear" w:color="auto" w:fill="auto"/>
            <w:vAlign w:val="center"/>
          </w:tcPr>
          <w:p w14:paraId="68A2BC99"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๔.๓</w:t>
            </w:r>
          </w:p>
        </w:tc>
        <w:tc>
          <w:tcPr>
            <w:tcW w:w="4135" w:type="dxa"/>
            <w:shd w:val="clear" w:color="auto" w:fill="auto"/>
            <w:vAlign w:val="center"/>
          </w:tcPr>
          <w:p w14:paraId="462A160B" w14:textId="77777777" w:rsidR="00552646" w:rsidRPr="00552646" w:rsidRDefault="00552646" w:rsidP="00DD1F18">
            <w:pPr>
              <w:rPr>
                <w:rFonts w:ascii="TH SarabunPSK" w:eastAsia="Calibri" w:hAnsi="TH SarabunPSK" w:cs="TH SarabunPSK"/>
                <w:b/>
                <w:bCs/>
                <w:sz w:val="32"/>
                <w:szCs w:val="32"/>
                <w:cs/>
              </w:rPr>
            </w:pPr>
            <w:r w:rsidRPr="00552646">
              <w:rPr>
                <w:rFonts w:ascii="TH SarabunPSK" w:eastAsia="Calibri" w:hAnsi="TH SarabunPSK" w:cs="TH SarabunPSK"/>
                <w:sz w:val="32"/>
                <w:szCs w:val="32"/>
                <w:cs/>
              </w:rPr>
              <w:t>มีความจริงใจต่อเพื่อนร่วมงานทั้งต่อหน้าและลับหลัง</w:t>
            </w:r>
          </w:p>
        </w:tc>
        <w:tc>
          <w:tcPr>
            <w:tcW w:w="709" w:type="dxa"/>
            <w:shd w:val="clear" w:color="auto" w:fill="auto"/>
            <w:vAlign w:val="center"/>
          </w:tcPr>
          <w:p w14:paraId="579C8361"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2A6902D8" w14:textId="77777777" w:rsidR="00552646" w:rsidRPr="00552646" w:rsidRDefault="00552646" w:rsidP="00DD1F18">
            <w:pPr>
              <w:jc w:val="center"/>
              <w:rPr>
                <w:rFonts w:ascii="TH SarabunPSK" w:eastAsia="Calibri" w:hAnsi="TH SarabunPSK" w:cs="TH SarabunPSK"/>
                <w:sz w:val="32"/>
                <w:szCs w:val="32"/>
                <w:cs/>
              </w:rPr>
            </w:pPr>
          </w:p>
        </w:tc>
        <w:tc>
          <w:tcPr>
            <w:tcW w:w="708" w:type="dxa"/>
            <w:shd w:val="clear" w:color="auto" w:fill="auto"/>
            <w:vAlign w:val="center"/>
          </w:tcPr>
          <w:p w14:paraId="199EF3CF"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01FC0FCA"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3DF665B7"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4A547F82" w14:textId="77777777" w:rsidTr="00DD1F18">
        <w:trPr>
          <w:trHeight w:val="193"/>
        </w:trPr>
        <w:tc>
          <w:tcPr>
            <w:tcW w:w="651" w:type="dxa"/>
            <w:shd w:val="clear" w:color="auto" w:fill="auto"/>
            <w:vAlign w:val="center"/>
          </w:tcPr>
          <w:p w14:paraId="5C86D493"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๔.๔</w:t>
            </w:r>
          </w:p>
        </w:tc>
        <w:tc>
          <w:tcPr>
            <w:tcW w:w="4135" w:type="dxa"/>
            <w:shd w:val="clear" w:color="auto" w:fill="auto"/>
            <w:vAlign w:val="center"/>
          </w:tcPr>
          <w:p w14:paraId="3B95FE91" w14:textId="77777777" w:rsidR="00552646" w:rsidRPr="00552646" w:rsidRDefault="00552646" w:rsidP="00DD1F18">
            <w:pPr>
              <w:rPr>
                <w:rFonts w:ascii="TH SarabunPSK" w:eastAsia="Calibri" w:hAnsi="TH SarabunPSK" w:cs="TH SarabunPSK"/>
                <w:b/>
                <w:bCs/>
                <w:sz w:val="32"/>
                <w:szCs w:val="32"/>
                <w:cs/>
              </w:rPr>
            </w:pPr>
            <w:r w:rsidRPr="00552646">
              <w:rPr>
                <w:rFonts w:ascii="TH SarabunPSK" w:eastAsia="Calibri" w:hAnsi="TH SarabunPSK" w:cs="TH SarabunPSK"/>
                <w:sz w:val="32"/>
                <w:szCs w:val="32"/>
                <w:cs/>
              </w:rPr>
              <w:t>มีการพัฒนาการทำงานของตนเสมอ</w:t>
            </w:r>
          </w:p>
        </w:tc>
        <w:tc>
          <w:tcPr>
            <w:tcW w:w="709" w:type="dxa"/>
            <w:shd w:val="clear" w:color="auto" w:fill="auto"/>
            <w:vAlign w:val="center"/>
          </w:tcPr>
          <w:p w14:paraId="0453E17D"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20FE1F9A" w14:textId="77777777" w:rsidR="00552646" w:rsidRPr="00552646" w:rsidRDefault="00552646" w:rsidP="00DD1F18">
            <w:pPr>
              <w:jc w:val="center"/>
              <w:rPr>
                <w:rFonts w:ascii="TH SarabunPSK" w:eastAsia="Calibri" w:hAnsi="TH SarabunPSK" w:cs="TH SarabunPSK"/>
                <w:sz w:val="32"/>
                <w:szCs w:val="32"/>
                <w:cs/>
              </w:rPr>
            </w:pPr>
          </w:p>
        </w:tc>
        <w:tc>
          <w:tcPr>
            <w:tcW w:w="708" w:type="dxa"/>
            <w:shd w:val="clear" w:color="auto" w:fill="auto"/>
            <w:vAlign w:val="center"/>
          </w:tcPr>
          <w:p w14:paraId="500F0A58"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6C0CC308"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40A30DC8"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290107A5" w14:textId="77777777" w:rsidTr="00DD1F18">
        <w:trPr>
          <w:trHeight w:val="213"/>
        </w:trPr>
        <w:tc>
          <w:tcPr>
            <w:tcW w:w="651" w:type="dxa"/>
            <w:shd w:val="clear" w:color="auto" w:fill="auto"/>
            <w:vAlign w:val="center"/>
          </w:tcPr>
          <w:p w14:paraId="26AC6D81"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๔.๕</w:t>
            </w:r>
          </w:p>
        </w:tc>
        <w:tc>
          <w:tcPr>
            <w:tcW w:w="4135" w:type="dxa"/>
            <w:shd w:val="clear" w:color="auto" w:fill="auto"/>
            <w:vAlign w:val="center"/>
          </w:tcPr>
          <w:p w14:paraId="3FF1A815" w14:textId="77777777" w:rsidR="00552646" w:rsidRPr="00552646" w:rsidRDefault="00552646" w:rsidP="00DD1F18">
            <w:pPr>
              <w:rPr>
                <w:rFonts w:ascii="TH SarabunPSK" w:eastAsia="Calibri" w:hAnsi="TH SarabunPSK" w:cs="TH SarabunPSK"/>
                <w:b/>
                <w:bCs/>
                <w:sz w:val="32"/>
                <w:szCs w:val="32"/>
                <w:cs/>
              </w:rPr>
            </w:pPr>
            <w:r w:rsidRPr="00552646">
              <w:rPr>
                <w:rFonts w:ascii="TH SarabunPSK" w:eastAsia="Calibri" w:hAnsi="TH SarabunPSK" w:cs="TH SarabunPSK"/>
                <w:sz w:val="32"/>
                <w:szCs w:val="32"/>
                <w:cs/>
              </w:rPr>
              <w:t>ให้ความเคารพในความคิดเห็นของเพื่อนร่วมงานเสมอ</w:t>
            </w:r>
          </w:p>
        </w:tc>
        <w:tc>
          <w:tcPr>
            <w:tcW w:w="709" w:type="dxa"/>
            <w:shd w:val="clear" w:color="auto" w:fill="auto"/>
            <w:vAlign w:val="center"/>
          </w:tcPr>
          <w:p w14:paraId="34CA0CA4"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4653AF58" w14:textId="77777777" w:rsidR="00552646" w:rsidRPr="00552646" w:rsidRDefault="00552646" w:rsidP="00DD1F18">
            <w:pPr>
              <w:jc w:val="center"/>
              <w:rPr>
                <w:rFonts w:ascii="TH SarabunPSK" w:eastAsia="Calibri" w:hAnsi="TH SarabunPSK" w:cs="TH SarabunPSK"/>
                <w:sz w:val="32"/>
                <w:szCs w:val="32"/>
                <w:cs/>
              </w:rPr>
            </w:pPr>
          </w:p>
        </w:tc>
        <w:tc>
          <w:tcPr>
            <w:tcW w:w="708" w:type="dxa"/>
            <w:shd w:val="clear" w:color="auto" w:fill="auto"/>
            <w:vAlign w:val="center"/>
          </w:tcPr>
          <w:p w14:paraId="137A8C8D"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5F6EBEEF"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369FBC21" w14:textId="77777777" w:rsidR="00552646" w:rsidRPr="00552646" w:rsidRDefault="00552646" w:rsidP="00DD1F18">
            <w:pPr>
              <w:jc w:val="center"/>
              <w:rPr>
                <w:rFonts w:ascii="TH SarabunPSK" w:eastAsia="Calibri" w:hAnsi="TH SarabunPSK" w:cs="TH SarabunPSK"/>
                <w:sz w:val="32"/>
                <w:szCs w:val="32"/>
                <w:cs/>
              </w:rPr>
            </w:pPr>
          </w:p>
        </w:tc>
      </w:tr>
    </w:tbl>
    <w:p w14:paraId="278F0DA0" w14:textId="77777777" w:rsidR="00552646" w:rsidRPr="00552646" w:rsidRDefault="00552646" w:rsidP="00552646">
      <w:pPr>
        <w:tabs>
          <w:tab w:val="left" w:pos="4809"/>
        </w:tabs>
        <w:rPr>
          <w:rFonts w:ascii="TH SarabunPSK" w:eastAsia="Calibri" w:hAnsi="TH SarabunPSK" w:cs="TH SarabunPSK"/>
          <w:b/>
          <w:bCs/>
          <w:sz w:val="32"/>
          <w:szCs w:val="32"/>
        </w:rPr>
      </w:pPr>
    </w:p>
    <w:p w14:paraId="360A6DF2" w14:textId="77777777" w:rsidR="00DF2123" w:rsidRDefault="00DF2123" w:rsidP="00552646">
      <w:pPr>
        <w:tabs>
          <w:tab w:val="left" w:pos="4809"/>
        </w:tabs>
        <w:rPr>
          <w:rFonts w:ascii="TH SarabunPSK" w:eastAsia="Calibri" w:hAnsi="TH SarabunPSK" w:cs="TH SarabunPSK"/>
          <w:b/>
          <w:bCs/>
          <w:sz w:val="32"/>
          <w:szCs w:val="32"/>
        </w:rPr>
      </w:pPr>
    </w:p>
    <w:p w14:paraId="4928A6F1" w14:textId="77777777" w:rsidR="00DF2123" w:rsidRDefault="00DF2123" w:rsidP="00552646">
      <w:pPr>
        <w:tabs>
          <w:tab w:val="left" w:pos="4809"/>
        </w:tabs>
        <w:rPr>
          <w:rFonts w:ascii="TH SarabunPSK" w:eastAsia="Calibri" w:hAnsi="TH SarabunPSK" w:cs="TH SarabunPSK"/>
          <w:b/>
          <w:bCs/>
          <w:sz w:val="32"/>
          <w:szCs w:val="32"/>
        </w:rPr>
      </w:pPr>
    </w:p>
    <w:p w14:paraId="37995713" w14:textId="77777777" w:rsidR="00552646" w:rsidRPr="00552646" w:rsidRDefault="00552646" w:rsidP="00552646">
      <w:pPr>
        <w:tabs>
          <w:tab w:val="left" w:pos="4809"/>
        </w:tabs>
        <w:rPr>
          <w:rFonts w:ascii="TH SarabunPSK" w:eastAsia="Calibri" w:hAnsi="TH SarabunPSK" w:cs="TH SarabunPSK"/>
          <w:b/>
          <w:bCs/>
          <w:sz w:val="32"/>
          <w:szCs w:val="32"/>
          <w:cs/>
        </w:rPr>
      </w:pPr>
      <w:r w:rsidRPr="00552646">
        <w:rPr>
          <w:rFonts w:ascii="TH SarabunPSK" w:eastAsia="Calibri" w:hAnsi="TH SarabunPSK" w:cs="TH SarabunPSK"/>
          <w:b/>
          <w:bCs/>
          <w:sz w:val="32"/>
          <w:szCs w:val="32"/>
          <w:cs/>
        </w:rPr>
        <w:tab/>
      </w:r>
    </w:p>
    <w:p w14:paraId="10AE407B" w14:textId="77777777" w:rsidR="00552646" w:rsidRPr="00552646" w:rsidRDefault="00552646" w:rsidP="00552646">
      <w:pPr>
        <w:tabs>
          <w:tab w:val="left" w:pos="4809"/>
        </w:tabs>
        <w:rPr>
          <w:rFonts w:ascii="TH SarabunPSK" w:eastAsia="Calibri" w:hAnsi="TH SarabunPSK" w:cs="TH SarabunPSK"/>
          <w:b/>
          <w:bCs/>
          <w:sz w:val="32"/>
          <w:szCs w:val="32"/>
        </w:rPr>
      </w:pPr>
      <w:r w:rsidRPr="00552646">
        <w:rPr>
          <w:rFonts w:ascii="TH SarabunPSK" w:hAnsi="TH SarabunPSK" w:cs="TH SarabunPSK"/>
          <w:b/>
          <w:bCs/>
          <w:sz w:val="32"/>
          <w:szCs w:val="32"/>
          <w:cs/>
        </w:rPr>
        <w:t>ตอนที่ ๓</w:t>
      </w:r>
      <w:r w:rsidRPr="00552646">
        <w:rPr>
          <w:rFonts w:ascii="TH SarabunPSK" w:hAnsi="TH SarabunPSK" w:cs="TH SarabunPSK"/>
          <w:sz w:val="32"/>
          <w:szCs w:val="32"/>
          <w:cs/>
        </w:rPr>
        <w:t xml:space="preserve"> เป็นแบบสอบถามเกี่ยวกับความคิดเห็นของพระสงฆ์ที่มีต่อรูปแบบการบริหารจัดการงานสงเคราะห์ประชาชนของคณะสงฆ์จังหวัดพิจิตร ในด้านต่างๆคือ ๑) ด้านการดำเนินกิจการเพื่อช่วยเหลือเกื้อกูลชุมชน ๒) ด้านการช่วยเหลือเกื้อกูลกิจการของผู้อื่นเพื่อสาธารณประโยชน์ ๓) ด้านการช่วยเหลือเกื้อกูลด้านสถานที่อันเป็นสาธารณสมบัติ ๔) ด้านการช่วยเหลือเกื้อกูลประชาชนทั่วไป</w:t>
      </w:r>
    </w:p>
    <w:p w14:paraId="07EC7A97" w14:textId="77777777" w:rsidR="00552646" w:rsidRPr="00552646" w:rsidRDefault="00552646" w:rsidP="00552646">
      <w:pPr>
        <w:ind w:left="851" w:hanging="851"/>
        <w:jc w:val="thaiDistribute"/>
        <w:rPr>
          <w:rFonts w:ascii="TH SarabunPSK" w:hAnsi="TH SarabunPSK" w:cs="TH SarabunPSK"/>
          <w:sz w:val="32"/>
          <w:szCs w:val="32"/>
        </w:rPr>
      </w:pPr>
    </w:p>
    <w:p w14:paraId="1627A669" w14:textId="77777777" w:rsidR="00552646" w:rsidRPr="00552646" w:rsidRDefault="00552646" w:rsidP="00552646">
      <w:pPr>
        <w:ind w:left="851" w:hanging="851"/>
        <w:jc w:val="thaiDistribute"/>
        <w:rPr>
          <w:rFonts w:ascii="TH SarabunPSK" w:hAnsi="TH SarabunPSK" w:cs="TH SarabunPSK"/>
          <w:sz w:val="32"/>
          <w:szCs w:val="32"/>
        </w:rPr>
      </w:pPr>
    </w:p>
    <w:tbl>
      <w:tblPr>
        <w:tblpPr w:leftFromText="180" w:rightFromText="180" w:vertAnchor="text" w:horzAnchor="margin" w:tblpY="4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3568"/>
        <w:gridCol w:w="851"/>
        <w:gridCol w:w="850"/>
        <w:gridCol w:w="851"/>
        <w:gridCol w:w="850"/>
        <w:gridCol w:w="709"/>
      </w:tblGrid>
      <w:tr w:rsidR="00552646" w:rsidRPr="00552646" w14:paraId="1E602477" w14:textId="77777777" w:rsidTr="00DD1F18">
        <w:trPr>
          <w:trHeight w:val="22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7BC6D"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ข้อที่</w:t>
            </w:r>
          </w:p>
        </w:tc>
        <w:tc>
          <w:tcPr>
            <w:tcW w:w="3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45081"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ประเด็นคำถาม</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413376"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ระดับความคิดเห็น</w:t>
            </w:r>
          </w:p>
        </w:tc>
      </w:tr>
      <w:tr w:rsidR="00552646" w:rsidRPr="00552646" w14:paraId="53270EB8" w14:textId="77777777" w:rsidTr="00DD1F18">
        <w:trPr>
          <w:trHeight w:val="839"/>
        </w:trPr>
        <w:tc>
          <w:tcPr>
            <w:tcW w:w="6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63A09A" w14:textId="77777777" w:rsidR="00552646" w:rsidRPr="00552646" w:rsidRDefault="00552646" w:rsidP="00DD1F18">
            <w:pPr>
              <w:rPr>
                <w:rFonts w:ascii="TH SarabunPSK" w:eastAsia="Calibri" w:hAnsi="TH SarabunPSK" w:cs="TH SarabunPSK"/>
                <w:sz w:val="32"/>
                <w:szCs w:val="32"/>
              </w:rPr>
            </w:pPr>
          </w:p>
        </w:tc>
        <w:tc>
          <w:tcPr>
            <w:tcW w:w="3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516B4" w14:textId="77777777" w:rsidR="00552646" w:rsidRPr="00552646" w:rsidRDefault="00552646" w:rsidP="00DD1F18">
            <w:pPr>
              <w:rPr>
                <w:rFonts w:ascii="TH SarabunPSK" w:eastAsia="Calibri" w:hAnsi="TH SarabunPSK" w:cs="TH SarabunPSK"/>
                <w:b/>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BA4C"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มากที่สุด</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FDAF"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มาก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D0A9"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ปานกลาง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8BB5"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น้อย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6DF5"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น้อยที่สุด</w:t>
            </w:r>
          </w:p>
        </w:tc>
      </w:tr>
      <w:tr w:rsidR="00552646" w:rsidRPr="00552646" w14:paraId="44265EF6" w14:textId="77777777" w:rsidTr="00DD1F18">
        <w:trPr>
          <w:trHeight w:val="271"/>
        </w:trPr>
        <w:tc>
          <w:tcPr>
            <w:tcW w:w="6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C83F6" w14:textId="77777777" w:rsidR="00552646" w:rsidRPr="00552646" w:rsidRDefault="00552646" w:rsidP="00DD1F18">
            <w:pPr>
              <w:rPr>
                <w:rFonts w:ascii="TH SarabunPSK" w:eastAsia="Calibri" w:hAnsi="TH SarabunPSK" w:cs="TH SarabunPSK"/>
                <w:sz w:val="32"/>
                <w:szCs w:val="32"/>
              </w:rPr>
            </w:pPr>
          </w:p>
        </w:tc>
        <w:tc>
          <w:tcPr>
            <w:tcW w:w="3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F230D" w14:textId="77777777" w:rsidR="00552646" w:rsidRPr="00552646" w:rsidRDefault="00552646" w:rsidP="00DD1F18">
            <w:pPr>
              <w:rPr>
                <w:rFonts w:ascii="TH SarabunPSK" w:eastAsia="Calibri" w:hAnsi="TH SarabunPSK" w:cs="TH SarabunPSK"/>
                <w:b/>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0636C"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2D477"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๔</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DB5D9"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5FD6D"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3643"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๑</w:t>
            </w:r>
          </w:p>
        </w:tc>
      </w:tr>
      <w:tr w:rsidR="00552646" w:rsidRPr="00552646" w14:paraId="57385061" w14:textId="77777777" w:rsidTr="00DD1F18">
        <w:trPr>
          <w:trHeight w:val="275"/>
        </w:trPr>
        <w:tc>
          <w:tcPr>
            <w:tcW w:w="8330"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0F15ED2B"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๑. ด้านการดำเนินกิจการเพื่อช่วยเหลือเกื้อกูลชุมชน</w:t>
            </w:r>
          </w:p>
        </w:tc>
      </w:tr>
      <w:tr w:rsidR="00552646" w:rsidRPr="00552646" w14:paraId="04A08AC9" w14:textId="77777777" w:rsidTr="00DD1F18">
        <w:trPr>
          <w:trHeight w:val="32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6707733"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๑.</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4399B0D3" w14:textId="77777777" w:rsidR="00552646" w:rsidRPr="00552646" w:rsidRDefault="00552646" w:rsidP="00DD1F18">
            <w:pPr>
              <w:rPr>
                <w:rFonts w:ascii="TH SarabunPSK" w:eastAsia="Calibri" w:hAnsi="TH SarabunPSK" w:cs="TH SarabunPSK"/>
                <w:b/>
                <w:bCs/>
                <w:sz w:val="32"/>
                <w:szCs w:val="32"/>
              </w:rPr>
            </w:pPr>
            <w:r w:rsidRPr="00552646">
              <w:rPr>
                <w:rFonts w:ascii="TH SarabunPSK" w:eastAsia="Calibri" w:hAnsi="TH SarabunPSK" w:cs="TH SarabunPSK"/>
                <w:sz w:val="32"/>
                <w:szCs w:val="32"/>
                <w:cs/>
              </w:rPr>
              <w:t>การสร้างสาธารณประโยชน์ให้แก่ชุมชนและองค์กรต่างๆ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216B8F"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285624"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D9364"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8C6E52"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711787"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29D3CA38" w14:textId="77777777" w:rsidTr="00DD1F18">
        <w:trPr>
          <w:trHeight w:val="25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DF8F459"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๒.</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2C2BE10" w14:textId="77777777" w:rsidR="00552646" w:rsidRPr="00552646" w:rsidRDefault="00552646" w:rsidP="00DD1F18">
            <w:pPr>
              <w:rPr>
                <w:rFonts w:ascii="TH SarabunPSK" w:eastAsia="Calibri" w:hAnsi="TH SarabunPSK" w:cs="TH SarabunPSK"/>
                <w:b/>
                <w:bCs/>
                <w:sz w:val="32"/>
                <w:szCs w:val="32"/>
              </w:rPr>
            </w:pPr>
            <w:r w:rsidRPr="00552646">
              <w:rPr>
                <w:rFonts w:ascii="TH SarabunPSK" w:eastAsia="Calibri" w:hAnsi="TH SarabunPSK" w:cs="TH SarabunPSK"/>
                <w:sz w:val="32"/>
                <w:szCs w:val="32"/>
                <w:cs/>
              </w:rPr>
              <w:t>การช่วยพัฒนาความเป็นอยู่และคุณภาพชีวิตให้แก่ประชาชน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0273CF"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2199C0"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43483"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2F76A8"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7E89E"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7CF5D086" w14:textId="77777777" w:rsidTr="00DD1F18">
        <w:trPr>
          <w:trHeight w:val="163"/>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D01917F"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๓.</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00379619" w14:textId="77777777" w:rsidR="00552646" w:rsidRPr="00552646" w:rsidRDefault="00552646" w:rsidP="00DD1F18">
            <w:pPr>
              <w:rPr>
                <w:rFonts w:ascii="TH SarabunPSK" w:eastAsia="Calibri" w:hAnsi="TH SarabunPSK" w:cs="TH SarabunPSK"/>
                <w:b/>
                <w:bCs/>
                <w:sz w:val="32"/>
                <w:szCs w:val="32"/>
              </w:rPr>
            </w:pPr>
            <w:r w:rsidRPr="00552646">
              <w:rPr>
                <w:rFonts w:ascii="TH SarabunPSK" w:eastAsia="Calibri" w:hAnsi="TH SarabunPSK" w:cs="TH SarabunPSK"/>
                <w:sz w:val="32"/>
                <w:szCs w:val="32"/>
                <w:cs/>
              </w:rPr>
              <w:t>การรณรงค์อบรมเยาว์ชนด้านข้อกฎหมายเพื่อความสุขของชุมชน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85F234"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A9ACC8"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562823" w14:textId="77777777" w:rsidR="00552646" w:rsidRPr="00552646" w:rsidRDefault="00552646" w:rsidP="00DD1F18">
            <w:pP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206"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793513"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5747BCD8" w14:textId="77777777" w:rsidTr="00DD1F18">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D4D8E7A"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sz w:val="32"/>
                <w:szCs w:val="32"/>
                <w:cs/>
              </w:rPr>
              <w:t>๔.</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235FCA72" w14:textId="77777777" w:rsidR="00552646" w:rsidRPr="00552646" w:rsidRDefault="00552646" w:rsidP="00DD1F18">
            <w:pPr>
              <w:rPr>
                <w:rFonts w:ascii="TH SarabunPSK" w:eastAsia="Calibri" w:hAnsi="TH SarabunPSK" w:cs="TH SarabunPSK"/>
                <w:b/>
                <w:bCs/>
                <w:sz w:val="32"/>
                <w:szCs w:val="32"/>
              </w:rPr>
            </w:pPr>
            <w:r w:rsidRPr="00552646">
              <w:rPr>
                <w:rFonts w:ascii="TH SarabunPSK" w:eastAsia="Calibri" w:hAnsi="TH SarabunPSK" w:cs="TH SarabunPSK"/>
                <w:sz w:val="32"/>
                <w:szCs w:val="32"/>
                <w:cs/>
              </w:rPr>
              <w:t>การอบรมแนะนำด้านความสามัคคี</w:t>
            </w:r>
            <w:r w:rsidRPr="00552646">
              <w:rPr>
                <w:rFonts w:ascii="TH SarabunPSK" w:eastAsia="Calibri" w:hAnsi="TH SarabunPSK" w:cs="TH SarabunPSK"/>
                <w:sz w:val="32"/>
                <w:szCs w:val="32"/>
                <w:cs/>
              </w:rPr>
              <w:lastRenderedPageBreak/>
              <w:t>ปรองดองของคนในชุมชน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E62F16"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A93743"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9B7C5"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BBD68"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E2B82"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5451E17C" w14:textId="77777777" w:rsidTr="00DD1F18">
        <w:trPr>
          <w:trHeight w:val="91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6248128"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๕.</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17BE1CD" w14:textId="77777777" w:rsidR="00552646" w:rsidRPr="00552646" w:rsidRDefault="00552646" w:rsidP="00DD1F18">
            <w:pPr>
              <w:rPr>
                <w:rFonts w:ascii="TH SarabunPSK" w:hAnsi="TH SarabunPSK" w:cs="TH SarabunPSK"/>
                <w:sz w:val="32"/>
                <w:szCs w:val="32"/>
              </w:rPr>
            </w:pPr>
            <w:r w:rsidRPr="00552646">
              <w:rPr>
                <w:rFonts w:ascii="TH SarabunPSK" w:eastAsia="Calibri" w:hAnsi="TH SarabunPSK" w:cs="TH SarabunPSK"/>
                <w:sz w:val="32"/>
                <w:szCs w:val="32"/>
                <w:cs/>
              </w:rPr>
              <w:t>การอบรมส่งเสริมประชาชนเกี่ยวกับการประกอบสัมมาอาชีพ</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2627E"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D960B3"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FA691"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85E5F7"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3EDAD"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272C0B70" w14:textId="77777777" w:rsidTr="00DD1F18">
        <w:trPr>
          <w:trHeight w:val="212"/>
        </w:trPr>
        <w:tc>
          <w:tcPr>
            <w:tcW w:w="8330" w:type="dxa"/>
            <w:gridSpan w:val="7"/>
            <w:tcBorders>
              <w:top w:val="nil"/>
              <w:left w:val="single" w:sz="4" w:space="0" w:color="auto"/>
              <w:bottom w:val="single" w:sz="4" w:space="0" w:color="auto"/>
              <w:right w:val="single" w:sz="4" w:space="0" w:color="auto"/>
            </w:tcBorders>
            <w:shd w:val="clear" w:color="auto" w:fill="BFBFBF"/>
            <w:vAlign w:val="center"/>
          </w:tcPr>
          <w:p w14:paraId="64443181" w14:textId="77777777" w:rsidR="00552646" w:rsidRPr="00552646" w:rsidRDefault="00552646" w:rsidP="00DD1F18">
            <w:pPr>
              <w:jc w:val="center"/>
              <w:rPr>
                <w:rFonts w:ascii="TH SarabunPSK" w:eastAsia="Calibri" w:hAnsi="TH SarabunPSK" w:cs="TH SarabunPSK"/>
                <w:sz w:val="32"/>
                <w:szCs w:val="32"/>
              </w:rPr>
            </w:pPr>
            <w:r w:rsidRPr="00552646">
              <w:rPr>
                <w:rFonts w:ascii="TH SarabunPSK" w:eastAsia="Calibri" w:hAnsi="TH SarabunPSK" w:cs="TH SarabunPSK"/>
                <w:b/>
                <w:bCs/>
                <w:sz w:val="32"/>
                <w:szCs w:val="32"/>
                <w:cs/>
              </w:rPr>
              <w:t>๒. ด้านการช่วยเหลือเกื้อกูลกิจการของผู้อื่นเพื่อสาธารณประโยชน์</w:t>
            </w:r>
          </w:p>
        </w:tc>
      </w:tr>
      <w:tr w:rsidR="00552646" w:rsidRPr="00552646" w14:paraId="76DC722B" w14:textId="77777777" w:rsidTr="00DD1F18">
        <w:trPr>
          <w:trHeight w:val="181"/>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FBF9EE7"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553FEE3E"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การเอื้อเฟื้อสถานที่สำหลับตั้งศูนย์อบรมด้านการเกษตร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A390B3"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2E423"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70D00"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A7D42"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143905"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56E295E7" w14:textId="77777777" w:rsidTr="00DD1F18">
        <w:trPr>
          <w:trHeight w:val="23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214D768"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749866F4" w14:textId="77777777" w:rsidR="00552646" w:rsidRPr="00552646" w:rsidRDefault="00552646" w:rsidP="00DD1F18">
            <w:pPr>
              <w:tabs>
                <w:tab w:val="left" w:pos="4809"/>
              </w:tabs>
              <w:rPr>
                <w:rFonts w:ascii="TH SarabunPSK" w:eastAsia="Calibri" w:hAnsi="TH SarabunPSK" w:cs="TH SarabunPSK"/>
                <w:b/>
                <w:bCs/>
                <w:sz w:val="32"/>
                <w:szCs w:val="32"/>
                <w:cs/>
              </w:rPr>
            </w:pPr>
            <w:r w:rsidRPr="00552646">
              <w:rPr>
                <w:rFonts w:ascii="TH SarabunPSK" w:eastAsia="Calibri" w:hAnsi="TH SarabunPSK" w:cs="TH SarabunPSK"/>
                <w:sz w:val="32"/>
                <w:szCs w:val="32"/>
                <w:cs/>
              </w:rPr>
              <w:t>การสนับสนุนโครงการวัดปลอดบุรี่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B284FF"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A4F9D5"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11605B"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AA6631"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F2531"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0520D3F0" w14:textId="77777777" w:rsidTr="00DD1F18">
        <w:trPr>
          <w:trHeight w:val="118"/>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D9D953C"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3173023A"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การเปิดตั้งศูนย์ประสานงานของกรมควบคุมพฤติกรรม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294656"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7C0DDC"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2C88BD"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869001"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F4BEF"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290F272C" w14:textId="77777777" w:rsidTr="00DD1F18">
        <w:trPr>
          <w:trHeight w:val="288"/>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76F55EF"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14:paraId="6540910E"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การสนับสนุนการสอนฝึกอบรมวิชาชีพ</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09C11D"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427F7B" w14:textId="77777777" w:rsidR="00552646" w:rsidRPr="00552646" w:rsidRDefault="00552646" w:rsidP="00DD1F18">
            <w:pPr>
              <w:jc w:val="center"/>
              <w:rPr>
                <w:rFonts w:ascii="TH SarabunPSK" w:eastAsia="Calibri"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215498" w14:textId="77777777" w:rsidR="00552646" w:rsidRPr="00552646" w:rsidRDefault="00552646" w:rsidP="00DD1F18">
            <w:pPr>
              <w:jc w:val="center"/>
              <w:rPr>
                <w:rFonts w:ascii="TH SarabunPSK" w:eastAsia="Calibri"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B72CED" w14:textId="77777777" w:rsidR="00552646" w:rsidRPr="00552646" w:rsidRDefault="00552646" w:rsidP="00DD1F18">
            <w:pPr>
              <w:jc w:val="center"/>
              <w:rPr>
                <w:rFonts w:ascii="TH SarabunPSK" w:eastAsia="Calibri" w:hAnsi="TH SarabunPSK" w:cs="TH SarabunPSK"/>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3548A" w14:textId="77777777" w:rsidR="00552646" w:rsidRPr="00552646" w:rsidRDefault="00552646" w:rsidP="00DD1F18">
            <w:pPr>
              <w:jc w:val="center"/>
              <w:rPr>
                <w:rFonts w:ascii="TH SarabunPSK" w:eastAsia="Calibri" w:hAnsi="TH SarabunPSK" w:cs="TH SarabunPSK"/>
                <w:sz w:val="32"/>
                <w:szCs w:val="32"/>
              </w:rPr>
            </w:pPr>
          </w:p>
        </w:tc>
      </w:tr>
      <w:tr w:rsidR="00552646" w:rsidRPr="00552646" w14:paraId="3D2F8665" w14:textId="77777777" w:rsidTr="00DD1F18">
        <w:trPr>
          <w:trHeight w:val="726"/>
        </w:trPr>
        <w:tc>
          <w:tcPr>
            <w:tcW w:w="651" w:type="dxa"/>
            <w:shd w:val="clear" w:color="auto" w:fill="auto"/>
            <w:vAlign w:val="center"/>
          </w:tcPr>
          <w:p w14:paraId="455E922F"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๕.</w:t>
            </w:r>
          </w:p>
        </w:tc>
        <w:tc>
          <w:tcPr>
            <w:tcW w:w="3568" w:type="dxa"/>
            <w:shd w:val="clear" w:color="auto" w:fill="auto"/>
            <w:vAlign w:val="center"/>
          </w:tcPr>
          <w:p w14:paraId="581AEEB0" w14:textId="77777777" w:rsidR="00552646" w:rsidRPr="00552646" w:rsidRDefault="00552646" w:rsidP="00DD1F18">
            <w:pPr>
              <w:rPr>
                <w:rFonts w:ascii="TH SarabunPSK" w:eastAsia="Calibri" w:hAnsi="TH SarabunPSK" w:cs="TH SarabunPSK"/>
                <w:b/>
                <w:bCs/>
                <w:sz w:val="32"/>
                <w:szCs w:val="32"/>
                <w:cs/>
              </w:rPr>
            </w:pPr>
            <w:r w:rsidRPr="00552646">
              <w:rPr>
                <w:rFonts w:ascii="TH SarabunPSK" w:eastAsia="Calibri" w:hAnsi="TH SarabunPSK" w:cs="TH SarabunPSK"/>
                <w:sz w:val="32"/>
                <w:szCs w:val="32"/>
                <w:cs/>
              </w:rPr>
              <w:t>การเป็นวัดต้นแบบโครงการกฐินปลอดเหล้าของสำนักงานกองทุนสนับสนุนการสร้างเสริมสุขภาพ</w:t>
            </w:r>
          </w:p>
        </w:tc>
        <w:tc>
          <w:tcPr>
            <w:tcW w:w="851" w:type="dxa"/>
            <w:shd w:val="clear" w:color="auto" w:fill="auto"/>
            <w:vAlign w:val="center"/>
          </w:tcPr>
          <w:p w14:paraId="1C43B912"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6D1FA6ED"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7253C58F"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12CEFBB5"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299B12DE"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36C0EBC4" w14:textId="77777777" w:rsidTr="00DD1F18">
        <w:trPr>
          <w:trHeight w:val="237"/>
        </w:trPr>
        <w:tc>
          <w:tcPr>
            <w:tcW w:w="8330" w:type="dxa"/>
            <w:gridSpan w:val="7"/>
            <w:shd w:val="clear" w:color="auto" w:fill="BFBFBF"/>
            <w:vAlign w:val="center"/>
          </w:tcPr>
          <w:p w14:paraId="6343AFEC"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b/>
                <w:bCs/>
                <w:sz w:val="32"/>
                <w:szCs w:val="32"/>
                <w:cs/>
              </w:rPr>
              <w:t>๓. ด้านการช่วยเหลือเกื้อกูลด้านสถานที่อันเป็นสาธารณสมบัติ</w:t>
            </w:r>
          </w:p>
        </w:tc>
      </w:tr>
      <w:tr w:rsidR="00552646" w:rsidRPr="00552646" w14:paraId="71B692A0" w14:textId="77777777" w:rsidTr="00DD1F18">
        <w:trPr>
          <w:trHeight w:val="118"/>
        </w:trPr>
        <w:tc>
          <w:tcPr>
            <w:tcW w:w="651" w:type="dxa"/>
            <w:shd w:val="clear" w:color="auto" w:fill="auto"/>
            <w:vAlign w:val="center"/>
          </w:tcPr>
          <w:p w14:paraId="2221A1C9"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w:t>
            </w:r>
          </w:p>
        </w:tc>
        <w:tc>
          <w:tcPr>
            <w:tcW w:w="3568" w:type="dxa"/>
            <w:shd w:val="clear" w:color="auto" w:fill="auto"/>
            <w:vAlign w:val="center"/>
          </w:tcPr>
          <w:p w14:paraId="7F485EDA"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การให้ใช้ศาลาการเปรียญวัดเป็นที่ประชุมของชุมชนและราชการ</w:t>
            </w:r>
          </w:p>
        </w:tc>
        <w:tc>
          <w:tcPr>
            <w:tcW w:w="851" w:type="dxa"/>
            <w:shd w:val="clear" w:color="auto" w:fill="auto"/>
            <w:vAlign w:val="center"/>
          </w:tcPr>
          <w:p w14:paraId="166BD24D"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416F8640"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6E7E1A84"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76CC2EEA"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1230B5AE"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3F4C2B1D" w14:textId="77777777" w:rsidTr="00DD1F18">
        <w:trPr>
          <w:trHeight w:val="131"/>
        </w:trPr>
        <w:tc>
          <w:tcPr>
            <w:tcW w:w="651" w:type="dxa"/>
            <w:shd w:val="clear" w:color="auto" w:fill="auto"/>
            <w:vAlign w:val="center"/>
          </w:tcPr>
          <w:p w14:paraId="0423E9BB"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w:t>
            </w:r>
          </w:p>
        </w:tc>
        <w:tc>
          <w:tcPr>
            <w:tcW w:w="3568" w:type="dxa"/>
            <w:shd w:val="clear" w:color="auto" w:fill="auto"/>
            <w:vAlign w:val="center"/>
          </w:tcPr>
          <w:p w14:paraId="70CA6A18"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การสร้างอาคารรับรองอาคันตุกะเป็นที่พักพิงผู้ประสบภัยธรรมชาติ</w:t>
            </w:r>
          </w:p>
        </w:tc>
        <w:tc>
          <w:tcPr>
            <w:tcW w:w="851" w:type="dxa"/>
            <w:shd w:val="clear" w:color="auto" w:fill="auto"/>
            <w:vAlign w:val="center"/>
          </w:tcPr>
          <w:p w14:paraId="20551FA5"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7CABB968"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62F4BB06"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61B7B2EA"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5F579DC3"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35061575" w14:textId="77777777" w:rsidTr="00DD1F18">
        <w:trPr>
          <w:trHeight w:val="300"/>
        </w:trPr>
        <w:tc>
          <w:tcPr>
            <w:tcW w:w="651" w:type="dxa"/>
            <w:shd w:val="clear" w:color="auto" w:fill="auto"/>
            <w:vAlign w:val="center"/>
          </w:tcPr>
          <w:p w14:paraId="681ED93D"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w:t>
            </w:r>
          </w:p>
        </w:tc>
        <w:tc>
          <w:tcPr>
            <w:tcW w:w="3568" w:type="dxa"/>
            <w:shd w:val="clear" w:color="auto" w:fill="auto"/>
            <w:vAlign w:val="center"/>
          </w:tcPr>
          <w:p w14:paraId="0280F3F9"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การใช้บริเวณสวนป่าของวัดเป็นสถานที่ปฏิบัติธรรม</w:t>
            </w:r>
          </w:p>
        </w:tc>
        <w:tc>
          <w:tcPr>
            <w:tcW w:w="851" w:type="dxa"/>
            <w:shd w:val="clear" w:color="auto" w:fill="auto"/>
            <w:vAlign w:val="center"/>
          </w:tcPr>
          <w:p w14:paraId="281C3FC5"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5EC737C4"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1BB34AD3"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484A345A"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61C74745"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72C00A63" w14:textId="77777777" w:rsidTr="00DD1F18">
        <w:trPr>
          <w:trHeight w:val="713"/>
        </w:trPr>
        <w:tc>
          <w:tcPr>
            <w:tcW w:w="651" w:type="dxa"/>
            <w:shd w:val="clear" w:color="auto" w:fill="auto"/>
            <w:vAlign w:val="center"/>
          </w:tcPr>
          <w:p w14:paraId="4571F8DA"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w:t>
            </w:r>
          </w:p>
        </w:tc>
        <w:tc>
          <w:tcPr>
            <w:tcW w:w="3568" w:type="dxa"/>
            <w:shd w:val="clear" w:color="auto" w:fill="auto"/>
            <w:vAlign w:val="center"/>
          </w:tcPr>
          <w:p w14:paraId="4064AABF" w14:textId="77777777" w:rsidR="00552646" w:rsidRPr="00552646" w:rsidRDefault="00552646" w:rsidP="00DD1F18">
            <w:pPr>
              <w:tabs>
                <w:tab w:val="left" w:pos="4809"/>
              </w:tabs>
              <w:rPr>
                <w:rFonts w:ascii="TH SarabunPSK" w:hAnsi="TH SarabunPSK" w:cs="TH SarabunPSK"/>
                <w:b/>
                <w:bCs/>
                <w:sz w:val="32"/>
                <w:szCs w:val="32"/>
                <w:cs/>
              </w:rPr>
            </w:pPr>
            <w:r w:rsidRPr="00552646">
              <w:rPr>
                <w:rFonts w:ascii="TH SarabunPSK" w:eastAsia="Calibri" w:hAnsi="TH SarabunPSK" w:cs="TH SarabunPSK"/>
                <w:sz w:val="32"/>
                <w:szCs w:val="32"/>
                <w:cs/>
              </w:rPr>
              <w:t>การให้ใช้อาคารของวัดเป็นศูนย์พยาบาลผู้ป่วย</w:t>
            </w:r>
          </w:p>
        </w:tc>
        <w:tc>
          <w:tcPr>
            <w:tcW w:w="851" w:type="dxa"/>
            <w:shd w:val="clear" w:color="auto" w:fill="auto"/>
            <w:vAlign w:val="center"/>
          </w:tcPr>
          <w:p w14:paraId="70F73C46"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57D02FEE"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68CBA9E1"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68411692"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240BC638"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6832CE0D" w14:textId="77777777" w:rsidTr="00DD1F18">
        <w:trPr>
          <w:trHeight w:val="576"/>
        </w:trPr>
        <w:tc>
          <w:tcPr>
            <w:tcW w:w="651" w:type="dxa"/>
            <w:shd w:val="clear" w:color="auto" w:fill="auto"/>
            <w:vAlign w:val="center"/>
          </w:tcPr>
          <w:p w14:paraId="4C5B7312"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๕.</w:t>
            </w:r>
          </w:p>
        </w:tc>
        <w:tc>
          <w:tcPr>
            <w:tcW w:w="3568" w:type="dxa"/>
            <w:shd w:val="clear" w:color="auto" w:fill="auto"/>
            <w:vAlign w:val="center"/>
          </w:tcPr>
          <w:p w14:paraId="6B5A6429"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การให้ใช้อาคารเอนกประสงค์ของวัดเพื่อจัดกิจกรรมต่างๆ ของชุมชนละชาวบ้าน</w:t>
            </w:r>
          </w:p>
        </w:tc>
        <w:tc>
          <w:tcPr>
            <w:tcW w:w="851" w:type="dxa"/>
            <w:shd w:val="clear" w:color="auto" w:fill="auto"/>
            <w:vAlign w:val="center"/>
          </w:tcPr>
          <w:p w14:paraId="05C164F2"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674A48B1"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27D391A8"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7A87AE53"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42378D41"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2B5E9F74" w14:textId="77777777" w:rsidTr="00DD1F18">
        <w:trPr>
          <w:trHeight w:val="193"/>
        </w:trPr>
        <w:tc>
          <w:tcPr>
            <w:tcW w:w="8330" w:type="dxa"/>
            <w:gridSpan w:val="7"/>
            <w:shd w:val="clear" w:color="auto" w:fill="BFBFBF"/>
            <w:vAlign w:val="center"/>
          </w:tcPr>
          <w:p w14:paraId="0017C7F5"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b/>
                <w:bCs/>
                <w:sz w:val="32"/>
                <w:szCs w:val="32"/>
                <w:cs/>
              </w:rPr>
              <w:t>๔. ด้านการช่วยเหลือเกื้อกูลประชาชนทั่วไป</w:t>
            </w:r>
          </w:p>
        </w:tc>
      </w:tr>
      <w:tr w:rsidR="00552646" w:rsidRPr="00552646" w14:paraId="208E6255" w14:textId="77777777" w:rsidTr="00DD1F18">
        <w:trPr>
          <w:trHeight w:val="156"/>
        </w:trPr>
        <w:tc>
          <w:tcPr>
            <w:tcW w:w="651" w:type="dxa"/>
            <w:shd w:val="clear" w:color="auto" w:fill="auto"/>
            <w:vAlign w:val="center"/>
          </w:tcPr>
          <w:p w14:paraId="6817E760"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๑.</w:t>
            </w:r>
          </w:p>
        </w:tc>
        <w:tc>
          <w:tcPr>
            <w:tcW w:w="3568" w:type="dxa"/>
            <w:shd w:val="clear" w:color="auto" w:fill="auto"/>
            <w:vAlign w:val="center"/>
          </w:tcPr>
          <w:p w14:paraId="78144B3A"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การช่วยเหลือสถานสงเคราะห์ด้วยอาหารและเครื่องดื่ม</w:t>
            </w:r>
          </w:p>
        </w:tc>
        <w:tc>
          <w:tcPr>
            <w:tcW w:w="851" w:type="dxa"/>
            <w:shd w:val="clear" w:color="auto" w:fill="auto"/>
            <w:vAlign w:val="center"/>
          </w:tcPr>
          <w:p w14:paraId="3D96EBDA"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61E2E6BB"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58BA7A49"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04F22102"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57E8FF13"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4DEBCEF3" w14:textId="77777777" w:rsidTr="00DD1F18">
        <w:trPr>
          <w:trHeight w:val="168"/>
        </w:trPr>
        <w:tc>
          <w:tcPr>
            <w:tcW w:w="651" w:type="dxa"/>
            <w:shd w:val="clear" w:color="auto" w:fill="auto"/>
            <w:vAlign w:val="center"/>
          </w:tcPr>
          <w:p w14:paraId="115F15F9"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๒.</w:t>
            </w:r>
          </w:p>
        </w:tc>
        <w:tc>
          <w:tcPr>
            <w:tcW w:w="3568" w:type="dxa"/>
            <w:shd w:val="clear" w:color="auto" w:fill="auto"/>
            <w:vAlign w:val="center"/>
          </w:tcPr>
          <w:p w14:paraId="07DAA2B0" w14:textId="77777777" w:rsidR="00552646" w:rsidRPr="00552646" w:rsidRDefault="00552646" w:rsidP="00DD1F18">
            <w:pPr>
              <w:tabs>
                <w:tab w:val="left" w:pos="4809"/>
              </w:tabs>
              <w:ind w:left="851" w:hanging="851"/>
              <w:rPr>
                <w:rFonts w:ascii="TH SarabunPSK" w:hAnsi="TH SarabunPSK" w:cs="TH SarabunPSK"/>
                <w:b/>
                <w:bCs/>
                <w:sz w:val="32"/>
                <w:szCs w:val="32"/>
                <w:cs/>
              </w:rPr>
            </w:pPr>
            <w:r w:rsidRPr="00552646">
              <w:rPr>
                <w:rFonts w:ascii="TH SarabunPSK" w:eastAsia="Calibri" w:hAnsi="TH SarabunPSK" w:cs="TH SarabunPSK"/>
                <w:sz w:val="32"/>
                <w:szCs w:val="32"/>
                <w:cs/>
              </w:rPr>
              <w:t>การช่วยเหลือผู้ประสบภัยทางธรรมชาติ</w:t>
            </w:r>
          </w:p>
        </w:tc>
        <w:tc>
          <w:tcPr>
            <w:tcW w:w="851" w:type="dxa"/>
            <w:shd w:val="clear" w:color="auto" w:fill="auto"/>
            <w:vAlign w:val="center"/>
          </w:tcPr>
          <w:p w14:paraId="699FFA60"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395516CF"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1058C630"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38B7E1C0"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015C5314"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7F4A99A8" w14:textId="77777777" w:rsidTr="00DD1F18">
        <w:trPr>
          <w:trHeight w:val="131"/>
        </w:trPr>
        <w:tc>
          <w:tcPr>
            <w:tcW w:w="651" w:type="dxa"/>
            <w:shd w:val="clear" w:color="auto" w:fill="auto"/>
            <w:vAlign w:val="center"/>
          </w:tcPr>
          <w:p w14:paraId="6A6F3251"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๓.</w:t>
            </w:r>
          </w:p>
        </w:tc>
        <w:tc>
          <w:tcPr>
            <w:tcW w:w="3568" w:type="dxa"/>
            <w:shd w:val="clear" w:color="auto" w:fill="auto"/>
            <w:vAlign w:val="center"/>
          </w:tcPr>
          <w:p w14:paraId="46EA4443"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 xml:space="preserve">การบริจาคข้างของเครื่องใช้เพื่อมหาวิทยาลัยสงฆ์แก่ผู้ติดเชื้อ </w:t>
            </w:r>
            <w:r w:rsidRPr="00552646">
              <w:rPr>
                <w:rFonts w:ascii="TH SarabunPSK" w:eastAsia="Calibri" w:hAnsi="TH SarabunPSK" w:cs="TH SarabunPSK"/>
                <w:sz w:val="32"/>
                <w:szCs w:val="32"/>
              </w:rPr>
              <w:t>HIV</w:t>
            </w:r>
            <w:r w:rsidRPr="00552646">
              <w:rPr>
                <w:rFonts w:ascii="TH SarabunPSK" w:eastAsia="Calibri" w:hAnsi="TH SarabunPSK" w:cs="TH SarabunPSK"/>
                <w:sz w:val="32"/>
                <w:szCs w:val="32"/>
                <w:cs/>
              </w:rPr>
              <w:t xml:space="preserve"> และโรคเรื้อน</w:t>
            </w:r>
          </w:p>
        </w:tc>
        <w:tc>
          <w:tcPr>
            <w:tcW w:w="851" w:type="dxa"/>
            <w:shd w:val="clear" w:color="auto" w:fill="auto"/>
            <w:vAlign w:val="center"/>
          </w:tcPr>
          <w:p w14:paraId="24499B54"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36D8A8F4"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30D65E66"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2AF04D04"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5FC763C0"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38DDB229" w14:textId="77777777" w:rsidTr="00DD1F18">
        <w:trPr>
          <w:trHeight w:val="262"/>
        </w:trPr>
        <w:tc>
          <w:tcPr>
            <w:tcW w:w="651" w:type="dxa"/>
            <w:shd w:val="clear" w:color="auto" w:fill="auto"/>
            <w:vAlign w:val="center"/>
          </w:tcPr>
          <w:p w14:paraId="6BF5CB39"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๔.</w:t>
            </w:r>
          </w:p>
        </w:tc>
        <w:tc>
          <w:tcPr>
            <w:tcW w:w="3568" w:type="dxa"/>
            <w:shd w:val="clear" w:color="auto" w:fill="auto"/>
            <w:vAlign w:val="center"/>
          </w:tcPr>
          <w:p w14:paraId="4F823A06"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การสนับสนุนข้าวสารอาหารแห้งเพื่อการออกค่ายอาสาพัฒนาชนบท</w:t>
            </w:r>
          </w:p>
        </w:tc>
        <w:tc>
          <w:tcPr>
            <w:tcW w:w="851" w:type="dxa"/>
            <w:shd w:val="clear" w:color="auto" w:fill="auto"/>
            <w:vAlign w:val="center"/>
          </w:tcPr>
          <w:p w14:paraId="51F8DCCF"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533BC8DD"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3795B40E"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05295AE6"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1E90ECEB" w14:textId="77777777" w:rsidR="00552646" w:rsidRPr="00552646" w:rsidRDefault="00552646" w:rsidP="00DD1F18">
            <w:pPr>
              <w:jc w:val="center"/>
              <w:rPr>
                <w:rFonts w:ascii="TH SarabunPSK" w:eastAsia="Calibri" w:hAnsi="TH SarabunPSK" w:cs="TH SarabunPSK"/>
                <w:sz w:val="32"/>
                <w:szCs w:val="32"/>
                <w:cs/>
              </w:rPr>
            </w:pPr>
          </w:p>
        </w:tc>
      </w:tr>
      <w:tr w:rsidR="00552646" w:rsidRPr="00552646" w14:paraId="5D74565E" w14:textId="77777777" w:rsidTr="00DD1F18">
        <w:trPr>
          <w:trHeight w:val="144"/>
        </w:trPr>
        <w:tc>
          <w:tcPr>
            <w:tcW w:w="651" w:type="dxa"/>
            <w:shd w:val="clear" w:color="auto" w:fill="auto"/>
            <w:vAlign w:val="center"/>
          </w:tcPr>
          <w:p w14:paraId="2C08B0FA" w14:textId="77777777" w:rsidR="00552646" w:rsidRPr="00552646" w:rsidRDefault="00552646" w:rsidP="00DD1F18">
            <w:pPr>
              <w:jc w:val="center"/>
              <w:rPr>
                <w:rFonts w:ascii="TH SarabunPSK" w:eastAsia="Calibri" w:hAnsi="TH SarabunPSK" w:cs="TH SarabunPSK"/>
                <w:sz w:val="32"/>
                <w:szCs w:val="32"/>
                <w:cs/>
              </w:rPr>
            </w:pPr>
            <w:r w:rsidRPr="00552646">
              <w:rPr>
                <w:rFonts w:ascii="TH SarabunPSK" w:eastAsia="Calibri" w:hAnsi="TH SarabunPSK" w:cs="TH SarabunPSK"/>
                <w:sz w:val="32"/>
                <w:szCs w:val="32"/>
                <w:cs/>
              </w:rPr>
              <w:t>๕.</w:t>
            </w:r>
          </w:p>
        </w:tc>
        <w:tc>
          <w:tcPr>
            <w:tcW w:w="3568" w:type="dxa"/>
            <w:shd w:val="clear" w:color="auto" w:fill="auto"/>
            <w:vAlign w:val="center"/>
          </w:tcPr>
          <w:p w14:paraId="647A37BE" w14:textId="77777777" w:rsidR="00552646" w:rsidRPr="00552646" w:rsidRDefault="00552646" w:rsidP="00DD1F18">
            <w:pPr>
              <w:rPr>
                <w:rFonts w:ascii="TH SarabunPSK" w:eastAsia="Calibri" w:hAnsi="TH SarabunPSK" w:cs="TH SarabunPSK"/>
                <w:sz w:val="32"/>
                <w:szCs w:val="32"/>
                <w:cs/>
              </w:rPr>
            </w:pPr>
            <w:r w:rsidRPr="00552646">
              <w:rPr>
                <w:rFonts w:ascii="TH SarabunPSK" w:eastAsia="Calibri" w:hAnsi="TH SarabunPSK" w:cs="TH SarabunPSK"/>
                <w:sz w:val="32"/>
                <w:szCs w:val="32"/>
                <w:cs/>
              </w:rPr>
              <w:t>การสนับสนุนการศึกษาและที่พักพิงแก่เด็กเรียนดีแต่ยากจน</w:t>
            </w:r>
          </w:p>
        </w:tc>
        <w:tc>
          <w:tcPr>
            <w:tcW w:w="851" w:type="dxa"/>
            <w:shd w:val="clear" w:color="auto" w:fill="auto"/>
            <w:vAlign w:val="center"/>
          </w:tcPr>
          <w:p w14:paraId="3FB95475"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43E9DD94" w14:textId="77777777" w:rsidR="00552646" w:rsidRPr="00552646" w:rsidRDefault="00552646" w:rsidP="00DD1F18">
            <w:pPr>
              <w:jc w:val="center"/>
              <w:rPr>
                <w:rFonts w:ascii="TH SarabunPSK" w:eastAsia="Calibri" w:hAnsi="TH SarabunPSK" w:cs="TH SarabunPSK"/>
                <w:sz w:val="32"/>
                <w:szCs w:val="32"/>
                <w:cs/>
              </w:rPr>
            </w:pPr>
          </w:p>
        </w:tc>
        <w:tc>
          <w:tcPr>
            <w:tcW w:w="851" w:type="dxa"/>
            <w:shd w:val="clear" w:color="auto" w:fill="auto"/>
            <w:vAlign w:val="center"/>
          </w:tcPr>
          <w:p w14:paraId="7DE63EC5" w14:textId="77777777" w:rsidR="00552646" w:rsidRPr="00552646" w:rsidRDefault="00552646" w:rsidP="00DD1F18">
            <w:pPr>
              <w:jc w:val="center"/>
              <w:rPr>
                <w:rFonts w:ascii="TH SarabunPSK" w:eastAsia="Calibri" w:hAnsi="TH SarabunPSK" w:cs="TH SarabunPSK"/>
                <w:sz w:val="32"/>
                <w:szCs w:val="32"/>
                <w:cs/>
              </w:rPr>
            </w:pPr>
          </w:p>
        </w:tc>
        <w:tc>
          <w:tcPr>
            <w:tcW w:w="850" w:type="dxa"/>
            <w:shd w:val="clear" w:color="auto" w:fill="auto"/>
            <w:vAlign w:val="center"/>
          </w:tcPr>
          <w:p w14:paraId="0502FAC4" w14:textId="77777777" w:rsidR="00552646" w:rsidRPr="00552646" w:rsidRDefault="00552646" w:rsidP="00DD1F18">
            <w:pPr>
              <w:jc w:val="center"/>
              <w:rPr>
                <w:rFonts w:ascii="TH SarabunPSK" w:eastAsia="Calibri" w:hAnsi="TH SarabunPSK" w:cs="TH SarabunPSK"/>
                <w:sz w:val="32"/>
                <w:szCs w:val="32"/>
                <w:cs/>
              </w:rPr>
            </w:pPr>
          </w:p>
        </w:tc>
        <w:tc>
          <w:tcPr>
            <w:tcW w:w="709" w:type="dxa"/>
            <w:shd w:val="clear" w:color="auto" w:fill="auto"/>
            <w:vAlign w:val="center"/>
          </w:tcPr>
          <w:p w14:paraId="5E5AD398" w14:textId="77777777" w:rsidR="00552646" w:rsidRPr="00552646" w:rsidRDefault="00552646" w:rsidP="00DD1F18">
            <w:pPr>
              <w:jc w:val="center"/>
              <w:rPr>
                <w:rFonts w:ascii="TH SarabunPSK" w:eastAsia="Calibri" w:hAnsi="TH SarabunPSK" w:cs="TH SarabunPSK"/>
                <w:sz w:val="32"/>
                <w:szCs w:val="32"/>
                <w:cs/>
              </w:rPr>
            </w:pPr>
          </w:p>
        </w:tc>
      </w:tr>
    </w:tbl>
    <w:p w14:paraId="5322406B" w14:textId="77777777" w:rsidR="00552646" w:rsidRPr="00552646" w:rsidRDefault="00552646" w:rsidP="00552646">
      <w:pPr>
        <w:tabs>
          <w:tab w:val="left" w:pos="993"/>
          <w:tab w:val="left" w:pos="4809"/>
        </w:tabs>
        <w:ind w:left="851" w:hanging="851"/>
        <w:jc w:val="thaiDistribute"/>
        <w:rPr>
          <w:rFonts w:ascii="TH SarabunPSK" w:hAnsi="TH SarabunPSK" w:cs="TH SarabunPSK"/>
          <w:b/>
          <w:bCs/>
          <w:sz w:val="32"/>
          <w:szCs w:val="32"/>
        </w:rPr>
      </w:pPr>
    </w:p>
    <w:p w14:paraId="640E34C4" w14:textId="77777777" w:rsidR="00552646" w:rsidRPr="00552646" w:rsidRDefault="00552646" w:rsidP="00552646">
      <w:pPr>
        <w:tabs>
          <w:tab w:val="left" w:pos="993"/>
          <w:tab w:val="left" w:pos="4809"/>
        </w:tabs>
        <w:ind w:left="851" w:hanging="851"/>
        <w:jc w:val="thaiDistribute"/>
        <w:rPr>
          <w:rFonts w:ascii="TH SarabunPSK" w:hAnsi="TH SarabunPSK" w:cs="TH SarabunPSK"/>
          <w:b/>
          <w:bCs/>
          <w:sz w:val="32"/>
          <w:szCs w:val="32"/>
        </w:rPr>
      </w:pPr>
    </w:p>
    <w:p w14:paraId="100B32A0" w14:textId="77777777" w:rsidR="00552646" w:rsidRPr="00552646" w:rsidRDefault="00552646" w:rsidP="00552646">
      <w:pPr>
        <w:tabs>
          <w:tab w:val="left" w:pos="993"/>
          <w:tab w:val="left" w:pos="4809"/>
        </w:tabs>
        <w:ind w:left="851" w:hanging="851"/>
        <w:jc w:val="thaiDistribute"/>
        <w:rPr>
          <w:rFonts w:ascii="TH SarabunPSK" w:hAnsi="TH SarabunPSK" w:cs="TH SarabunPSK"/>
          <w:b/>
          <w:bCs/>
          <w:sz w:val="32"/>
          <w:szCs w:val="32"/>
        </w:rPr>
      </w:pPr>
    </w:p>
    <w:p w14:paraId="18A1DB6D" w14:textId="77777777" w:rsidR="00552646" w:rsidRPr="00552646" w:rsidRDefault="00552646" w:rsidP="00552646">
      <w:pPr>
        <w:tabs>
          <w:tab w:val="left" w:pos="993"/>
          <w:tab w:val="left" w:pos="4809"/>
        </w:tabs>
        <w:ind w:left="851" w:hanging="851"/>
        <w:jc w:val="thaiDistribute"/>
        <w:rPr>
          <w:rFonts w:ascii="TH SarabunPSK" w:eastAsia="Calibri" w:hAnsi="TH SarabunPSK" w:cs="TH SarabunPSK"/>
          <w:b/>
          <w:bCs/>
          <w:sz w:val="32"/>
          <w:szCs w:val="32"/>
        </w:rPr>
      </w:pPr>
      <w:r w:rsidRPr="00552646">
        <w:rPr>
          <w:rFonts w:ascii="TH SarabunPSK" w:hAnsi="TH SarabunPSK" w:cs="TH SarabunPSK"/>
          <w:b/>
          <w:bCs/>
          <w:sz w:val="32"/>
          <w:szCs w:val="32"/>
          <w:cs/>
        </w:rPr>
        <w:t>ตอนที่ ๔</w:t>
      </w:r>
      <w:r w:rsidRPr="00552646">
        <w:rPr>
          <w:rFonts w:ascii="TH SarabunPSK" w:hAnsi="TH SarabunPSK" w:cs="TH SarabunPSK"/>
          <w:sz w:val="32"/>
          <w:szCs w:val="32"/>
          <w:cs/>
        </w:rPr>
        <w:t xml:space="preserve"> เป็นแบบสอบถามเกี่ยวกับปัญหา อุปสรรค และข้อเสนอแนะ</w:t>
      </w:r>
      <w:r w:rsidRPr="00552646">
        <w:rPr>
          <w:rFonts w:ascii="TH SarabunPSK" w:eastAsia="Calibri" w:hAnsi="TH SarabunPSK" w:cs="TH SarabunPSK"/>
          <w:sz w:val="32"/>
          <w:szCs w:val="32"/>
          <w:cs/>
        </w:rPr>
        <w:t xml:space="preserve">ในการให้หลักธรรมคือ    </w:t>
      </w:r>
      <w:r w:rsidRPr="00552646">
        <w:rPr>
          <w:rFonts w:ascii="TH SarabunPSK" w:eastAsia="Calibri" w:hAnsi="TH SarabunPSK" w:cs="TH SarabunPSK"/>
          <w:sz w:val="32"/>
          <w:szCs w:val="32"/>
          <w:cs/>
        </w:rPr>
        <w:tab/>
        <w:t>หลักสังคหวัตถุ ๔ เข้าแก้ปัญหา เกี่ยวกับรูปแบบการบริหารจัดการงานสงเคราะห์</w:t>
      </w:r>
      <w:r w:rsidRPr="00552646">
        <w:rPr>
          <w:rFonts w:ascii="TH SarabunPSK" w:eastAsia="Calibri" w:hAnsi="TH SarabunPSK" w:cs="TH SarabunPSK"/>
          <w:sz w:val="32"/>
          <w:szCs w:val="32"/>
          <w:cs/>
        </w:rPr>
        <w:tab/>
        <w:t>ประชาชน     ตามหลักสังคมสงเคราะห์เชิงพุทธบูรณาการของคณะสงฆ์จังหวัดพิจิตร</w:t>
      </w:r>
    </w:p>
    <w:p w14:paraId="146B9A06" w14:textId="77777777" w:rsidR="00552646" w:rsidRPr="00552646" w:rsidRDefault="00552646" w:rsidP="00552646">
      <w:pPr>
        <w:tabs>
          <w:tab w:val="left" w:pos="993"/>
        </w:tabs>
        <w:jc w:val="thaiDistribute"/>
        <w:rPr>
          <w:rFonts w:ascii="TH SarabunPSK" w:hAnsi="TH SarabunPSK" w:cs="TH SarabunPSK"/>
          <w:sz w:val="32"/>
          <w:szCs w:val="32"/>
          <w:cs/>
        </w:rPr>
      </w:pPr>
      <w:r w:rsidRPr="00552646">
        <w:rPr>
          <w:rFonts w:ascii="TH SarabunPSK" w:hAnsi="TH SarabunPSK" w:cs="TH SarabunPSK"/>
          <w:b/>
          <w:bCs/>
          <w:color w:val="000000"/>
          <w:sz w:val="32"/>
          <w:szCs w:val="32"/>
          <w:cs/>
        </w:rPr>
        <w:tab/>
        <w:t xml:space="preserve">ด้าน </w:t>
      </w:r>
      <w:r w:rsidRPr="00552646">
        <w:rPr>
          <w:rFonts w:ascii="TH SarabunPSK" w:hAnsi="TH SarabunPSK" w:cs="TH SarabunPSK"/>
          <w:b/>
          <w:bCs/>
          <w:sz w:val="32"/>
          <w:szCs w:val="32"/>
          <w:cs/>
        </w:rPr>
        <w:t>ทาน</w:t>
      </w:r>
      <w:r w:rsidRPr="00552646">
        <w:rPr>
          <w:rFonts w:ascii="TH SarabunPSK" w:hAnsi="TH SarabunPSK" w:cs="TH SarabunPSK"/>
          <w:b/>
          <w:bCs/>
          <w:sz w:val="32"/>
          <w:szCs w:val="32"/>
        </w:rPr>
        <w:t xml:space="preserve"> </w:t>
      </w:r>
      <w:r w:rsidRPr="00552646">
        <w:rPr>
          <w:rFonts w:ascii="TH SarabunPSK" w:hAnsi="TH SarabunPSK" w:cs="TH SarabunPSK"/>
          <w:sz w:val="32"/>
          <w:szCs w:val="32"/>
          <w:cs/>
        </w:rPr>
        <w:t>(การเอื้อเฟื้อเผื่อแผ่กัน ความเสียสละ และช่วยเหลือกันและกัน)</w:t>
      </w:r>
    </w:p>
    <w:p w14:paraId="7F009F35"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 xml:space="preserve">ปัญหา อุปสรรค </w:t>
      </w:r>
    </w:p>
    <w:p w14:paraId="55E8BBF3"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cs/>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5C7F3151"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1693DAAD"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4138E80E" w14:textId="77777777" w:rsidR="00552646" w:rsidRPr="00552646" w:rsidRDefault="00552646" w:rsidP="00552646">
      <w:pPr>
        <w:autoSpaceDE w:val="0"/>
        <w:autoSpaceDN w:val="0"/>
        <w:adjustRightInd w:val="0"/>
        <w:rPr>
          <w:rFonts w:ascii="TH SarabunPSK" w:hAnsi="TH SarabunPSK" w:cs="TH SarabunPSK"/>
          <w:b/>
          <w:bCs/>
          <w:color w:val="000000"/>
          <w:sz w:val="32"/>
          <w:szCs w:val="32"/>
        </w:rPr>
      </w:pPr>
    </w:p>
    <w:p w14:paraId="3F2B2652" w14:textId="77777777" w:rsidR="00552646" w:rsidRPr="00552646" w:rsidRDefault="00552646" w:rsidP="00552646">
      <w:pPr>
        <w:tabs>
          <w:tab w:val="left" w:pos="993"/>
        </w:tabs>
        <w:autoSpaceDE w:val="0"/>
        <w:autoSpaceDN w:val="0"/>
        <w:adjustRightInd w:val="0"/>
        <w:rPr>
          <w:rFonts w:ascii="TH SarabunPSK" w:hAnsi="TH SarabunPSK" w:cs="TH SarabunPSK"/>
          <w:color w:val="000000"/>
          <w:sz w:val="32"/>
          <w:szCs w:val="32"/>
          <w:cs/>
        </w:rPr>
      </w:pPr>
      <w:r w:rsidRPr="00552646">
        <w:rPr>
          <w:rFonts w:ascii="TH SarabunPSK" w:hAnsi="TH SarabunPSK" w:cs="TH SarabunPSK"/>
          <w:b/>
          <w:bCs/>
          <w:sz w:val="32"/>
          <w:szCs w:val="32"/>
          <w:cs/>
        </w:rPr>
        <w:tab/>
      </w:r>
      <w:proofErr w:type="spellStart"/>
      <w:r w:rsidRPr="00552646">
        <w:rPr>
          <w:rFonts w:ascii="TH SarabunPSK" w:hAnsi="TH SarabunPSK" w:cs="TH SarabunPSK"/>
          <w:b/>
          <w:bCs/>
          <w:sz w:val="32"/>
          <w:szCs w:val="32"/>
          <w:cs/>
        </w:rPr>
        <w:t>ปิย</w:t>
      </w:r>
      <w:proofErr w:type="spellEnd"/>
      <w:r w:rsidRPr="00552646">
        <w:rPr>
          <w:rFonts w:ascii="TH SarabunPSK" w:hAnsi="TH SarabunPSK" w:cs="TH SarabunPSK"/>
          <w:b/>
          <w:bCs/>
          <w:sz w:val="32"/>
          <w:szCs w:val="32"/>
          <w:cs/>
        </w:rPr>
        <w:t>วาจา</w:t>
      </w:r>
      <w:r w:rsidRPr="00552646">
        <w:rPr>
          <w:rFonts w:ascii="TH SarabunPSK" w:hAnsi="TH SarabunPSK" w:cs="TH SarabunPSK"/>
          <w:b/>
          <w:bCs/>
          <w:color w:val="000000"/>
          <w:sz w:val="32"/>
          <w:szCs w:val="32"/>
        </w:rPr>
        <w:t xml:space="preserve"> </w:t>
      </w:r>
      <w:r w:rsidRPr="00552646">
        <w:rPr>
          <w:rFonts w:ascii="TH SarabunPSK" w:hAnsi="TH SarabunPSK" w:cs="TH SarabunPSK"/>
          <w:color w:val="000000"/>
          <w:sz w:val="32"/>
          <w:szCs w:val="32"/>
          <w:cs/>
        </w:rPr>
        <w:t>(วาจาเป็นที่รัก พูดจาดูดดื่มน้ำใจ กล่าวคำสุภาพไพเราะอ่อนหวาน)</w:t>
      </w:r>
    </w:p>
    <w:p w14:paraId="7569EB55"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ปัญหา อุปสรรค</w:t>
      </w:r>
    </w:p>
    <w:p w14:paraId="7B760A05"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7A6B629D"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04B32A88"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687362DE" w14:textId="77777777" w:rsidR="00552646" w:rsidRPr="00552646" w:rsidRDefault="00552646" w:rsidP="00552646">
      <w:pPr>
        <w:autoSpaceDE w:val="0"/>
        <w:autoSpaceDN w:val="0"/>
        <w:adjustRightInd w:val="0"/>
        <w:rPr>
          <w:rFonts w:ascii="TH SarabunPSK" w:hAnsi="TH SarabunPSK" w:cs="TH SarabunPSK"/>
          <w:b/>
          <w:bCs/>
          <w:color w:val="000000"/>
          <w:sz w:val="32"/>
          <w:szCs w:val="32"/>
        </w:rPr>
      </w:pPr>
    </w:p>
    <w:p w14:paraId="2DA4D915" w14:textId="77777777" w:rsidR="00552646" w:rsidRPr="00552646" w:rsidRDefault="00552646" w:rsidP="00552646">
      <w:pPr>
        <w:tabs>
          <w:tab w:val="left" w:pos="993"/>
        </w:tabs>
        <w:autoSpaceDE w:val="0"/>
        <w:autoSpaceDN w:val="0"/>
        <w:adjustRightInd w:val="0"/>
        <w:rPr>
          <w:rFonts w:ascii="TH SarabunPSK" w:hAnsi="TH SarabunPSK" w:cs="TH SarabunPSK"/>
          <w:color w:val="000000"/>
          <w:sz w:val="32"/>
          <w:szCs w:val="32"/>
          <w:cs/>
        </w:rPr>
      </w:pPr>
      <w:r w:rsidRPr="00552646">
        <w:rPr>
          <w:rFonts w:ascii="TH SarabunPSK" w:hAnsi="TH SarabunPSK" w:cs="TH SarabunPSK"/>
          <w:b/>
          <w:bCs/>
          <w:sz w:val="32"/>
          <w:szCs w:val="32"/>
          <w:cs/>
        </w:rPr>
        <w:tab/>
        <w:t>ด้านอัตถจริยา</w:t>
      </w:r>
      <w:r w:rsidRPr="00552646">
        <w:rPr>
          <w:rFonts w:ascii="TH SarabunPSK" w:hAnsi="TH SarabunPSK" w:cs="TH SarabunPSK"/>
          <w:sz w:val="32"/>
          <w:szCs w:val="32"/>
          <w:cs/>
        </w:rPr>
        <w:t xml:space="preserve"> (</w:t>
      </w:r>
      <w:r w:rsidRPr="00552646">
        <w:rPr>
          <w:rFonts w:ascii="TH SarabunPSK" w:hAnsi="TH SarabunPSK" w:cs="TH SarabunPSK"/>
          <w:color w:val="000000"/>
          <w:sz w:val="32"/>
          <w:szCs w:val="32"/>
          <w:cs/>
        </w:rPr>
        <w:t>เพ็ญประโยชน์ ขวนขวายช่วยเหลือกิจการ บำเพ็ญสาธารณประโยชน์)</w:t>
      </w:r>
    </w:p>
    <w:p w14:paraId="2828CCD4"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 xml:space="preserve">ปัญหา อุปสรรค </w:t>
      </w:r>
    </w:p>
    <w:p w14:paraId="40469E75"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rPr>
        <w:lastRenderedPageBreak/>
        <w:t>...................................................................................................................................................................................</w:t>
      </w:r>
      <w:r w:rsidRPr="00552646">
        <w:rPr>
          <w:rFonts w:ascii="TH SarabunPSK" w:hAnsi="TH SarabunPSK" w:cs="TH SarabunPSK"/>
          <w:color w:val="000000"/>
          <w:sz w:val="32"/>
          <w:szCs w:val="32"/>
          <w:cs/>
        </w:rPr>
        <w:t>.............................................................................................................................................</w:t>
      </w:r>
    </w:p>
    <w:p w14:paraId="7039C63E"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p>
    <w:p w14:paraId="73772D42"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p>
    <w:p w14:paraId="3E103D2E"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p>
    <w:p w14:paraId="1007DF76"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19146BDD"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3F7AC764" w14:textId="77777777" w:rsidR="00552646" w:rsidRPr="00552646" w:rsidRDefault="00552646" w:rsidP="00552646">
      <w:pPr>
        <w:autoSpaceDE w:val="0"/>
        <w:autoSpaceDN w:val="0"/>
        <w:adjustRightInd w:val="0"/>
        <w:rPr>
          <w:rFonts w:ascii="TH SarabunPSK" w:hAnsi="TH SarabunPSK" w:cs="TH SarabunPSK"/>
          <w:b/>
          <w:bCs/>
          <w:color w:val="000000"/>
          <w:sz w:val="32"/>
          <w:szCs w:val="32"/>
        </w:rPr>
      </w:pPr>
    </w:p>
    <w:p w14:paraId="64401374" w14:textId="77777777" w:rsidR="00552646" w:rsidRPr="00552646" w:rsidRDefault="00552646" w:rsidP="00552646">
      <w:pPr>
        <w:tabs>
          <w:tab w:val="left" w:pos="993"/>
        </w:tabs>
        <w:autoSpaceDE w:val="0"/>
        <w:autoSpaceDN w:val="0"/>
        <w:adjustRightInd w:val="0"/>
        <w:rPr>
          <w:rFonts w:ascii="TH SarabunPSK" w:hAnsi="TH SarabunPSK" w:cs="TH SarabunPSK"/>
          <w:color w:val="000000"/>
          <w:sz w:val="32"/>
          <w:szCs w:val="32"/>
          <w:cs/>
        </w:rPr>
      </w:pPr>
      <w:r w:rsidRPr="00552646">
        <w:rPr>
          <w:rFonts w:ascii="TH SarabunPSK" w:hAnsi="TH SarabunPSK" w:cs="TH SarabunPSK"/>
          <w:b/>
          <w:bCs/>
          <w:sz w:val="32"/>
          <w:szCs w:val="32"/>
          <w:cs/>
        </w:rPr>
        <w:tab/>
        <w:t>สมานัตตตา</w:t>
      </w:r>
      <w:r w:rsidRPr="00552646">
        <w:rPr>
          <w:rFonts w:ascii="TH SarabunPSK" w:hAnsi="TH SarabunPSK" w:cs="TH SarabunPSK"/>
          <w:b/>
          <w:bCs/>
          <w:color w:val="000000"/>
          <w:sz w:val="32"/>
          <w:szCs w:val="32"/>
        </w:rPr>
        <w:t xml:space="preserve"> </w:t>
      </w:r>
      <w:r w:rsidRPr="00552646">
        <w:rPr>
          <w:rFonts w:ascii="TH SarabunPSK" w:hAnsi="TH SarabunPSK" w:cs="TH SarabunPSK"/>
          <w:color w:val="000000"/>
          <w:sz w:val="32"/>
          <w:szCs w:val="32"/>
          <w:cs/>
        </w:rPr>
        <w:t>(ความมีตนเสมอ ทำตนเสมอต้นเสมอปลาย ปฏิบัติสม่ำเสมอกันในชน</w:t>
      </w:r>
      <w:r w:rsidRPr="00552646">
        <w:rPr>
          <w:rFonts w:ascii="TH SarabunPSK" w:hAnsi="TH SarabunPSK" w:cs="TH SarabunPSK"/>
          <w:color w:val="000000"/>
          <w:sz w:val="32"/>
          <w:szCs w:val="32"/>
          <w:cs/>
        </w:rPr>
        <w:tab/>
        <w:t>ทั้งหลาย)</w:t>
      </w:r>
    </w:p>
    <w:p w14:paraId="093737F7"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ปัญหา อุปสรรค</w:t>
      </w:r>
    </w:p>
    <w:p w14:paraId="266AA4A5"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643B2455"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4BEDBB47" w14:textId="77777777" w:rsidR="00552646" w:rsidRPr="00552646" w:rsidRDefault="00552646" w:rsidP="00552646">
      <w:pPr>
        <w:spacing w:after="120"/>
        <w:ind w:firstLine="993"/>
        <w:rPr>
          <w:rFonts w:ascii="TH SarabunPSK" w:hAnsi="TH SarabunPSK" w:cs="TH SarabunPSK"/>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7A3669EE" w14:textId="77777777" w:rsidR="00552646" w:rsidRPr="00552646" w:rsidRDefault="00552646" w:rsidP="00552646">
      <w:pPr>
        <w:tabs>
          <w:tab w:val="left" w:pos="993"/>
        </w:tabs>
        <w:spacing w:after="120"/>
        <w:rPr>
          <w:rFonts w:ascii="TH SarabunPSK" w:hAnsi="TH SarabunPSK" w:cs="TH SarabunPSK"/>
          <w:sz w:val="32"/>
          <w:szCs w:val="32"/>
        </w:rPr>
      </w:pPr>
      <w:r w:rsidRPr="00552646">
        <w:rPr>
          <w:rFonts w:ascii="TH SarabunPSK" w:eastAsia="Calibri" w:hAnsi="TH SarabunPSK" w:cs="TH SarabunPSK"/>
          <w:b/>
          <w:bCs/>
          <w:sz w:val="32"/>
          <w:szCs w:val="32"/>
          <w:cs/>
        </w:rPr>
        <w:tab/>
        <w:t>๑) ด้านการดำเนินกิจการเพื่อช่วยเหลือเกื้อกูลชุมชน</w:t>
      </w:r>
    </w:p>
    <w:p w14:paraId="148AD92F"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ปัญหา อุปสรรค</w:t>
      </w:r>
    </w:p>
    <w:p w14:paraId="2DBA8E28"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68EC6334"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4FA6B774" w14:textId="77777777" w:rsidR="00552646" w:rsidRPr="00552646" w:rsidRDefault="00552646" w:rsidP="00552646">
      <w:pPr>
        <w:spacing w:after="120"/>
        <w:ind w:firstLine="993"/>
        <w:rPr>
          <w:rFonts w:ascii="TH SarabunPSK" w:hAnsi="TH SarabunPSK" w:cs="TH SarabunPSK"/>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49D8B6C1" w14:textId="77777777" w:rsidR="00552646" w:rsidRPr="00552646" w:rsidRDefault="00552646" w:rsidP="00552646">
      <w:pPr>
        <w:tabs>
          <w:tab w:val="left" w:pos="993"/>
        </w:tabs>
        <w:spacing w:after="120"/>
        <w:rPr>
          <w:rFonts w:ascii="TH SarabunPSK" w:hAnsi="TH SarabunPSK" w:cs="TH SarabunPSK"/>
          <w:sz w:val="32"/>
          <w:szCs w:val="32"/>
        </w:rPr>
      </w:pPr>
      <w:r w:rsidRPr="00552646">
        <w:rPr>
          <w:rFonts w:ascii="TH SarabunPSK" w:eastAsia="Calibri" w:hAnsi="TH SarabunPSK" w:cs="TH SarabunPSK"/>
          <w:b/>
          <w:bCs/>
          <w:sz w:val="32"/>
          <w:szCs w:val="32"/>
          <w:cs/>
        </w:rPr>
        <w:lastRenderedPageBreak/>
        <w:tab/>
        <w:t>๒) ด้านการช่วยเหลือเกื้อกูลกิจการของผู้อื่นเพื่อสาธารณประโยชน์</w:t>
      </w:r>
    </w:p>
    <w:p w14:paraId="19E7ED3F"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ปัญหา อุปสรรค</w:t>
      </w:r>
    </w:p>
    <w:p w14:paraId="71854946"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ab/>
        <w:t xml:space="preserve">   </w:t>
      </w:r>
    </w:p>
    <w:p w14:paraId="2158F5E5"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cs/>
        </w:rPr>
        <w:t xml:space="preserve"> </w:t>
      </w:r>
      <w:r w:rsidRPr="00552646">
        <w:rPr>
          <w:rFonts w:ascii="TH SarabunPSK" w:hAnsi="TH SarabunPSK" w:cs="TH SarabunPSK"/>
          <w:b/>
          <w:bCs/>
          <w:color w:val="000000"/>
          <w:sz w:val="32"/>
          <w:szCs w:val="32"/>
          <w:cs/>
        </w:rPr>
        <w:t>ข้อเสนอแนะ</w:t>
      </w:r>
    </w:p>
    <w:p w14:paraId="6CDE2895" w14:textId="77777777" w:rsidR="00552646" w:rsidRPr="00552646" w:rsidRDefault="00552646" w:rsidP="00552646">
      <w:pPr>
        <w:spacing w:after="120"/>
        <w:ind w:firstLine="993"/>
        <w:rPr>
          <w:rFonts w:ascii="TH SarabunPSK" w:hAnsi="TH SarabunPSK" w:cs="TH SarabunPSK"/>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21C7C687" w14:textId="77777777" w:rsidR="00552646" w:rsidRPr="00552646" w:rsidRDefault="00552646" w:rsidP="00552646">
      <w:pPr>
        <w:tabs>
          <w:tab w:val="left" w:pos="993"/>
        </w:tabs>
        <w:spacing w:after="120"/>
        <w:rPr>
          <w:rFonts w:ascii="TH SarabunPSK" w:hAnsi="TH SarabunPSK" w:cs="TH SarabunPSK"/>
          <w:sz w:val="32"/>
          <w:szCs w:val="32"/>
        </w:rPr>
      </w:pPr>
      <w:r w:rsidRPr="00552646">
        <w:rPr>
          <w:rFonts w:ascii="TH SarabunPSK" w:eastAsia="Calibri" w:hAnsi="TH SarabunPSK" w:cs="TH SarabunPSK"/>
          <w:b/>
          <w:bCs/>
          <w:sz w:val="32"/>
          <w:szCs w:val="32"/>
          <w:cs/>
        </w:rPr>
        <w:tab/>
        <w:t>๓) ด้านการช่วยเหลือเกื้อกูลด้านสถานที่อันเป็นสาธารณสมบัติ</w:t>
      </w:r>
    </w:p>
    <w:p w14:paraId="08180030"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ปัญหา อุปสรรค</w:t>
      </w:r>
    </w:p>
    <w:p w14:paraId="1BCBEE6F"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7986C641"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427092B7" w14:textId="77777777" w:rsidR="00552646" w:rsidRPr="00552646" w:rsidRDefault="00552646" w:rsidP="00552646">
      <w:pPr>
        <w:spacing w:after="120"/>
        <w:ind w:firstLine="993"/>
        <w:rPr>
          <w:rFonts w:ascii="TH SarabunPSK" w:hAnsi="TH SarabunPSK" w:cs="TH SarabunPSK"/>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73B94DEB" w14:textId="77777777" w:rsidR="00552646" w:rsidRPr="00552646" w:rsidRDefault="00552646" w:rsidP="00552646">
      <w:pPr>
        <w:tabs>
          <w:tab w:val="left" w:pos="993"/>
        </w:tabs>
        <w:spacing w:after="120"/>
        <w:rPr>
          <w:rFonts w:ascii="TH SarabunPSK" w:hAnsi="TH SarabunPSK" w:cs="TH SarabunPSK"/>
          <w:sz w:val="32"/>
          <w:szCs w:val="32"/>
        </w:rPr>
      </w:pPr>
      <w:r w:rsidRPr="00552646">
        <w:rPr>
          <w:rFonts w:ascii="TH SarabunPSK" w:eastAsia="Calibri" w:hAnsi="TH SarabunPSK" w:cs="TH SarabunPSK"/>
          <w:b/>
          <w:bCs/>
          <w:sz w:val="32"/>
          <w:szCs w:val="32"/>
          <w:cs/>
        </w:rPr>
        <w:tab/>
        <w:t>๔) ด้านการช่วยเหลือเกื้อกูลประชาชนทั่วไป</w:t>
      </w:r>
    </w:p>
    <w:p w14:paraId="26EF2F9A"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ปัญหา อุปสรรค</w:t>
      </w:r>
    </w:p>
    <w:p w14:paraId="4101EAE8" w14:textId="77777777" w:rsidR="00552646" w:rsidRPr="00552646" w:rsidRDefault="00552646" w:rsidP="00552646">
      <w:pPr>
        <w:autoSpaceDE w:val="0"/>
        <w:autoSpaceDN w:val="0"/>
        <w:adjustRightInd w:val="0"/>
        <w:ind w:firstLine="993"/>
        <w:rPr>
          <w:rFonts w:ascii="TH SarabunPSK" w:hAnsi="TH SarabunPSK" w:cs="TH SarabunPSK"/>
          <w:color w:val="000000"/>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019D9675" w14:textId="77777777" w:rsidR="00552646" w:rsidRPr="00552646" w:rsidRDefault="00552646" w:rsidP="00552646">
      <w:pPr>
        <w:autoSpaceDE w:val="0"/>
        <w:autoSpaceDN w:val="0"/>
        <w:adjustRightInd w:val="0"/>
        <w:ind w:firstLine="993"/>
        <w:rPr>
          <w:rFonts w:ascii="TH SarabunPSK" w:hAnsi="TH SarabunPSK" w:cs="TH SarabunPSK"/>
          <w:b/>
          <w:bCs/>
          <w:color w:val="000000"/>
          <w:sz w:val="32"/>
          <w:szCs w:val="32"/>
        </w:rPr>
      </w:pPr>
      <w:r w:rsidRPr="00552646">
        <w:rPr>
          <w:rFonts w:ascii="TH SarabunPSK" w:hAnsi="TH SarabunPSK" w:cs="TH SarabunPSK"/>
          <w:b/>
          <w:bCs/>
          <w:color w:val="000000"/>
          <w:sz w:val="32"/>
          <w:szCs w:val="32"/>
          <w:cs/>
        </w:rPr>
        <w:t>ข้อเสนอแนะ</w:t>
      </w:r>
    </w:p>
    <w:p w14:paraId="15A1C79F" w14:textId="77777777" w:rsidR="00552646" w:rsidRPr="00552646" w:rsidRDefault="00552646" w:rsidP="00552646">
      <w:pPr>
        <w:spacing w:after="120"/>
        <w:ind w:firstLine="993"/>
        <w:rPr>
          <w:rFonts w:ascii="TH SarabunPSK" w:hAnsi="TH SarabunPSK" w:cs="TH SarabunPSK"/>
          <w:sz w:val="32"/>
          <w:szCs w:val="32"/>
        </w:rPr>
      </w:pPr>
      <w:r w:rsidRPr="00552646">
        <w:rPr>
          <w:rFonts w:ascii="TH SarabunPSK" w:hAnsi="TH SarabunPSK" w:cs="TH SarabunPSK"/>
          <w:color w:val="000000"/>
          <w:sz w:val="32"/>
          <w:szCs w:val="32"/>
        </w:rPr>
        <w:t>................................................................................................................................................................................................................................................................................................................................................................................................................................................................................................</w:t>
      </w:r>
      <w:r w:rsidRPr="00552646">
        <w:rPr>
          <w:rFonts w:ascii="TH SarabunPSK" w:hAnsi="TH SarabunPSK" w:cs="TH SarabunPSK"/>
          <w:color w:val="000000"/>
          <w:sz w:val="32"/>
          <w:szCs w:val="32"/>
          <w:cs/>
        </w:rPr>
        <w:t>.............................................................................................................................................</w:t>
      </w:r>
    </w:p>
    <w:p w14:paraId="7A73CC51" w14:textId="77777777" w:rsidR="00552646" w:rsidRPr="00552646" w:rsidRDefault="00552646" w:rsidP="00552646">
      <w:pPr>
        <w:spacing w:after="120"/>
        <w:rPr>
          <w:rFonts w:ascii="TH SarabunPSK" w:hAnsi="TH SarabunPSK" w:cs="TH SarabunPSK"/>
          <w:sz w:val="32"/>
          <w:szCs w:val="32"/>
        </w:rPr>
      </w:pPr>
    </w:p>
    <w:p w14:paraId="4772358D" w14:textId="77777777" w:rsidR="00552646" w:rsidRPr="00552646" w:rsidRDefault="00552646" w:rsidP="00552646">
      <w:pPr>
        <w:jc w:val="right"/>
        <w:rPr>
          <w:rFonts w:ascii="TH SarabunPSK" w:eastAsia="Calibri" w:hAnsi="TH SarabunPSK" w:cs="TH SarabunPSK"/>
          <w:b/>
          <w:bCs/>
          <w:sz w:val="32"/>
          <w:szCs w:val="32"/>
        </w:rPr>
      </w:pPr>
    </w:p>
    <w:p w14:paraId="037D36AC" w14:textId="77777777" w:rsidR="00552646" w:rsidRPr="00552646" w:rsidRDefault="00552646" w:rsidP="00552646">
      <w:pPr>
        <w:jc w:val="right"/>
        <w:rPr>
          <w:rFonts w:ascii="TH SarabunPSK" w:eastAsia="Calibri" w:hAnsi="TH SarabunPSK" w:cs="TH SarabunPSK"/>
          <w:b/>
          <w:bCs/>
          <w:sz w:val="32"/>
          <w:szCs w:val="32"/>
        </w:rPr>
      </w:pPr>
    </w:p>
    <w:p w14:paraId="75A70CCB" w14:textId="77777777" w:rsidR="00552646" w:rsidRPr="00552646" w:rsidRDefault="00552646" w:rsidP="00552646">
      <w:pPr>
        <w:jc w:val="right"/>
        <w:rPr>
          <w:rFonts w:ascii="TH SarabunPSK" w:eastAsia="Calibri" w:hAnsi="TH SarabunPSK" w:cs="TH SarabunPSK"/>
          <w:b/>
          <w:bCs/>
          <w:sz w:val="32"/>
          <w:szCs w:val="32"/>
        </w:rPr>
      </w:pPr>
    </w:p>
    <w:p w14:paraId="24A2BD50" w14:textId="77777777" w:rsidR="00552646" w:rsidRPr="00552646" w:rsidRDefault="00552646" w:rsidP="00552646">
      <w:pPr>
        <w:jc w:val="right"/>
        <w:rPr>
          <w:rFonts w:ascii="TH SarabunPSK" w:eastAsia="Calibri" w:hAnsi="TH SarabunPSK" w:cs="TH SarabunPSK"/>
          <w:b/>
          <w:bCs/>
          <w:sz w:val="32"/>
          <w:szCs w:val="32"/>
          <w:cs/>
        </w:rPr>
      </w:pPr>
      <w:r w:rsidRPr="00552646">
        <w:rPr>
          <w:rFonts w:ascii="TH SarabunPSK" w:eastAsia="Calibri" w:hAnsi="TH SarabunPSK" w:cs="TH SarabunPSK"/>
          <w:b/>
          <w:bCs/>
          <w:sz w:val="32"/>
          <w:szCs w:val="32"/>
          <w:cs/>
        </w:rPr>
        <w:t>ขอบพระคุณทุกท่านที่ตอบแบบสอบถาม</w:t>
      </w:r>
    </w:p>
    <w:p w14:paraId="12455964" w14:textId="77777777" w:rsidR="00552646" w:rsidRPr="00552646" w:rsidRDefault="00552646" w:rsidP="00552646">
      <w:pPr>
        <w:jc w:val="center"/>
        <w:rPr>
          <w:rFonts w:ascii="TH SarabunPSK" w:eastAsia="Calibri" w:hAnsi="TH SarabunPSK" w:cs="TH SarabunPSK"/>
          <w:b/>
          <w:bCs/>
          <w:sz w:val="36"/>
          <w:szCs w:val="36"/>
        </w:rPr>
      </w:pPr>
    </w:p>
    <w:p w14:paraId="09831511" w14:textId="77777777" w:rsidR="00552646" w:rsidRPr="00552646" w:rsidRDefault="00552646" w:rsidP="00552646">
      <w:pPr>
        <w:jc w:val="center"/>
        <w:rPr>
          <w:rFonts w:ascii="TH SarabunPSK" w:eastAsia="Calibri" w:hAnsi="TH SarabunPSK" w:cs="TH SarabunPSK"/>
          <w:b/>
          <w:bCs/>
          <w:sz w:val="32"/>
          <w:szCs w:val="32"/>
        </w:rPr>
      </w:pPr>
    </w:p>
    <w:p w14:paraId="04CBE873" w14:textId="77777777" w:rsidR="00552646" w:rsidRPr="00552646" w:rsidRDefault="00552646" w:rsidP="00552646">
      <w:pPr>
        <w:jc w:val="center"/>
        <w:rPr>
          <w:rFonts w:ascii="TH SarabunPSK" w:eastAsia="Calibri" w:hAnsi="TH SarabunPSK" w:cs="TH SarabunPSK"/>
          <w:b/>
          <w:bCs/>
          <w:sz w:val="36"/>
          <w:szCs w:val="36"/>
        </w:rPr>
      </w:pPr>
    </w:p>
    <w:p w14:paraId="1DA12AE4" w14:textId="77777777" w:rsidR="00552646" w:rsidRPr="00552646" w:rsidRDefault="00552646" w:rsidP="00552646">
      <w:pPr>
        <w:jc w:val="center"/>
        <w:rPr>
          <w:rFonts w:ascii="TH SarabunPSK" w:eastAsia="Calibri" w:hAnsi="TH SarabunPSK" w:cs="TH SarabunPSK"/>
          <w:b/>
          <w:bCs/>
          <w:sz w:val="40"/>
          <w:szCs w:val="40"/>
        </w:rPr>
      </w:pPr>
    </w:p>
    <w:p w14:paraId="4AF73FA0" w14:textId="77777777" w:rsidR="00552646" w:rsidRPr="00552646" w:rsidRDefault="00552646" w:rsidP="00552646">
      <w:pPr>
        <w:jc w:val="center"/>
        <w:rPr>
          <w:rFonts w:ascii="TH SarabunPSK" w:eastAsia="Calibri" w:hAnsi="TH SarabunPSK" w:cs="TH SarabunPSK"/>
          <w:b/>
          <w:bCs/>
          <w:sz w:val="40"/>
          <w:szCs w:val="40"/>
        </w:rPr>
      </w:pPr>
    </w:p>
    <w:p w14:paraId="0A50ABF4" w14:textId="77777777" w:rsidR="00552646" w:rsidRPr="00552646" w:rsidRDefault="00552646" w:rsidP="00552646">
      <w:pPr>
        <w:jc w:val="center"/>
        <w:rPr>
          <w:rFonts w:ascii="TH SarabunPSK" w:eastAsia="Calibri" w:hAnsi="TH SarabunPSK" w:cs="TH SarabunPSK"/>
          <w:b/>
          <w:bCs/>
          <w:sz w:val="36"/>
          <w:szCs w:val="36"/>
        </w:rPr>
      </w:pPr>
    </w:p>
    <w:p w14:paraId="53E1666A" w14:textId="77777777" w:rsidR="00552646" w:rsidRPr="00552646" w:rsidRDefault="00552646" w:rsidP="00552646">
      <w:pPr>
        <w:jc w:val="center"/>
        <w:rPr>
          <w:rFonts w:ascii="TH SarabunPSK" w:eastAsia="Calibri" w:hAnsi="TH SarabunPSK" w:cs="TH SarabunPSK"/>
          <w:b/>
          <w:bCs/>
          <w:sz w:val="36"/>
          <w:szCs w:val="36"/>
        </w:rPr>
      </w:pPr>
    </w:p>
    <w:p w14:paraId="0922C1E2" w14:textId="77777777" w:rsidR="00552646" w:rsidRPr="00552646" w:rsidRDefault="00552646" w:rsidP="00552646">
      <w:pPr>
        <w:jc w:val="center"/>
        <w:rPr>
          <w:rFonts w:ascii="TH SarabunPSK" w:eastAsia="Calibri" w:hAnsi="TH SarabunPSK" w:cs="TH SarabunPSK"/>
          <w:b/>
          <w:bCs/>
          <w:sz w:val="36"/>
          <w:szCs w:val="36"/>
        </w:rPr>
      </w:pPr>
    </w:p>
    <w:p w14:paraId="1574B89F" w14:textId="77777777" w:rsidR="00552646" w:rsidRDefault="00552646" w:rsidP="00552646">
      <w:pPr>
        <w:jc w:val="center"/>
        <w:rPr>
          <w:rFonts w:ascii="TH SarabunPSK" w:eastAsia="Calibri" w:hAnsi="TH SarabunPSK" w:cs="TH SarabunPSK"/>
          <w:b/>
          <w:bCs/>
          <w:sz w:val="36"/>
          <w:szCs w:val="36"/>
        </w:rPr>
      </w:pPr>
    </w:p>
    <w:p w14:paraId="39DB641C" w14:textId="77777777" w:rsidR="00DF2123" w:rsidRDefault="00DF2123" w:rsidP="00552646">
      <w:pPr>
        <w:jc w:val="center"/>
        <w:rPr>
          <w:rFonts w:ascii="TH SarabunPSK" w:eastAsia="Calibri" w:hAnsi="TH SarabunPSK" w:cs="TH SarabunPSK"/>
          <w:b/>
          <w:bCs/>
          <w:sz w:val="36"/>
          <w:szCs w:val="36"/>
        </w:rPr>
      </w:pPr>
    </w:p>
    <w:p w14:paraId="309C506D" w14:textId="77777777" w:rsidR="00DF2123" w:rsidRDefault="00DF2123" w:rsidP="00552646">
      <w:pPr>
        <w:jc w:val="center"/>
        <w:rPr>
          <w:rFonts w:ascii="TH SarabunPSK" w:eastAsia="Calibri" w:hAnsi="TH SarabunPSK" w:cs="TH SarabunPSK"/>
          <w:b/>
          <w:bCs/>
          <w:sz w:val="36"/>
          <w:szCs w:val="36"/>
        </w:rPr>
      </w:pPr>
    </w:p>
    <w:p w14:paraId="77C63FA9" w14:textId="77777777" w:rsidR="00DF2123" w:rsidRPr="00552646" w:rsidRDefault="00DF2123" w:rsidP="00552646">
      <w:pPr>
        <w:jc w:val="center"/>
        <w:rPr>
          <w:rFonts w:ascii="TH SarabunPSK" w:eastAsia="Calibri" w:hAnsi="TH SarabunPSK" w:cs="TH SarabunPSK"/>
          <w:b/>
          <w:bCs/>
          <w:sz w:val="36"/>
          <w:szCs w:val="36"/>
        </w:rPr>
      </w:pPr>
    </w:p>
    <w:p w14:paraId="0B851CFA" w14:textId="77777777" w:rsidR="00552646" w:rsidRPr="00552646" w:rsidRDefault="00552646" w:rsidP="00552646">
      <w:pPr>
        <w:jc w:val="center"/>
        <w:rPr>
          <w:rFonts w:ascii="TH SarabunPSK" w:eastAsia="Calibri" w:hAnsi="TH SarabunPSK" w:cs="TH SarabunPSK"/>
          <w:b/>
          <w:bCs/>
          <w:sz w:val="36"/>
          <w:szCs w:val="36"/>
        </w:rPr>
      </w:pPr>
    </w:p>
    <w:p w14:paraId="0CB54990" w14:textId="77777777" w:rsidR="00552646" w:rsidRPr="00552646" w:rsidRDefault="00552646" w:rsidP="00552646">
      <w:pPr>
        <w:jc w:val="center"/>
        <w:rPr>
          <w:rFonts w:ascii="TH SarabunPSK" w:eastAsia="Calibri" w:hAnsi="TH SarabunPSK" w:cs="TH SarabunPSK"/>
          <w:b/>
          <w:bCs/>
          <w:sz w:val="36"/>
          <w:szCs w:val="36"/>
        </w:rPr>
      </w:pPr>
    </w:p>
    <w:p w14:paraId="21D3C945" w14:textId="77777777" w:rsidR="00552646" w:rsidRPr="00552646" w:rsidRDefault="00552646" w:rsidP="00552646">
      <w:pPr>
        <w:jc w:val="center"/>
        <w:rPr>
          <w:rFonts w:ascii="TH SarabunPSK" w:eastAsia="Calibri" w:hAnsi="TH SarabunPSK" w:cs="TH SarabunPSK"/>
          <w:b/>
          <w:bCs/>
          <w:sz w:val="36"/>
          <w:szCs w:val="36"/>
        </w:rPr>
      </w:pPr>
    </w:p>
    <w:p w14:paraId="54DD1922" w14:textId="77777777" w:rsidR="00552646" w:rsidRPr="00552646" w:rsidRDefault="00552646" w:rsidP="00552646">
      <w:pPr>
        <w:jc w:val="center"/>
        <w:rPr>
          <w:rFonts w:ascii="TH SarabunPSK" w:eastAsia="Calibri" w:hAnsi="TH SarabunPSK" w:cs="TH SarabunPSK"/>
          <w:b/>
          <w:bCs/>
          <w:sz w:val="36"/>
          <w:szCs w:val="36"/>
        </w:rPr>
      </w:pPr>
      <w:r w:rsidRPr="00552646">
        <w:rPr>
          <w:rFonts w:ascii="TH SarabunPSK" w:eastAsia="Calibri" w:hAnsi="TH SarabunPSK" w:cs="TH SarabunPSK"/>
          <w:b/>
          <w:bCs/>
          <w:sz w:val="36"/>
          <w:szCs w:val="36"/>
          <w:cs/>
        </w:rPr>
        <w:t>ภาคผนวก ช</w:t>
      </w:r>
    </w:p>
    <w:p w14:paraId="411A089D" w14:textId="77777777" w:rsidR="00552646" w:rsidRPr="00552646" w:rsidRDefault="00552646" w:rsidP="00552646">
      <w:pPr>
        <w:jc w:val="center"/>
        <w:rPr>
          <w:rFonts w:ascii="TH SarabunPSK" w:eastAsia="Calibri" w:hAnsi="TH SarabunPSK" w:cs="TH SarabunPSK"/>
          <w:b/>
          <w:bCs/>
          <w:sz w:val="36"/>
          <w:szCs w:val="36"/>
        </w:rPr>
      </w:pPr>
      <w:r w:rsidRPr="00552646">
        <w:rPr>
          <w:rFonts w:ascii="TH SarabunPSK" w:eastAsia="Calibri" w:hAnsi="TH SarabunPSK" w:cs="TH SarabunPSK"/>
          <w:b/>
          <w:bCs/>
          <w:sz w:val="36"/>
          <w:szCs w:val="36"/>
          <w:cs/>
        </w:rPr>
        <w:t>หนังสือขออนุญาตเก็บข้อมูลตัวอย่าง (</w:t>
      </w:r>
      <w:r w:rsidRPr="00552646">
        <w:rPr>
          <w:rFonts w:ascii="TH SarabunPSK" w:eastAsia="Calibri" w:hAnsi="TH SarabunPSK" w:cs="TH SarabunPSK"/>
          <w:b/>
          <w:bCs/>
          <w:sz w:val="36"/>
          <w:szCs w:val="36"/>
        </w:rPr>
        <w:t>Try Out)</w:t>
      </w:r>
    </w:p>
    <w:p w14:paraId="1EC95205" w14:textId="77777777" w:rsidR="00552646" w:rsidRPr="00552646" w:rsidRDefault="00552646" w:rsidP="00552646">
      <w:pPr>
        <w:jc w:val="center"/>
        <w:rPr>
          <w:rFonts w:ascii="TH SarabunPSK" w:eastAsia="Calibri" w:hAnsi="TH SarabunPSK" w:cs="TH SarabunPSK"/>
          <w:b/>
          <w:bCs/>
          <w:sz w:val="36"/>
          <w:szCs w:val="36"/>
        </w:rPr>
      </w:pPr>
    </w:p>
    <w:p w14:paraId="2C5C3B45" w14:textId="77777777" w:rsidR="00552646" w:rsidRPr="00552646" w:rsidRDefault="00552646" w:rsidP="00552646">
      <w:pPr>
        <w:jc w:val="center"/>
        <w:rPr>
          <w:rFonts w:ascii="TH SarabunPSK" w:eastAsia="Calibri" w:hAnsi="TH SarabunPSK" w:cs="TH SarabunPSK"/>
          <w:b/>
          <w:bCs/>
          <w:sz w:val="36"/>
          <w:szCs w:val="36"/>
        </w:rPr>
      </w:pPr>
    </w:p>
    <w:p w14:paraId="695A9B68" w14:textId="77777777" w:rsidR="00552646" w:rsidRPr="00552646" w:rsidRDefault="00552646" w:rsidP="00552646">
      <w:pPr>
        <w:jc w:val="center"/>
        <w:rPr>
          <w:rFonts w:ascii="TH SarabunPSK" w:eastAsia="Calibri" w:hAnsi="TH SarabunPSK" w:cs="TH SarabunPSK"/>
          <w:b/>
          <w:bCs/>
          <w:sz w:val="36"/>
          <w:szCs w:val="36"/>
        </w:rPr>
      </w:pPr>
    </w:p>
    <w:p w14:paraId="5408E0B6" w14:textId="77777777" w:rsidR="00552646" w:rsidRPr="00552646" w:rsidRDefault="00552646" w:rsidP="00552646">
      <w:pPr>
        <w:jc w:val="center"/>
        <w:rPr>
          <w:rFonts w:ascii="TH SarabunPSK" w:eastAsia="Calibri" w:hAnsi="TH SarabunPSK" w:cs="TH SarabunPSK"/>
          <w:b/>
          <w:bCs/>
          <w:sz w:val="36"/>
          <w:szCs w:val="36"/>
        </w:rPr>
      </w:pPr>
    </w:p>
    <w:p w14:paraId="73A19096" w14:textId="77777777" w:rsidR="00552646" w:rsidRPr="00552646" w:rsidRDefault="00552646" w:rsidP="00552646">
      <w:pPr>
        <w:jc w:val="center"/>
        <w:rPr>
          <w:rFonts w:ascii="TH SarabunPSK" w:eastAsia="Calibri" w:hAnsi="TH SarabunPSK" w:cs="TH SarabunPSK"/>
          <w:b/>
          <w:bCs/>
          <w:sz w:val="36"/>
          <w:szCs w:val="36"/>
        </w:rPr>
      </w:pPr>
    </w:p>
    <w:p w14:paraId="1834CEF8" w14:textId="77777777" w:rsidR="00552646" w:rsidRPr="00552646" w:rsidRDefault="00552646" w:rsidP="00552646">
      <w:pPr>
        <w:jc w:val="center"/>
        <w:rPr>
          <w:rFonts w:ascii="TH SarabunPSK" w:eastAsia="Calibri" w:hAnsi="TH SarabunPSK" w:cs="TH SarabunPSK"/>
          <w:b/>
          <w:bCs/>
          <w:sz w:val="36"/>
          <w:szCs w:val="36"/>
        </w:rPr>
      </w:pPr>
    </w:p>
    <w:p w14:paraId="3CF4B8F7" w14:textId="77777777" w:rsidR="00552646" w:rsidRPr="00552646" w:rsidRDefault="00552646" w:rsidP="00552646">
      <w:pPr>
        <w:jc w:val="center"/>
        <w:rPr>
          <w:rFonts w:ascii="TH SarabunPSK" w:eastAsia="Calibri" w:hAnsi="TH SarabunPSK" w:cs="TH SarabunPSK"/>
          <w:b/>
          <w:bCs/>
          <w:sz w:val="36"/>
          <w:szCs w:val="36"/>
        </w:rPr>
      </w:pPr>
    </w:p>
    <w:p w14:paraId="1368B067" w14:textId="77777777" w:rsidR="00552646" w:rsidRPr="00552646" w:rsidRDefault="00552646" w:rsidP="00552646">
      <w:pPr>
        <w:jc w:val="center"/>
        <w:rPr>
          <w:rFonts w:ascii="TH SarabunPSK" w:eastAsia="Calibri" w:hAnsi="TH SarabunPSK" w:cs="TH SarabunPSK"/>
          <w:b/>
          <w:bCs/>
          <w:sz w:val="36"/>
          <w:szCs w:val="36"/>
        </w:rPr>
      </w:pPr>
    </w:p>
    <w:p w14:paraId="32441CA3" w14:textId="77777777" w:rsidR="00552646" w:rsidRPr="00552646" w:rsidRDefault="00552646" w:rsidP="00552646">
      <w:pPr>
        <w:jc w:val="center"/>
        <w:rPr>
          <w:rFonts w:ascii="TH SarabunPSK" w:eastAsia="Calibri" w:hAnsi="TH SarabunPSK" w:cs="TH SarabunPSK"/>
          <w:b/>
          <w:bCs/>
          <w:sz w:val="36"/>
          <w:szCs w:val="36"/>
        </w:rPr>
      </w:pPr>
    </w:p>
    <w:p w14:paraId="7A0B5C0C" w14:textId="77777777" w:rsidR="00552646" w:rsidRPr="00552646" w:rsidRDefault="00552646" w:rsidP="00552646">
      <w:pPr>
        <w:jc w:val="center"/>
        <w:rPr>
          <w:rFonts w:ascii="TH SarabunPSK" w:eastAsia="Calibri" w:hAnsi="TH SarabunPSK" w:cs="TH SarabunPSK"/>
          <w:b/>
          <w:bCs/>
          <w:sz w:val="36"/>
          <w:szCs w:val="36"/>
        </w:rPr>
      </w:pPr>
    </w:p>
    <w:p w14:paraId="20D73977" w14:textId="77777777" w:rsidR="00552646" w:rsidRPr="00552646" w:rsidRDefault="00552646" w:rsidP="00552646">
      <w:pPr>
        <w:jc w:val="center"/>
        <w:rPr>
          <w:rFonts w:ascii="TH SarabunPSK" w:eastAsia="Calibri" w:hAnsi="TH SarabunPSK" w:cs="TH SarabunPSK"/>
          <w:b/>
          <w:bCs/>
          <w:sz w:val="36"/>
          <w:szCs w:val="36"/>
        </w:rPr>
      </w:pPr>
    </w:p>
    <w:p w14:paraId="7BC43C81" w14:textId="77777777" w:rsidR="00552646" w:rsidRPr="00552646" w:rsidRDefault="00552646" w:rsidP="00552646">
      <w:pPr>
        <w:jc w:val="thaiDistribute"/>
        <w:rPr>
          <w:rFonts w:ascii="TH SarabunPSK" w:eastAsia="Calibri" w:hAnsi="TH SarabunPSK" w:cs="TH SarabunPSK"/>
          <w:b/>
          <w:bCs/>
          <w:sz w:val="36"/>
          <w:szCs w:val="36"/>
        </w:rPr>
      </w:pPr>
    </w:p>
    <w:p w14:paraId="32521C7F" w14:textId="77777777" w:rsidR="00552646" w:rsidRPr="00552646" w:rsidRDefault="00552646" w:rsidP="00552646">
      <w:pPr>
        <w:jc w:val="thaiDistribute"/>
        <w:rPr>
          <w:rFonts w:ascii="TH SarabunPSK" w:eastAsia="Calibri" w:hAnsi="TH SarabunPSK" w:cs="TH SarabunPSK"/>
          <w:b/>
          <w:bCs/>
          <w:sz w:val="36"/>
          <w:szCs w:val="36"/>
        </w:rPr>
      </w:pPr>
    </w:p>
    <w:p w14:paraId="131C02E4" w14:textId="77777777" w:rsidR="00552646" w:rsidRPr="00552646" w:rsidRDefault="00552646" w:rsidP="00552646">
      <w:pPr>
        <w:jc w:val="center"/>
        <w:rPr>
          <w:rFonts w:ascii="TH SarabunPSK" w:hAnsi="TH SarabunPSK" w:cs="TH SarabunPSK"/>
          <w:b/>
          <w:bCs/>
          <w:sz w:val="32"/>
          <w:szCs w:val="32"/>
        </w:rPr>
      </w:pPr>
    </w:p>
    <w:p w14:paraId="34A794A2" w14:textId="77777777" w:rsidR="00552646" w:rsidRPr="00552646" w:rsidRDefault="00552646" w:rsidP="00552646">
      <w:pPr>
        <w:jc w:val="center"/>
        <w:rPr>
          <w:rFonts w:ascii="TH SarabunPSK" w:hAnsi="TH SarabunPSK" w:cs="TH SarabunPSK"/>
          <w:b/>
          <w:bCs/>
          <w:sz w:val="32"/>
          <w:szCs w:val="32"/>
        </w:rPr>
      </w:pPr>
    </w:p>
    <w:p w14:paraId="1BFDE059" w14:textId="77777777" w:rsidR="00552646" w:rsidRPr="00552646" w:rsidRDefault="00552646" w:rsidP="00552646">
      <w:pPr>
        <w:jc w:val="center"/>
        <w:rPr>
          <w:rFonts w:ascii="TH SarabunPSK" w:hAnsi="TH SarabunPSK" w:cs="TH SarabunPSK"/>
          <w:b/>
          <w:bCs/>
          <w:sz w:val="32"/>
          <w:szCs w:val="32"/>
        </w:rPr>
      </w:pPr>
    </w:p>
    <w:p w14:paraId="75947378" w14:textId="77777777" w:rsidR="00552646" w:rsidRPr="00552646" w:rsidRDefault="00552646" w:rsidP="00552646">
      <w:pPr>
        <w:jc w:val="center"/>
        <w:rPr>
          <w:rFonts w:ascii="TH SarabunPSK" w:hAnsi="TH SarabunPSK" w:cs="TH SarabunPSK"/>
          <w:b/>
          <w:bCs/>
          <w:sz w:val="32"/>
          <w:szCs w:val="32"/>
        </w:rPr>
      </w:pPr>
    </w:p>
    <w:p w14:paraId="5B1ECB30" w14:textId="77777777" w:rsidR="00552646" w:rsidRPr="00552646" w:rsidRDefault="00552646" w:rsidP="00552646">
      <w:pPr>
        <w:jc w:val="center"/>
        <w:rPr>
          <w:rFonts w:ascii="TH SarabunPSK" w:hAnsi="TH SarabunPSK" w:cs="TH SarabunPSK"/>
          <w:b/>
          <w:bCs/>
          <w:sz w:val="36"/>
          <w:szCs w:val="36"/>
          <w:cs/>
        </w:rPr>
      </w:pPr>
      <w:r w:rsidRPr="00552646">
        <w:rPr>
          <w:rFonts w:ascii="TH SarabunPSK" w:hAnsi="TH SarabunPSK" w:cs="TH SarabunPSK"/>
          <w:b/>
          <w:bCs/>
          <w:sz w:val="36"/>
          <w:szCs w:val="36"/>
          <w:cs/>
        </w:rPr>
        <w:t>แบบสัมภาษณ์เพื่อการวิจัย</w:t>
      </w:r>
    </w:p>
    <w:p w14:paraId="4765CF5F" w14:textId="77777777" w:rsidR="00552646" w:rsidRPr="00552646" w:rsidRDefault="00552646" w:rsidP="00552646">
      <w:pPr>
        <w:jc w:val="center"/>
        <w:rPr>
          <w:rFonts w:ascii="TH SarabunPSK" w:hAnsi="TH SarabunPSK" w:cs="TH SarabunPSK"/>
          <w:b/>
          <w:bCs/>
          <w:sz w:val="32"/>
          <w:szCs w:val="32"/>
        </w:rPr>
      </w:pPr>
      <w:r w:rsidRPr="00552646">
        <w:rPr>
          <w:rFonts w:ascii="TH SarabunPSK" w:hAnsi="TH SarabunPSK" w:cs="TH SarabunPSK"/>
          <w:b/>
          <w:bCs/>
          <w:sz w:val="32"/>
          <w:szCs w:val="32"/>
          <w:cs/>
        </w:rPr>
        <w:t xml:space="preserve">เรื่อง </w:t>
      </w:r>
      <w:r w:rsidRPr="00552646">
        <w:rPr>
          <w:rFonts w:ascii="TH SarabunPSK" w:eastAsia="Calibri" w:hAnsi="TH SarabunPSK" w:cs="TH SarabunPSK"/>
          <w:b/>
          <w:bCs/>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p>
    <w:p w14:paraId="27D14EAC" w14:textId="77777777" w:rsidR="00552646" w:rsidRPr="00552646" w:rsidRDefault="00552646" w:rsidP="00552646">
      <w:pPr>
        <w:jc w:val="center"/>
        <w:rPr>
          <w:rFonts w:ascii="TH SarabunPSK" w:eastAsia="Calibri" w:hAnsi="TH SarabunPSK" w:cs="TH SarabunPSK"/>
          <w:b/>
          <w:bCs/>
          <w:sz w:val="36"/>
          <w:szCs w:val="36"/>
        </w:rPr>
      </w:pPr>
      <w:r w:rsidRPr="00552646">
        <w:rPr>
          <w:rFonts w:ascii="TH SarabunPSK" w:eastAsia="Calibri" w:hAnsi="TH SarabunPSK" w:cs="TH SarabunPSK"/>
          <w:b/>
          <w:bCs/>
          <w:sz w:val="36"/>
          <w:szCs w:val="36"/>
        </w:rPr>
        <w:t>**********************</w:t>
      </w:r>
    </w:p>
    <w:p w14:paraId="23C3EA30" w14:textId="77777777" w:rsidR="00552646" w:rsidRPr="00552646" w:rsidRDefault="00552646" w:rsidP="00552646">
      <w:pPr>
        <w:jc w:val="center"/>
        <w:rPr>
          <w:rFonts w:ascii="TH SarabunPSK" w:hAnsi="TH SarabunPSK" w:cs="TH SarabunPSK"/>
          <w:b/>
          <w:bCs/>
          <w:sz w:val="32"/>
          <w:szCs w:val="32"/>
        </w:rPr>
      </w:pPr>
      <w:r w:rsidRPr="00552646">
        <w:rPr>
          <w:rFonts w:ascii="TH SarabunPSK" w:hAnsi="TH SarabunPSK" w:cs="TH SarabunPSK"/>
          <w:b/>
          <w:bCs/>
          <w:sz w:val="32"/>
          <w:szCs w:val="32"/>
          <w:cs/>
        </w:rPr>
        <w:t>คำชี้แจง</w:t>
      </w:r>
    </w:p>
    <w:p w14:paraId="2DFBF4C7" w14:textId="77777777" w:rsidR="00552646" w:rsidRPr="00552646" w:rsidRDefault="00552646" w:rsidP="00552646">
      <w:pPr>
        <w:ind w:firstLine="851"/>
        <w:jc w:val="thaiDistribute"/>
        <w:rPr>
          <w:rFonts w:ascii="TH SarabunPSK" w:hAnsi="TH SarabunPSK" w:cs="TH SarabunPSK"/>
          <w:sz w:val="32"/>
          <w:szCs w:val="32"/>
        </w:rPr>
      </w:pPr>
      <w:r w:rsidRPr="00552646">
        <w:rPr>
          <w:rFonts w:ascii="TH SarabunPSK" w:hAnsi="TH SarabunPSK" w:cs="TH SarabunPSK"/>
          <w:sz w:val="32"/>
          <w:szCs w:val="32"/>
          <w:cs/>
        </w:rPr>
        <w:t xml:space="preserve">แบบสัมภาษณ์ฉบับนี้จัดทำขึ้น โดยมีวัตถุประสงค์เพื่อสัมภาษณ์ </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sz w:val="32"/>
          <w:szCs w:val="32"/>
          <w:cs/>
        </w:rPr>
        <w:t xml:space="preserve"> ตามความคิดเห็นของผู้ตอบแบบสัมภาษณ์ ซึ่งผลการวิจัยครั้งนี้จะเป็นประโยชน์สำหรับเป็นข้อมูลและแนวทางสำหรับผู้วิจัย ผู้บริหารในเขตการปกครองจังหวัดพิจิตร เพื่อใช้ในการวางแผน พัฒนา และปรับปรุง</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sz w:val="32"/>
          <w:szCs w:val="32"/>
          <w:cs/>
        </w:rPr>
        <w:t xml:space="preserve"> ให้มีการพัฒนามากยิ่งขึ้น และให้บรรลุตามวัตถุประสงค์ตลอดจนเป็นข้อมูลสารสนเทศต่อบุคคลที่เกี่ยวข้อง เพื่อประโยชน์ต่อสาธารณชนต่อไปแบบสัมภาษณ์แบ่งออกเป็น ๔ ตอน ดังนี้ </w:t>
      </w:r>
    </w:p>
    <w:p w14:paraId="35EA38C1" w14:textId="77777777" w:rsidR="00552646" w:rsidRPr="00552646" w:rsidRDefault="00552646" w:rsidP="00552646">
      <w:pPr>
        <w:ind w:firstLine="851"/>
        <w:jc w:val="thaiDistribute"/>
        <w:rPr>
          <w:rFonts w:ascii="TH SarabunPSK" w:hAnsi="TH SarabunPSK" w:cs="TH SarabunPSK"/>
          <w:sz w:val="32"/>
          <w:szCs w:val="32"/>
        </w:rPr>
      </w:pPr>
      <w:r w:rsidRPr="00552646">
        <w:rPr>
          <w:rFonts w:ascii="TH SarabunPSK" w:hAnsi="TH SarabunPSK" w:cs="TH SarabunPSK"/>
          <w:b/>
          <w:bCs/>
          <w:sz w:val="32"/>
          <w:szCs w:val="32"/>
          <w:cs/>
        </w:rPr>
        <w:t>ตอนที่ ๑</w:t>
      </w:r>
      <w:r w:rsidRPr="00552646">
        <w:rPr>
          <w:rFonts w:ascii="TH SarabunPSK" w:hAnsi="TH SarabunPSK" w:cs="TH SarabunPSK"/>
          <w:sz w:val="32"/>
          <w:szCs w:val="32"/>
          <w:cs/>
        </w:rPr>
        <w:t xml:space="preserve"> เป็นแบบสอบถามเกี่ยวกับข้อมูลทั่วไปของผู้ตอบแบบสัมภาษณ์</w:t>
      </w:r>
    </w:p>
    <w:p w14:paraId="7590225F" w14:textId="77777777" w:rsidR="00552646" w:rsidRPr="00552646" w:rsidRDefault="00552646" w:rsidP="00552646">
      <w:pPr>
        <w:ind w:firstLine="851"/>
        <w:jc w:val="thaiDistribute"/>
        <w:rPr>
          <w:rFonts w:ascii="TH SarabunPSK" w:hAnsi="TH SarabunPSK" w:cs="TH SarabunPSK"/>
          <w:sz w:val="32"/>
          <w:szCs w:val="32"/>
        </w:rPr>
      </w:pPr>
      <w:r w:rsidRPr="00552646">
        <w:rPr>
          <w:rFonts w:ascii="TH SarabunPSK" w:hAnsi="TH SarabunPSK" w:cs="TH SarabunPSK"/>
          <w:b/>
          <w:bCs/>
          <w:sz w:val="32"/>
          <w:szCs w:val="32"/>
          <w:cs/>
        </w:rPr>
        <w:t>ตอนที่ ๒</w:t>
      </w:r>
      <w:r w:rsidRPr="00552646">
        <w:rPr>
          <w:rFonts w:ascii="TH SarabunPSK" w:hAnsi="TH SarabunPSK" w:cs="TH SarabunPSK"/>
          <w:sz w:val="32"/>
          <w:szCs w:val="32"/>
          <w:cs/>
        </w:rPr>
        <w:t xml:space="preserve"> เป็นแบบสอบถามเกี่ยวกับรูปแบบการบริหารจัดการงานสงเคราะห์ประชาชน</w:t>
      </w:r>
      <w:r w:rsidRPr="00552646">
        <w:rPr>
          <w:rFonts w:ascii="TH SarabunPSK" w:eastAsia="Calibri" w:hAnsi="TH SarabunPSK" w:cs="TH SarabunPSK"/>
          <w:sz w:val="32"/>
          <w:szCs w:val="32"/>
          <w:cs/>
        </w:rPr>
        <w:t>ตามหลักสังคมสงเคราะห์เชิงพุทธบูรณาการ</w:t>
      </w:r>
      <w:r w:rsidRPr="00552646">
        <w:rPr>
          <w:rFonts w:ascii="TH SarabunPSK" w:hAnsi="TH SarabunPSK" w:cs="TH SarabunPSK"/>
          <w:sz w:val="32"/>
          <w:szCs w:val="32"/>
          <w:cs/>
        </w:rPr>
        <w:t xml:space="preserve">ของคณะสงฆ์จังหวัดพิจิตร ในปัจจุบันเป็นอย่างไรทั้ง ๔ ด้าน         </w:t>
      </w:r>
    </w:p>
    <w:p w14:paraId="358383AF" w14:textId="77777777" w:rsidR="00552646" w:rsidRPr="00552646" w:rsidRDefault="00552646" w:rsidP="00552646">
      <w:pPr>
        <w:ind w:firstLine="851"/>
        <w:jc w:val="thaiDistribute"/>
        <w:rPr>
          <w:rFonts w:ascii="TH SarabunPSK" w:hAnsi="TH SarabunPSK" w:cs="TH SarabunPSK"/>
          <w:sz w:val="32"/>
          <w:szCs w:val="32"/>
        </w:rPr>
      </w:pPr>
      <w:r w:rsidRPr="00552646">
        <w:rPr>
          <w:rFonts w:ascii="TH SarabunPSK" w:hAnsi="TH SarabunPSK" w:cs="TH SarabunPSK"/>
          <w:b/>
          <w:bCs/>
          <w:sz w:val="32"/>
          <w:szCs w:val="32"/>
          <w:cs/>
        </w:rPr>
        <w:t>ตอนที่ ๓</w:t>
      </w:r>
      <w:r w:rsidRPr="00552646">
        <w:rPr>
          <w:rFonts w:ascii="TH SarabunPSK" w:hAnsi="TH SarabunPSK" w:cs="TH SarabunPSK"/>
          <w:sz w:val="32"/>
          <w:szCs w:val="32"/>
          <w:cs/>
        </w:rPr>
        <w:t xml:space="preserve"> เป็นแบบสอบถามเกี่ยวกับการนำเสนอแนว</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sz w:val="32"/>
          <w:szCs w:val="32"/>
          <w:cs/>
        </w:rPr>
        <w:t>ตามหลักสังคหวัตถุ ๔ เป็นอย่างไร</w:t>
      </w:r>
    </w:p>
    <w:p w14:paraId="115F9D14" w14:textId="77777777" w:rsidR="00552646" w:rsidRPr="00552646" w:rsidRDefault="00552646" w:rsidP="00552646">
      <w:pPr>
        <w:ind w:firstLine="851"/>
        <w:jc w:val="thaiDistribute"/>
        <w:rPr>
          <w:rFonts w:ascii="TH SarabunPSK" w:hAnsi="TH SarabunPSK" w:cs="TH SarabunPSK"/>
          <w:sz w:val="32"/>
          <w:szCs w:val="32"/>
        </w:rPr>
      </w:pPr>
      <w:r w:rsidRPr="00552646">
        <w:rPr>
          <w:rFonts w:ascii="TH SarabunPSK" w:hAnsi="TH SarabunPSK" w:cs="TH SarabunPSK"/>
          <w:b/>
          <w:bCs/>
          <w:sz w:val="32"/>
          <w:szCs w:val="32"/>
          <w:cs/>
        </w:rPr>
        <w:t>ตอนที่ ๔</w:t>
      </w:r>
      <w:r w:rsidRPr="00552646">
        <w:rPr>
          <w:rFonts w:ascii="TH SarabunPSK" w:hAnsi="TH SarabunPSK" w:cs="TH SarabunPSK"/>
          <w:sz w:val="32"/>
          <w:szCs w:val="32"/>
          <w:cs/>
        </w:rPr>
        <w:t xml:space="preserve"> เป็นแบบสอบถามเกี่ยวกับนำเสนอแนว</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sz w:val="32"/>
          <w:szCs w:val="32"/>
          <w:cs/>
        </w:rPr>
        <w:t xml:space="preserve">  ทั้ง ๔ ด้าน</w:t>
      </w:r>
    </w:p>
    <w:p w14:paraId="1C19CD34" w14:textId="77777777" w:rsidR="00552646" w:rsidRPr="00552646" w:rsidRDefault="00552646" w:rsidP="00552646">
      <w:pPr>
        <w:ind w:firstLine="851"/>
        <w:jc w:val="thaiDistribute"/>
        <w:rPr>
          <w:rFonts w:ascii="TH SarabunPSK" w:hAnsi="TH SarabunPSK" w:cs="TH SarabunPSK"/>
          <w:sz w:val="32"/>
          <w:szCs w:val="32"/>
        </w:rPr>
      </w:pPr>
    </w:p>
    <w:p w14:paraId="24E1FB90" w14:textId="77777777" w:rsidR="00552646" w:rsidRPr="00552646" w:rsidRDefault="00552646" w:rsidP="00552646">
      <w:pPr>
        <w:ind w:firstLine="851"/>
        <w:jc w:val="thaiDistribute"/>
        <w:rPr>
          <w:rFonts w:ascii="TH SarabunPSK" w:eastAsia="Calibri" w:hAnsi="TH SarabunPSK" w:cs="TH SarabunPSK"/>
          <w:sz w:val="32"/>
          <w:szCs w:val="32"/>
        </w:rPr>
      </w:pPr>
      <w:r w:rsidRPr="00552646">
        <w:rPr>
          <w:rFonts w:ascii="TH SarabunPSK" w:hAnsi="TH SarabunPSK" w:cs="TH SarabunPSK"/>
          <w:sz w:val="32"/>
          <w:szCs w:val="32"/>
          <w:cs/>
        </w:rPr>
        <w:t>หวังเป็นอย่างยิ่งว่าจะได้รับความอนุเคราะห์จากท่านในการตอบแบบสัมภาษณ์ครั้งนี้ด้วยดี และขอขอบพระคุณล่วงหน้ามา ณ โอกาสนี้</w:t>
      </w:r>
      <w:r w:rsidRPr="00552646">
        <w:rPr>
          <w:rFonts w:ascii="TH SarabunPSK" w:eastAsia="Calibri" w:hAnsi="TH SarabunPSK" w:cs="TH SarabunPSK"/>
          <w:sz w:val="32"/>
          <w:szCs w:val="32"/>
        </w:rPr>
        <w:t xml:space="preserve">                  </w:t>
      </w:r>
    </w:p>
    <w:p w14:paraId="0C7C9B95" w14:textId="77777777" w:rsidR="00552646" w:rsidRPr="00552646" w:rsidRDefault="00552646" w:rsidP="00552646">
      <w:pPr>
        <w:ind w:firstLine="851"/>
        <w:jc w:val="thaiDistribute"/>
        <w:rPr>
          <w:rFonts w:ascii="TH SarabunPSK" w:eastAsia="Calibri" w:hAnsi="TH SarabunPSK" w:cs="TH SarabunPSK"/>
          <w:b/>
          <w:bCs/>
          <w:sz w:val="32"/>
          <w:szCs w:val="32"/>
        </w:rPr>
      </w:pPr>
    </w:p>
    <w:p w14:paraId="2369558F" w14:textId="77777777" w:rsidR="00552646" w:rsidRPr="00552646" w:rsidRDefault="00552646" w:rsidP="00552646">
      <w:pPr>
        <w:jc w:val="thaiDistribute"/>
        <w:rPr>
          <w:rFonts w:ascii="TH SarabunPSK" w:eastAsia="Calibri" w:hAnsi="TH SarabunPSK" w:cs="TH SarabunPSK"/>
          <w:b/>
          <w:bCs/>
          <w:sz w:val="32"/>
          <w:szCs w:val="32"/>
        </w:rPr>
      </w:pPr>
    </w:p>
    <w:p w14:paraId="1B040BCB" w14:textId="77777777" w:rsidR="00552646" w:rsidRPr="00552646" w:rsidRDefault="00552646" w:rsidP="00552646">
      <w:pPr>
        <w:jc w:val="thaiDistribute"/>
        <w:rPr>
          <w:rFonts w:ascii="TH SarabunPSK" w:eastAsia="Calibri" w:hAnsi="TH SarabunPSK" w:cs="TH SarabunPSK"/>
          <w:b/>
          <w:bCs/>
          <w:sz w:val="32"/>
          <w:szCs w:val="32"/>
        </w:rPr>
      </w:pPr>
    </w:p>
    <w:p w14:paraId="0545311C" w14:textId="77777777" w:rsidR="00552646" w:rsidRPr="00552646" w:rsidRDefault="00552646" w:rsidP="00552646">
      <w:pPr>
        <w:jc w:val="thaiDistribute"/>
        <w:rPr>
          <w:rFonts w:ascii="TH SarabunPSK" w:eastAsia="Calibri" w:hAnsi="TH SarabunPSK" w:cs="TH SarabunPSK"/>
          <w:b/>
          <w:bCs/>
          <w:sz w:val="32"/>
          <w:szCs w:val="32"/>
        </w:rPr>
      </w:pPr>
    </w:p>
    <w:p w14:paraId="4A79A1CA" w14:textId="77777777" w:rsidR="00552646" w:rsidRPr="00552646" w:rsidRDefault="00552646" w:rsidP="00552646">
      <w:pPr>
        <w:jc w:val="thaiDistribute"/>
        <w:rPr>
          <w:rFonts w:ascii="TH SarabunPSK" w:eastAsia="Calibri" w:hAnsi="TH SarabunPSK" w:cs="TH SarabunPSK"/>
          <w:b/>
          <w:bCs/>
          <w:sz w:val="32"/>
          <w:szCs w:val="32"/>
        </w:rPr>
      </w:pPr>
    </w:p>
    <w:p w14:paraId="37409913" w14:textId="77777777" w:rsidR="00552646" w:rsidRPr="00552646" w:rsidRDefault="00552646" w:rsidP="00552646">
      <w:pPr>
        <w:jc w:val="thaiDistribute"/>
        <w:rPr>
          <w:rFonts w:ascii="TH SarabunPSK" w:eastAsia="Calibri" w:hAnsi="TH SarabunPSK" w:cs="TH SarabunPSK"/>
          <w:b/>
          <w:bCs/>
          <w:sz w:val="32"/>
          <w:szCs w:val="32"/>
        </w:rPr>
      </w:pPr>
    </w:p>
    <w:p w14:paraId="443D4DD0" w14:textId="77777777" w:rsidR="00552646" w:rsidRPr="00552646" w:rsidRDefault="00552646" w:rsidP="00552646">
      <w:pPr>
        <w:jc w:val="thaiDistribute"/>
        <w:rPr>
          <w:rFonts w:ascii="TH SarabunPSK" w:eastAsia="Calibri" w:hAnsi="TH SarabunPSK" w:cs="TH SarabunPSK"/>
          <w:b/>
          <w:bCs/>
          <w:sz w:val="32"/>
          <w:szCs w:val="32"/>
        </w:rPr>
      </w:pPr>
      <w:r w:rsidRPr="00552646">
        <w:rPr>
          <w:rFonts w:ascii="TH SarabunPSK" w:hAnsi="TH SarabunPSK" w:cs="TH SarabunPSK"/>
          <w:noProof/>
        </w:rPr>
        <mc:AlternateContent>
          <mc:Choice Requires="wps">
            <w:drawing>
              <wp:anchor distT="0" distB="0" distL="114300" distR="114300" simplePos="0" relativeHeight="251847680" behindDoc="1" locked="0" layoutInCell="1" allowOverlap="1" wp14:anchorId="6B61A9FF" wp14:editId="1CC38417">
                <wp:simplePos x="0" y="0"/>
                <wp:positionH relativeFrom="column">
                  <wp:posOffset>2177415</wp:posOffset>
                </wp:positionH>
                <wp:positionV relativeFrom="paragraph">
                  <wp:posOffset>43815</wp:posOffset>
                </wp:positionV>
                <wp:extent cx="2957195" cy="1168400"/>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7195" cy="1168400"/>
                        </a:xfrm>
                        <a:prstGeom prst="rect">
                          <a:avLst/>
                        </a:prstGeom>
                        <a:solidFill>
                          <a:sysClr val="window" lastClr="FFFFFF"/>
                        </a:solidFill>
                        <a:ln w="6350">
                          <a:noFill/>
                        </a:ln>
                        <a:effectLst/>
                      </wps:spPr>
                      <wps:txbx>
                        <w:txbxContent>
                          <w:p w14:paraId="705787E9" w14:textId="77777777" w:rsidR="00DD1F18" w:rsidRDefault="00DD1F18" w:rsidP="00552646">
                            <w:pPr>
                              <w:jc w:val="center"/>
                              <w:rPr>
                                <w:sz w:val="32"/>
                                <w:szCs w:val="32"/>
                              </w:rPr>
                            </w:pPr>
                            <w:r>
                              <w:rPr>
                                <w:sz w:val="32"/>
                                <w:szCs w:val="32"/>
                                <w:cs/>
                              </w:rPr>
                              <w:t xml:space="preserve">พระใบฎีกาสมคิด  นาถสีโล </w:t>
                            </w:r>
                            <w:r>
                              <w:rPr>
                                <w:rFonts w:hint="cs"/>
                                <w:sz w:val="32"/>
                                <w:szCs w:val="32"/>
                                <w:cs/>
                              </w:rPr>
                              <w:t xml:space="preserve"> </w:t>
                            </w:r>
                            <w:r>
                              <w:rPr>
                                <w:sz w:val="32"/>
                                <w:szCs w:val="32"/>
                                <w:cs/>
                              </w:rPr>
                              <w:t>(ผู้ขอสัมภาษณ์)</w:t>
                            </w:r>
                          </w:p>
                          <w:p w14:paraId="6905E4FC" w14:textId="77777777" w:rsidR="00DD1F18" w:rsidRDefault="00DD1F18" w:rsidP="00552646">
                            <w:pPr>
                              <w:jc w:val="center"/>
                              <w:rPr>
                                <w:sz w:val="32"/>
                                <w:szCs w:val="32"/>
                              </w:rPr>
                            </w:pPr>
                            <w:r>
                              <w:rPr>
                                <w:sz w:val="32"/>
                                <w:szCs w:val="32"/>
                                <w:cs/>
                              </w:rPr>
                              <w:t>นิสิตปริญญา</w:t>
                            </w:r>
                            <w:r>
                              <w:rPr>
                                <w:rFonts w:hint="cs"/>
                                <w:sz w:val="32"/>
                                <w:szCs w:val="32"/>
                                <w:cs/>
                              </w:rPr>
                              <w:t>เอก</w:t>
                            </w:r>
                            <w:r>
                              <w:rPr>
                                <w:sz w:val="32"/>
                                <w:szCs w:val="32"/>
                                <w:cs/>
                              </w:rPr>
                              <w:t xml:space="preserve"> หลักสูตรพุทธศาสตร</w:t>
                            </w:r>
                            <w:r>
                              <w:rPr>
                                <w:rFonts w:hint="cs"/>
                                <w:sz w:val="32"/>
                                <w:szCs w:val="32"/>
                                <w:cs/>
                              </w:rPr>
                              <w:t>ดุษฎี</w:t>
                            </w:r>
                            <w:r>
                              <w:rPr>
                                <w:sz w:val="32"/>
                                <w:szCs w:val="32"/>
                                <w:cs/>
                              </w:rPr>
                              <w:t>บัณฑิต</w:t>
                            </w:r>
                          </w:p>
                          <w:p w14:paraId="222E94C1" w14:textId="77777777" w:rsidR="00DD1F18" w:rsidRDefault="00DD1F18" w:rsidP="00552646">
                            <w:pPr>
                              <w:jc w:val="center"/>
                              <w:rPr>
                                <w:sz w:val="32"/>
                                <w:szCs w:val="32"/>
                              </w:rPr>
                            </w:pPr>
                            <w:r>
                              <w:rPr>
                                <w:sz w:val="32"/>
                                <w:szCs w:val="32"/>
                                <w:cs/>
                              </w:rPr>
                              <w:t>สาขาวิชาการจัดการเชิงพุทธ</w:t>
                            </w:r>
                          </w:p>
                          <w:p w14:paraId="700D7798" w14:textId="77777777" w:rsidR="00DD1F18" w:rsidRDefault="00DD1F18" w:rsidP="00552646">
                            <w:pPr>
                              <w:jc w:val="center"/>
                            </w:pPr>
                            <w:r>
                              <w:rPr>
                                <w:sz w:val="32"/>
                                <w:szCs w:val="32"/>
                                <w:cs/>
                              </w:rPr>
                              <w:t>มหาวิทยาลัยมหาจุฬาลงกรณราชวิทยาลัย</w:t>
                            </w:r>
                          </w:p>
                          <w:p w14:paraId="4FB1E6FF" w14:textId="77777777" w:rsidR="00DD1F18" w:rsidRDefault="00DD1F18" w:rsidP="005526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1A9FF" id="_x0000_t202" coordsize="21600,21600" o:spt="202" path="m,l,21600r21600,l21600,xe">
                <v:stroke joinstyle="miter"/>
                <v:path gradientshapeok="t" o:connecttype="rect"/>
              </v:shapetype>
              <v:shape id="Text Box 505" o:spid="_x0000_s1026" type="#_x0000_t202" style="position:absolute;left:0;text-align:left;margin-left:171.45pt;margin-top:3.45pt;width:232.85pt;height:92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" fillcolor="window" stroked="f" strokeweight=".5pt">
                <v:textbox>
                  <w:txbxContent>
                    <w:p w14:paraId="705787E9" w14:textId="77777777" w:rsidR="00DD1F18" w:rsidRDefault="00DD1F18" w:rsidP="00552646">
                      <w:pPr>
                        <w:jc w:val="center"/>
                        <w:rPr>
                          <w:sz w:val="32"/>
                          <w:szCs w:val="32"/>
                        </w:rPr>
                      </w:pPr>
                      <w:r>
                        <w:rPr>
                          <w:sz w:val="32"/>
                          <w:szCs w:val="32"/>
                          <w:cs/>
                        </w:rPr>
                        <w:t xml:space="preserve">พระใบฎีกาสมคิด  นาถสีโล </w:t>
                      </w:r>
                      <w:r>
                        <w:rPr>
                          <w:rFonts w:hint="cs"/>
                          <w:sz w:val="32"/>
                          <w:szCs w:val="32"/>
                          <w:cs/>
                        </w:rPr>
                        <w:t xml:space="preserve"> </w:t>
                      </w:r>
                      <w:r>
                        <w:rPr>
                          <w:sz w:val="32"/>
                          <w:szCs w:val="32"/>
                          <w:cs/>
                        </w:rPr>
                        <w:t>(ผู้ขอสัมภาษณ์)</w:t>
                      </w:r>
                    </w:p>
                    <w:p w14:paraId="6905E4FC" w14:textId="77777777" w:rsidR="00DD1F18" w:rsidRDefault="00DD1F18" w:rsidP="00552646">
                      <w:pPr>
                        <w:jc w:val="center"/>
                        <w:rPr>
                          <w:sz w:val="32"/>
                          <w:szCs w:val="32"/>
                        </w:rPr>
                      </w:pPr>
                      <w:r>
                        <w:rPr>
                          <w:sz w:val="32"/>
                          <w:szCs w:val="32"/>
                          <w:cs/>
                        </w:rPr>
                        <w:t>นิสิตปริญญา</w:t>
                      </w:r>
                      <w:r>
                        <w:rPr>
                          <w:rFonts w:hint="cs"/>
                          <w:sz w:val="32"/>
                          <w:szCs w:val="32"/>
                          <w:cs/>
                        </w:rPr>
                        <w:t>เอก</w:t>
                      </w:r>
                      <w:r>
                        <w:rPr>
                          <w:sz w:val="32"/>
                          <w:szCs w:val="32"/>
                          <w:cs/>
                        </w:rPr>
                        <w:t xml:space="preserve"> หลักสูตรพุทธศาสตร</w:t>
                      </w:r>
                      <w:r>
                        <w:rPr>
                          <w:rFonts w:hint="cs"/>
                          <w:sz w:val="32"/>
                          <w:szCs w:val="32"/>
                          <w:cs/>
                        </w:rPr>
                        <w:t>ดุษฎี</w:t>
                      </w:r>
                      <w:r>
                        <w:rPr>
                          <w:sz w:val="32"/>
                          <w:szCs w:val="32"/>
                          <w:cs/>
                        </w:rPr>
                        <w:t>บัณฑิต</w:t>
                      </w:r>
                    </w:p>
                    <w:p w14:paraId="222E94C1" w14:textId="77777777" w:rsidR="00DD1F18" w:rsidRDefault="00DD1F18" w:rsidP="00552646">
                      <w:pPr>
                        <w:jc w:val="center"/>
                        <w:rPr>
                          <w:sz w:val="32"/>
                          <w:szCs w:val="32"/>
                        </w:rPr>
                      </w:pPr>
                      <w:r>
                        <w:rPr>
                          <w:sz w:val="32"/>
                          <w:szCs w:val="32"/>
                          <w:cs/>
                        </w:rPr>
                        <w:t>สาขาวิชาการจัดการเชิงพุทธ</w:t>
                      </w:r>
                    </w:p>
                    <w:p w14:paraId="700D7798" w14:textId="77777777" w:rsidR="00DD1F18" w:rsidRDefault="00DD1F18" w:rsidP="00552646">
                      <w:pPr>
                        <w:jc w:val="center"/>
                      </w:pPr>
                      <w:r>
                        <w:rPr>
                          <w:sz w:val="32"/>
                          <w:szCs w:val="32"/>
                          <w:cs/>
                        </w:rPr>
                        <w:t>มหาวิทยาลัยมหาจุฬาลงกรณราชวิทยาลัย</w:t>
                      </w:r>
                    </w:p>
                    <w:p w14:paraId="4FB1E6FF" w14:textId="77777777" w:rsidR="00DD1F18" w:rsidRDefault="00DD1F18" w:rsidP="00552646">
                      <w:pPr>
                        <w:jc w:val="center"/>
                      </w:pPr>
                    </w:p>
                  </w:txbxContent>
                </v:textbox>
              </v:shape>
            </w:pict>
          </mc:Fallback>
        </mc:AlternateContent>
      </w:r>
    </w:p>
    <w:p w14:paraId="7EDEEB37" w14:textId="77777777" w:rsidR="00552646" w:rsidRPr="00552646" w:rsidRDefault="00552646" w:rsidP="00552646">
      <w:pPr>
        <w:jc w:val="thaiDistribute"/>
        <w:rPr>
          <w:rFonts w:ascii="TH SarabunPSK" w:eastAsia="Calibri" w:hAnsi="TH SarabunPSK" w:cs="TH SarabunPSK"/>
          <w:b/>
          <w:bCs/>
          <w:sz w:val="32"/>
          <w:szCs w:val="32"/>
        </w:rPr>
      </w:pPr>
    </w:p>
    <w:p w14:paraId="48F2A832" w14:textId="77777777" w:rsidR="00552646" w:rsidRPr="00552646" w:rsidRDefault="00552646" w:rsidP="00552646">
      <w:pPr>
        <w:jc w:val="thaiDistribute"/>
        <w:rPr>
          <w:rFonts w:ascii="TH SarabunPSK" w:eastAsia="Calibri" w:hAnsi="TH SarabunPSK" w:cs="TH SarabunPSK"/>
          <w:b/>
          <w:bCs/>
          <w:sz w:val="32"/>
          <w:szCs w:val="32"/>
        </w:rPr>
      </w:pPr>
    </w:p>
    <w:p w14:paraId="202B72E3" w14:textId="77777777" w:rsidR="00552646" w:rsidRPr="00552646" w:rsidRDefault="00552646" w:rsidP="00552646">
      <w:pPr>
        <w:jc w:val="thaiDistribute"/>
        <w:rPr>
          <w:rFonts w:ascii="TH SarabunPSK" w:eastAsia="Calibri" w:hAnsi="TH SarabunPSK" w:cs="TH SarabunPSK"/>
          <w:b/>
          <w:bCs/>
          <w:sz w:val="32"/>
          <w:szCs w:val="32"/>
        </w:rPr>
      </w:pPr>
    </w:p>
    <w:p w14:paraId="3DE33772" w14:textId="77777777" w:rsidR="00552646" w:rsidRPr="00552646" w:rsidRDefault="00552646" w:rsidP="00552646">
      <w:pPr>
        <w:jc w:val="thaiDistribute"/>
        <w:rPr>
          <w:rFonts w:ascii="TH SarabunPSK" w:eastAsia="Calibri" w:hAnsi="TH SarabunPSK" w:cs="TH SarabunPSK"/>
          <w:b/>
          <w:bCs/>
          <w:sz w:val="32"/>
          <w:szCs w:val="32"/>
        </w:rPr>
      </w:pPr>
    </w:p>
    <w:p w14:paraId="50D2E71B" w14:textId="77777777" w:rsidR="00552646" w:rsidRPr="00552646" w:rsidRDefault="00552646" w:rsidP="00552646">
      <w:pPr>
        <w:jc w:val="thaiDistribute"/>
        <w:rPr>
          <w:rFonts w:ascii="TH SarabunPSK" w:eastAsia="Calibri" w:hAnsi="TH SarabunPSK" w:cs="TH SarabunPSK"/>
          <w:b/>
          <w:bCs/>
          <w:sz w:val="32"/>
          <w:szCs w:val="32"/>
        </w:rPr>
      </w:pPr>
    </w:p>
    <w:p w14:paraId="45F8D6B7"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b/>
          <w:bCs/>
          <w:sz w:val="32"/>
          <w:szCs w:val="32"/>
          <w:cs/>
        </w:rPr>
        <w:t>ตอนที่ ๑ ข้อมูลทั่วไป ของผู้ตอบแบบสัมภาษณ์</w:t>
      </w:r>
    </w:p>
    <w:p w14:paraId="76521780" w14:textId="77777777" w:rsidR="00552646" w:rsidRPr="00552646" w:rsidRDefault="00552646" w:rsidP="00552646">
      <w:pPr>
        <w:jc w:val="thaiDistribute"/>
        <w:rPr>
          <w:rFonts w:ascii="TH SarabunPSK" w:eastAsia="Calibri" w:hAnsi="TH SarabunPSK" w:cs="TH SarabunPSK"/>
          <w:sz w:val="32"/>
          <w:szCs w:val="32"/>
          <w:cs/>
        </w:rPr>
      </w:pPr>
      <w:r w:rsidRPr="00552646">
        <w:rPr>
          <w:rFonts w:ascii="TH SarabunPSK" w:eastAsia="Calibri" w:hAnsi="TH SarabunPSK" w:cs="TH SarabunPSK"/>
          <w:sz w:val="32"/>
          <w:szCs w:val="32"/>
          <w:cs/>
        </w:rPr>
        <w:t>๑. ชื่อ....................................................ฉายา........................นามสกุล..........................</w:t>
      </w:r>
      <w:proofErr w:type="spellStart"/>
      <w:r w:rsidRPr="00552646">
        <w:rPr>
          <w:rFonts w:ascii="TH SarabunPSK" w:eastAsia="Calibri" w:hAnsi="TH SarabunPSK" w:cs="TH SarabunPSK"/>
          <w:sz w:val="32"/>
          <w:szCs w:val="32"/>
          <w:cs/>
        </w:rPr>
        <w:t>นธ</w:t>
      </w:r>
      <w:proofErr w:type="spellEnd"/>
      <w:r w:rsidRPr="00552646">
        <w:rPr>
          <w:rFonts w:ascii="TH SarabunPSK" w:eastAsia="Calibri" w:hAnsi="TH SarabunPSK" w:cs="TH SarabunPSK"/>
          <w:sz w:val="32"/>
          <w:szCs w:val="32"/>
          <w:cs/>
        </w:rPr>
        <w:t>.........</w:t>
      </w:r>
      <w:proofErr w:type="spellStart"/>
      <w:r w:rsidRPr="00552646">
        <w:rPr>
          <w:rFonts w:ascii="TH SarabunPSK" w:eastAsia="Calibri" w:hAnsi="TH SarabunPSK" w:cs="TH SarabunPSK"/>
          <w:sz w:val="32"/>
          <w:szCs w:val="32"/>
          <w:cs/>
        </w:rPr>
        <w:t>ปธ</w:t>
      </w:r>
      <w:proofErr w:type="spellEnd"/>
      <w:r w:rsidRPr="00552646">
        <w:rPr>
          <w:rFonts w:ascii="TH SarabunPSK" w:eastAsia="Calibri" w:hAnsi="TH SarabunPSK" w:cs="TH SarabunPSK"/>
          <w:sz w:val="32"/>
          <w:szCs w:val="32"/>
          <w:cs/>
        </w:rPr>
        <w:t>.......</w:t>
      </w:r>
    </w:p>
    <w:p w14:paraId="465C6E5A"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๒. ปัจจุบันอายุ.............ปี / พรรษา........................ ดำรงตำแหน่ง</w:t>
      </w:r>
      <w:r w:rsidRPr="00552646">
        <w:rPr>
          <w:rFonts w:ascii="TH SarabunPSK" w:eastAsia="Calibri" w:hAnsi="TH SarabunPSK" w:cs="TH SarabunPSK"/>
          <w:sz w:val="32"/>
          <w:szCs w:val="32"/>
        </w:rPr>
        <w:t>................................</w:t>
      </w:r>
      <w:r w:rsidRPr="00552646">
        <w:rPr>
          <w:rFonts w:ascii="TH SarabunPSK" w:eastAsia="Calibri" w:hAnsi="TH SarabunPSK" w:cs="TH SarabunPSK"/>
          <w:sz w:val="32"/>
          <w:szCs w:val="32"/>
          <w:cs/>
        </w:rPr>
        <w:t>.........................</w:t>
      </w:r>
    </w:p>
    <w:p w14:paraId="63025F6A"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 xml:space="preserve">๓. ที่อยู่/สังกัดวัด................................................เลขที่..........หมู่ที่..........ถนน........................................     </w:t>
      </w:r>
    </w:p>
    <w:p w14:paraId="6D1354D9"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 xml:space="preserve">    แขวง/ตำบล...................................เขต/อำเภอ...................................จังหวัด..................................</w:t>
      </w:r>
    </w:p>
    <w:p w14:paraId="19AB05E4" w14:textId="77777777" w:rsidR="00552646" w:rsidRPr="00552646" w:rsidRDefault="00552646" w:rsidP="00552646">
      <w:pPr>
        <w:jc w:val="thaiDistribute"/>
        <w:rPr>
          <w:rFonts w:ascii="TH SarabunPSK" w:eastAsia="Calibri" w:hAnsi="TH SarabunPSK" w:cs="TH SarabunPSK"/>
          <w:sz w:val="32"/>
          <w:szCs w:val="32"/>
          <w:cs/>
        </w:rPr>
      </w:pPr>
      <w:r w:rsidRPr="00552646">
        <w:rPr>
          <w:rFonts w:ascii="TH SarabunPSK" w:eastAsia="Calibri" w:hAnsi="TH SarabunPSK" w:cs="TH SarabunPSK"/>
          <w:sz w:val="32"/>
          <w:szCs w:val="32"/>
          <w:cs/>
        </w:rPr>
        <w:t xml:space="preserve">    รหัสไปรษณีย์.................................................</w:t>
      </w:r>
    </w:p>
    <w:p w14:paraId="510DB573" w14:textId="77777777" w:rsidR="00552646" w:rsidRPr="00552646" w:rsidRDefault="00552646" w:rsidP="00552646">
      <w:pPr>
        <w:jc w:val="thaiDistribute"/>
        <w:rPr>
          <w:rFonts w:ascii="TH SarabunPSK" w:eastAsia="Calibri" w:hAnsi="TH SarabunPSK" w:cs="TH SarabunPSK"/>
          <w:sz w:val="32"/>
          <w:szCs w:val="32"/>
          <w:cs/>
        </w:rPr>
      </w:pPr>
      <w:r w:rsidRPr="00552646">
        <w:rPr>
          <w:rFonts w:ascii="TH SarabunPSK" w:hAnsi="TH SarabunPSK" w:cs="TH SarabunPSK"/>
          <w:noProof/>
        </w:rPr>
        <mc:AlternateContent>
          <mc:Choice Requires="wps">
            <w:drawing>
              <wp:anchor distT="0" distB="0" distL="114300" distR="114300" simplePos="0" relativeHeight="251850752" behindDoc="0" locked="0" layoutInCell="1" allowOverlap="1" wp14:anchorId="13AF21ED" wp14:editId="40B54415">
                <wp:simplePos x="0" y="0"/>
                <wp:positionH relativeFrom="column">
                  <wp:posOffset>2733675</wp:posOffset>
                </wp:positionH>
                <wp:positionV relativeFrom="paragraph">
                  <wp:posOffset>78105</wp:posOffset>
                </wp:positionV>
                <wp:extent cx="111125" cy="102235"/>
                <wp:effectExtent l="0" t="0" r="22225" b="1206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2235"/>
                        </a:xfrm>
                        <a:prstGeom prst="rect">
                          <a:avLst/>
                        </a:prstGeom>
                        <a:solidFill>
                          <a:srgbClr val="FFFFFF"/>
                        </a:solidFill>
                        <a:ln w="9525">
                          <a:solidFill>
                            <a:srgbClr val="000000"/>
                          </a:solidFill>
                          <a:miter lim="800000"/>
                          <a:headEnd/>
                          <a:tailEnd/>
                        </a:ln>
                      </wps:spPr>
                      <wps:txbx>
                        <w:txbxContent>
                          <w:p w14:paraId="164DAB90" w14:textId="77777777" w:rsidR="00DD1F18" w:rsidRDefault="00DD1F18" w:rsidP="00552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21ED" id="Text Box 504" o:spid="_x0000_s1027" type="#_x0000_t202" style="position:absolute;left:0;text-align:left;margin-left:215.25pt;margin-top:6.15pt;width:8.75pt;height:8.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">
                <v:textbox>
                  <w:txbxContent>
                    <w:p w14:paraId="164DAB90" w14:textId="77777777" w:rsidR="00DD1F18" w:rsidRDefault="00DD1F18" w:rsidP="00552646"/>
                  </w:txbxContent>
                </v:textbox>
              </v:shape>
            </w:pict>
          </mc:Fallback>
        </mc:AlternateContent>
      </w:r>
      <w:r w:rsidRPr="00552646">
        <w:rPr>
          <w:rFonts w:ascii="TH SarabunPSK" w:hAnsi="TH SarabunPSK" w:cs="TH SarabunPSK"/>
          <w:noProof/>
        </w:rPr>
        <mc:AlternateContent>
          <mc:Choice Requires="wps">
            <w:drawing>
              <wp:anchor distT="0" distB="0" distL="114300" distR="114300" simplePos="0" relativeHeight="251849728" behindDoc="0" locked="0" layoutInCell="1" allowOverlap="1" wp14:anchorId="0501C24F" wp14:editId="2F87FAA9">
                <wp:simplePos x="0" y="0"/>
                <wp:positionH relativeFrom="column">
                  <wp:posOffset>2056130</wp:posOffset>
                </wp:positionH>
                <wp:positionV relativeFrom="paragraph">
                  <wp:posOffset>81280</wp:posOffset>
                </wp:positionV>
                <wp:extent cx="111125" cy="102235"/>
                <wp:effectExtent l="0" t="0" r="22225" b="12065"/>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2235"/>
                        </a:xfrm>
                        <a:prstGeom prst="rect">
                          <a:avLst/>
                        </a:prstGeom>
                        <a:solidFill>
                          <a:srgbClr val="FFFFFF"/>
                        </a:solidFill>
                        <a:ln w="9525">
                          <a:solidFill>
                            <a:srgbClr val="000000"/>
                          </a:solidFill>
                          <a:miter lim="800000"/>
                          <a:headEnd/>
                          <a:tailEnd/>
                        </a:ln>
                      </wps:spPr>
                      <wps:txbx>
                        <w:txbxContent>
                          <w:p w14:paraId="7C7A2404" w14:textId="77777777" w:rsidR="00DD1F18" w:rsidRDefault="00DD1F18" w:rsidP="00552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C24F" id="Text Box 503" o:spid="_x0000_s1028" type="#_x0000_t202" style="position:absolute;left:0;text-align:left;margin-left:161.9pt;margin-top:6.4pt;width:8.75pt;height:8.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">
                <v:textbox>
                  <w:txbxContent>
                    <w:p w14:paraId="7C7A2404" w14:textId="77777777" w:rsidR="00DD1F18" w:rsidRDefault="00DD1F18" w:rsidP="00552646"/>
                  </w:txbxContent>
                </v:textbox>
              </v:shape>
            </w:pict>
          </mc:Fallback>
        </mc:AlternateContent>
      </w:r>
      <w:r w:rsidRPr="00552646">
        <w:rPr>
          <w:rFonts w:ascii="TH SarabunPSK" w:hAnsi="TH SarabunPSK" w:cs="TH SarabunPSK"/>
          <w:noProof/>
        </w:rPr>
        <mc:AlternateContent>
          <mc:Choice Requires="wps">
            <w:drawing>
              <wp:anchor distT="0" distB="0" distL="114300" distR="114300" simplePos="0" relativeHeight="251848704" behindDoc="0" locked="0" layoutInCell="1" allowOverlap="1" wp14:anchorId="0EA7F472" wp14:editId="5C598517">
                <wp:simplePos x="0" y="0"/>
                <wp:positionH relativeFrom="column">
                  <wp:posOffset>1419225</wp:posOffset>
                </wp:positionH>
                <wp:positionV relativeFrom="paragraph">
                  <wp:posOffset>80010</wp:posOffset>
                </wp:positionV>
                <wp:extent cx="111125" cy="102870"/>
                <wp:effectExtent l="0" t="0" r="22225" b="1143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2870"/>
                        </a:xfrm>
                        <a:prstGeom prst="rect">
                          <a:avLst/>
                        </a:prstGeom>
                        <a:solidFill>
                          <a:srgbClr val="FFFFFF"/>
                        </a:solidFill>
                        <a:ln w="9525">
                          <a:solidFill>
                            <a:srgbClr val="000000"/>
                          </a:solidFill>
                          <a:miter lim="800000"/>
                          <a:headEnd/>
                          <a:tailEnd/>
                        </a:ln>
                      </wps:spPr>
                      <wps:txbx>
                        <w:txbxContent>
                          <w:p w14:paraId="39048F3E" w14:textId="77777777" w:rsidR="00DD1F18" w:rsidRDefault="00DD1F18" w:rsidP="00552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F472" id="Text Box 502" o:spid="_x0000_s1029" type="#_x0000_t202" style="position:absolute;left:0;text-align:left;margin-left:111.75pt;margin-top:6.3pt;width:8.75pt;height:8.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">
                <v:textbox>
                  <w:txbxContent>
                    <w:p w14:paraId="39048F3E" w14:textId="77777777" w:rsidR="00DD1F18" w:rsidRDefault="00DD1F18" w:rsidP="00552646"/>
                  </w:txbxContent>
                </v:textbox>
              </v:shape>
            </w:pict>
          </mc:Fallback>
        </mc:AlternateContent>
      </w:r>
      <w:r w:rsidRPr="00552646">
        <w:rPr>
          <w:rFonts w:ascii="TH SarabunPSK" w:eastAsia="Calibri" w:hAnsi="TH SarabunPSK" w:cs="TH SarabunPSK"/>
          <w:sz w:val="32"/>
          <w:szCs w:val="32"/>
          <w:cs/>
        </w:rPr>
        <w:t>๔. วุฒิการศึกษาทางโลก</w:t>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ป. ตรี</w:t>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ป. โท</w:t>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ป. เอก</w:t>
      </w:r>
    </w:p>
    <w:p w14:paraId="15F6CA68" w14:textId="77777777" w:rsidR="00552646" w:rsidRPr="00552646" w:rsidRDefault="00552646" w:rsidP="00552646">
      <w:pPr>
        <w:tabs>
          <w:tab w:val="left" w:pos="284"/>
        </w:tabs>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๕. สัมภาษณ์  ณ  วันที่..................เดือน.............................พ.ศ...........................................................</w:t>
      </w:r>
    </w:p>
    <w:p w14:paraId="37BFB227" w14:textId="77777777" w:rsidR="00552646" w:rsidRPr="00552646" w:rsidRDefault="00552646" w:rsidP="00552646">
      <w:pPr>
        <w:rPr>
          <w:rFonts w:ascii="TH SarabunPSK" w:eastAsia="Calibri" w:hAnsi="TH SarabunPSK" w:cs="TH SarabunPSK"/>
          <w:sz w:val="32"/>
          <w:szCs w:val="32"/>
          <w:cs/>
        </w:rPr>
      </w:pPr>
      <w:r w:rsidRPr="00552646">
        <w:rPr>
          <w:rFonts w:ascii="TH SarabunPSK" w:eastAsia="Calibri" w:hAnsi="TH SarabunPSK" w:cs="TH SarabunPSK"/>
          <w:sz w:val="32"/>
          <w:szCs w:val="32"/>
          <w:cs/>
        </w:rPr>
        <w:t>๖. ผู้สัมภาษณ์</w:t>
      </w:r>
      <w:r w:rsidRPr="00552646">
        <w:rPr>
          <w:rFonts w:ascii="TH SarabunPSK" w:eastAsia="Calibri" w:hAnsi="TH SarabunPSK" w:cs="TH SarabunPSK"/>
          <w:sz w:val="32"/>
          <w:szCs w:val="32"/>
        </w:rPr>
        <w:t>…………………………....</w:t>
      </w:r>
      <w:r w:rsidRPr="00552646">
        <w:rPr>
          <w:rFonts w:ascii="TH SarabunPSK" w:eastAsia="Calibri" w:hAnsi="TH SarabunPSK" w:cs="TH SarabunPSK"/>
          <w:sz w:val="32"/>
          <w:szCs w:val="32"/>
          <w:cs/>
        </w:rPr>
        <w:t>...........................................................................................</w:t>
      </w:r>
      <w:r w:rsidRPr="00552646">
        <w:rPr>
          <w:rFonts w:ascii="TH SarabunPSK" w:eastAsia="Calibri" w:hAnsi="TH SarabunPSK" w:cs="TH SarabunPSK"/>
          <w:sz w:val="32"/>
          <w:szCs w:val="32"/>
        </w:rPr>
        <w:t>.........</w:t>
      </w:r>
      <w:r w:rsidRPr="00552646">
        <w:rPr>
          <w:rFonts w:ascii="TH SarabunPSK" w:eastAsia="Calibri" w:hAnsi="TH SarabunPSK" w:cs="TH SarabunPSK"/>
          <w:sz w:val="32"/>
          <w:szCs w:val="32"/>
          <w:cs/>
        </w:rPr>
        <w:t>.</w:t>
      </w:r>
    </w:p>
    <w:p w14:paraId="502248C0" w14:textId="77777777" w:rsidR="00552646" w:rsidRPr="00552646" w:rsidRDefault="00552646" w:rsidP="00552646">
      <w:pPr>
        <w:rPr>
          <w:rFonts w:ascii="TH SarabunPSK" w:eastAsia="Calibri" w:hAnsi="TH SarabunPSK" w:cs="TH SarabunPSK"/>
          <w:sz w:val="32"/>
          <w:szCs w:val="32"/>
        </w:rPr>
      </w:pPr>
    </w:p>
    <w:p w14:paraId="4E4DCBA2"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b/>
          <w:bCs/>
          <w:sz w:val="32"/>
          <w:szCs w:val="32"/>
          <w:cs/>
        </w:rPr>
        <w:t xml:space="preserve">ตอนที่ ๒ </w:t>
      </w:r>
      <w:r w:rsidRPr="00552646">
        <w:rPr>
          <w:rFonts w:ascii="TH SarabunPSK" w:eastAsia="Calibri" w:hAnsi="TH SarabunPSK" w:cs="TH SarabunPSK"/>
          <w:sz w:val="32"/>
          <w:szCs w:val="32"/>
          <w:cs/>
        </w:rPr>
        <w:t>เป็นคำถามเกี่ยวกับสภาพทั่วไปในการบริหารจัดการงานสงเคราะห์ประชาชนตามหลักสังคมสงเคราะห์เชิงพุทธบูรณาการของคณะสงฆ์จังหวัดพิจิตรแบบสัมภาษณ์นี้เป็นคำถามปลายเปิดเบื้องต้นเพื่อนำไปสู่การสัมภาษณ์เชิงลึกต่อไป</w:t>
      </w:r>
    </w:p>
    <w:p w14:paraId="1989F68C" w14:textId="77777777" w:rsidR="00552646" w:rsidRPr="00552646" w:rsidRDefault="00552646" w:rsidP="00552646">
      <w:pPr>
        <w:rPr>
          <w:rFonts w:ascii="TH SarabunPSK" w:eastAsia="Calibri" w:hAnsi="TH SarabunPSK" w:cs="TH SarabunPSK"/>
          <w:b/>
          <w:bCs/>
          <w:sz w:val="32"/>
          <w:szCs w:val="32"/>
        </w:rPr>
      </w:pPr>
      <w:r w:rsidRPr="00552646">
        <w:rPr>
          <w:rFonts w:ascii="TH SarabunPSK" w:eastAsia="Calibri" w:hAnsi="TH SarabunPSK" w:cs="TH SarabunPSK"/>
          <w:b/>
          <w:bCs/>
          <w:sz w:val="32"/>
          <w:szCs w:val="32"/>
          <w:cs/>
        </w:rPr>
        <w:t>นิยามศัพท์ที่ใช้ในการตอบสัมภาษณ์</w:t>
      </w:r>
    </w:p>
    <w:p w14:paraId="5CC41387" w14:textId="77777777" w:rsidR="00552646" w:rsidRPr="00552646" w:rsidRDefault="00552646" w:rsidP="00552646">
      <w:pPr>
        <w:ind w:firstLine="993"/>
        <w:rPr>
          <w:rFonts w:ascii="TH SarabunPSK" w:eastAsia="Calibri" w:hAnsi="TH SarabunPSK" w:cs="TH SarabunPSK"/>
          <w:sz w:val="32"/>
          <w:szCs w:val="32"/>
          <w:cs/>
        </w:rPr>
      </w:pPr>
      <w:r w:rsidRPr="00552646">
        <w:rPr>
          <w:rFonts w:ascii="TH SarabunPSK" w:eastAsia="Calibri" w:hAnsi="TH SarabunPSK" w:cs="TH SarabunPSK"/>
          <w:b/>
          <w:bCs/>
          <w:sz w:val="32"/>
          <w:szCs w:val="32"/>
          <w:cs/>
        </w:rPr>
        <w:t xml:space="preserve">๑) ด้านบำรุงกิจการเพื่อช่วยเหลือเกื้อกูล     </w:t>
      </w:r>
      <w:r w:rsidRPr="00552646">
        <w:rPr>
          <w:rFonts w:ascii="TH SarabunPSK" w:eastAsia="Calibri" w:hAnsi="TH SarabunPSK" w:cs="TH SarabunPSK"/>
          <w:sz w:val="32"/>
          <w:szCs w:val="32"/>
          <w:cs/>
        </w:rPr>
        <w:t>หมายถึง การที่วัดหรือคณะสงฆ์ดำเนินการเองซึ่งกิจอย่างใดอย่างหนึ่งมีวัตถุประสงค์ให้เป็นสาธารณประโยชน์</w:t>
      </w:r>
    </w:p>
    <w:p w14:paraId="692E047F" w14:textId="77777777" w:rsidR="00552646" w:rsidRPr="00552646" w:rsidRDefault="00552646" w:rsidP="00552646">
      <w:pPr>
        <w:jc w:val="thaiDistribute"/>
        <w:rPr>
          <w:rFonts w:ascii="TH SarabunPSK" w:eastAsia="Calibri" w:hAnsi="TH SarabunPSK" w:cs="TH SarabunPSK"/>
          <w:b/>
          <w:bCs/>
          <w:sz w:val="32"/>
          <w:szCs w:val="32"/>
        </w:rPr>
      </w:pPr>
      <w:r w:rsidRPr="00552646">
        <w:rPr>
          <w:rFonts w:ascii="TH SarabunPSK" w:eastAsia="Calibri" w:hAnsi="TH SarabunPSK" w:cs="TH SarabunPSK"/>
          <w:sz w:val="32"/>
          <w:szCs w:val="32"/>
        </w:rPr>
        <w:t>………………………………………………………………………………………………………………………………………………………………………………………………………………………………………………………………………………………………</w:t>
      </w:r>
    </w:p>
    <w:p w14:paraId="256F6FE7" w14:textId="77777777" w:rsidR="00552646" w:rsidRPr="00552646" w:rsidRDefault="00552646" w:rsidP="00552646">
      <w:pPr>
        <w:ind w:firstLine="993"/>
        <w:jc w:val="thaiDistribute"/>
        <w:rPr>
          <w:rFonts w:ascii="TH SarabunPSK" w:eastAsia="Calibri" w:hAnsi="TH SarabunPSK" w:cs="TH SarabunPSK"/>
          <w:sz w:val="32"/>
          <w:szCs w:val="32"/>
          <w:cs/>
        </w:rPr>
      </w:pPr>
      <w:r w:rsidRPr="00552646">
        <w:rPr>
          <w:rFonts w:ascii="TH SarabunPSK" w:eastAsia="Calibri" w:hAnsi="TH SarabunPSK" w:cs="TH SarabunPSK"/>
          <w:b/>
          <w:bCs/>
          <w:sz w:val="32"/>
          <w:szCs w:val="32"/>
          <w:cs/>
        </w:rPr>
        <w:lastRenderedPageBreak/>
        <w:t xml:space="preserve">๒) ด้านการช่วยเหลือเกื้อกูลกิจการของผู้อื่นเพื่อสาธารณประโยชน์ </w:t>
      </w:r>
      <w:r w:rsidRPr="00552646">
        <w:rPr>
          <w:rFonts w:ascii="TH SarabunPSK" w:eastAsia="Calibri" w:hAnsi="TH SarabunPSK" w:cs="TH SarabunPSK"/>
          <w:sz w:val="32"/>
          <w:szCs w:val="32"/>
          <w:cs/>
        </w:rPr>
        <w:t>หมายถึง การช่วยเหลือสนับสนุนส่งเสริมกิจการของรัฐหรือของเอกชนหรือผู้ใดผู้หนึ่งดำเนินการ และการนั้นเป็นไปเพื่อการสาธารณประโยชน์</w:t>
      </w:r>
    </w:p>
    <w:p w14:paraId="3F24BCBF"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w:t>
      </w:r>
    </w:p>
    <w:p w14:paraId="7F69BE54" w14:textId="77777777" w:rsidR="00552646" w:rsidRPr="00552646" w:rsidRDefault="00552646" w:rsidP="00552646">
      <w:pPr>
        <w:ind w:firstLine="993"/>
        <w:jc w:val="thaiDistribute"/>
        <w:rPr>
          <w:rFonts w:ascii="TH SarabunPSK" w:eastAsia="Calibri" w:hAnsi="TH SarabunPSK" w:cs="TH SarabunPSK"/>
          <w:sz w:val="32"/>
          <w:szCs w:val="32"/>
          <w:cs/>
        </w:rPr>
      </w:pPr>
      <w:r w:rsidRPr="00552646">
        <w:rPr>
          <w:rFonts w:ascii="TH SarabunPSK" w:eastAsia="Calibri" w:hAnsi="TH SarabunPSK" w:cs="TH SarabunPSK"/>
          <w:b/>
          <w:bCs/>
          <w:sz w:val="32"/>
          <w:szCs w:val="32"/>
          <w:cs/>
        </w:rPr>
        <w:t xml:space="preserve">๓) ด้านการเกื้อกูลสาธารณสมบัติสถานอันเป็นสาธารณสมบัติ </w:t>
      </w:r>
      <w:r w:rsidRPr="00552646">
        <w:rPr>
          <w:rFonts w:ascii="TH SarabunPSK" w:eastAsia="Calibri" w:hAnsi="TH SarabunPSK" w:cs="TH SarabunPSK"/>
          <w:sz w:val="32"/>
          <w:szCs w:val="32"/>
          <w:cs/>
        </w:rPr>
        <w:t>หมายถึง การสร้างถนน ขุดลอกคูคลอง สร้างโรงพยาบาลและจัดซื้อเครื่องมือแพทย์</w:t>
      </w:r>
      <w:r w:rsidRPr="00552646">
        <w:rPr>
          <w:rFonts w:ascii="TH SarabunPSK" w:eastAsia="Calibri" w:hAnsi="TH SarabunPSK" w:cs="TH SarabunPSK"/>
          <w:sz w:val="32"/>
          <w:szCs w:val="32"/>
        </w:rPr>
        <w:t xml:space="preserve"> </w:t>
      </w:r>
      <w:r w:rsidRPr="00552646">
        <w:rPr>
          <w:rFonts w:ascii="TH SarabunPSK" w:eastAsia="Calibri" w:hAnsi="TH SarabunPSK" w:cs="TH SarabunPSK"/>
          <w:sz w:val="32"/>
          <w:szCs w:val="32"/>
          <w:cs/>
        </w:rPr>
        <w:t xml:space="preserve">สร้างประปา สร้างเครื่องกำเนิดไฟฟ้า ปลูกต้นไม้และอื่นๆ </w:t>
      </w:r>
    </w:p>
    <w:p w14:paraId="16B79FA5" w14:textId="77777777" w:rsidR="00552646" w:rsidRPr="00552646" w:rsidRDefault="00552646" w:rsidP="00552646">
      <w:pPr>
        <w:autoSpaceDE w:val="0"/>
        <w:autoSpaceDN w:val="0"/>
        <w:adjustRightInd w:val="0"/>
        <w:rPr>
          <w:rFonts w:ascii="TH SarabunPSK" w:hAnsi="TH SarabunPSK" w:cs="TH SarabunPSK"/>
          <w:color w:val="000000"/>
          <w:sz w:val="32"/>
          <w:szCs w:val="32"/>
          <w:cs/>
        </w:rPr>
      </w:pPr>
      <w:r w:rsidRPr="00552646">
        <w:rPr>
          <w:rFonts w:ascii="TH SarabunPSK" w:hAnsi="TH SarabunPSK" w:cs="TH SarabunPSK"/>
          <w:color w:val="000000"/>
          <w:sz w:val="32"/>
          <w:szCs w:val="32"/>
        </w:rPr>
        <w:t>................................................................................................................................................................................................................................................................................................................................</w:t>
      </w:r>
    </w:p>
    <w:p w14:paraId="1D742BA0" w14:textId="77777777" w:rsidR="00552646" w:rsidRPr="00552646" w:rsidRDefault="00552646" w:rsidP="00552646">
      <w:pPr>
        <w:ind w:firstLine="993"/>
        <w:jc w:val="thaiDistribute"/>
        <w:rPr>
          <w:rFonts w:ascii="TH SarabunPSK" w:eastAsia="Calibri" w:hAnsi="TH SarabunPSK" w:cs="TH SarabunPSK"/>
          <w:sz w:val="32"/>
          <w:szCs w:val="32"/>
        </w:rPr>
      </w:pPr>
      <w:r w:rsidRPr="00552646">
        <w:rPr>
          <w:rFonts w:ascii="TH SarabunPSK" w:eastAsia="Calibri" w:hAnsi="TH SarabunPSK" w:cs="TH SarabunPSK"/>
          <w:b/>
          <w:bCs/>
          <w:sz w:val="32"/>
          <w:szCs w:val="32"/>
          <w:cs/>
        </w:rPr>
        <w:t xml:space="preserve">๔) ด้านการเกื้อกูลประชาชนหรือสรรพสัตว์ </w:t>
      </w:r>
      <w:r w:rsidRPr="00552646">
        <w:rPr>
          <w:rFonts w:ascii="TH SarabunPSK" w:eastAsia="Calibri" w:hAnsi="TH SarabunPSK" w:cs="TH SarabunPSK"/>
          <w:sz w:val="32"/>
          <w:szCs w:val="32"/>
          <w:cs/>
        </w:rPr>
        <w:t xml:space="preserve">หมายถึง การช่วยเหลือประชาชนในการคอยช่วยเหลือ เช่น จัดตั้งหน่วยอาสาสมัครบรรเทาสาธารณภัย ช่วยเหลือประชาชนทั้งด้านไฟไหม้ และน้ำท่วมพร้อมมอบเครื่องอุปโภคบริโภคแก่ผู้ประสบภัย และอื่นๆ </w:t>
      </w:r>
    </w:p>
    <w:p w14:paraId="0CBA52D3" w14:textId="77777777" w:rsidR="00552646" w:rsidRPr="00552646" w:rsidRDefault="00552646" w:rsidP="00552646">
      <w:pPr>
        <w:jc w:val="thaiDistribute"/>
        <w:rPr>
          <w:rFonts w:ascii="TH SarabunPSK" w:hAnsi="TH SarabunPSK" w:cs="TH SarabunPSK"/>
          <w:b/>
          <w:bCs/>
          <w:color w:val="000000"/>
          <w:sz w:val="32"/>
          <w:szCs w:val="32"/>
        </w:rPr>
      </w:pPr>
      <w:r w:rsidRPr="00552646">
        <w:rPr>
          <w:rFonts w:ascii="TH SarabunPSK" w:eastAsia="Calibri" w:hAnsi="TH SarabunPSK" w:cs="TH SarabunPSK"/>
          <w:sz w:val="32"/>
          <w:szCs w:val="32"/>
          <w:cs/>
        </w:rPr>
        <w:t>...............................................................................................................................................................................................................................................................................................................................</w:t>
      </w:r>
    </w:p>
    <w:p w14:paraId="630816E2"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hAnsi="TH SarabunPSK" w:cs="TH SarabunPSK"/>
          <w:b/>
          <w:bCs/>
          <w:color w:val="000000"/>
          <w:sz w:val="32"/>
          <w:szCs w:val="32"/>
          <w:cs/>
        </w:rPr>
        <w:t xml:space="preserve">ตอนที่ ๓ </w:t>
      </w:r>
      <w:r w:rsidRPr="00552646">
        <w:rPr>
          <w:rFonts w:ascii="TH SarabunPSK" w:hAnsi="TH SarabunPSK" w:cs="TH SarabunPSK"/>
          <w:color w:val="000000"/>
          <w:sz w:val="32"/>
          <w:szCs w:val="32"/>
          <w:cs/>
        </w:rPr>
        <w:t>คำถามความคิดเห็นเกี่ยวกับนำเสนอแนว</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color w:val="000000"/>
          <w:sz w:val="32"/>
          <w:szCs w:val="32"/>
          <w:cs/>
        </w:rPr>
        <w:t xml:space="preserve"> ตามหลักสังคหวัตถุ ๔ มีดังนี้</w:t>
      </w:r>
    </w:p>
    <w:p w14:paraId="4862B8B6" w14:textId="77777777" w:rsidR="00552646" w:rsidRPr="00552646" w:rsidRDefault="00552646" w:rsidP="00552646">
      <w:pPr>
        <w:autoSpaceDE w:val="0"/>
        <w:autoSpaceDN w:val="0"/>
        <w:adjustRightInd w:val="0"/>
        <w:jc w:val="thaiDistribute"/>
        <w:rPr>
          <w:rFonts w:ascii="TH SarabunPSK" w:hAnsi="TH SarabunPSK" w:cs="TH SarabunPSK"/>
          <w:b/>
          <w:bCs/>
          <w:color w:val="000000"/>
          <w:sz w:val="32"/>
          <w:szCs w:val="32"/>
        </w:rPr>
      </w:pPr>
    </w:p>
    <w:p w14:paraId="0E550B71" w14:textId="77777777" w:rsidR="00552646" w:rsidRPr="00552646" w:rsidRDefault="00552646" w:rsidP="00552646">
      <w:pPr>
        <w:autoSpaceDE w:val="0"/>
        <w:autoSpaceDN w:val="0"/>
        <w:adjustRightInd w:val="0"/>
        <w:jc w:val="thaiDistribute"/>
        <w:rPr>
          <w:rFonts w:ascii="TH SarabunPSK" w:hAnsi="TH SarabunPSK" w:cs="TH SarabunPSK"/>
          <w:b/>
          <w:bCs/>
          <w:color w:val="000000"/>
          <w:sz w:val="32"/>
          <w:szCs w:val="32"/>
          <w:cs/>
        </w:rPr>
      </w:pPr>
      <w:r w:rsidRPr="00552646">
        <w:rPr>
          <w:rFonts w:ascii="TH SarabunPSK" w:hAnsi="TH SarabunPSK" w:cs="TH SarabunPSK"/>
          <w:b/>
          <w:bCs/>
          <w:color w:val="000000"/>
          <w:sz w:val="32"/>
          <w:szCs w:val="32"/>
          <w:cs/>
        </w:rPr>
        <w:t>ด้าน ทาน</w:t>
      </w:r>
    </w:p>
    <w:p w14:paraId="6FA4A20C"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w:t>
      </w:r>
    </w:p>
    <w:p w14:paraId="19E9A8D0" w14:textId="77777777" w:rsidR="00552646" w:rsidRPr="00552646" w:rsidRDefault="00552646" w:rsidP="00552646">
      <w:pPr>
        <w:jc w:val="thaiDistribute"/>
        <w:rPr>
          <w:rFonts w:ascii="TH SarabunPSK" w:eastAsia="Calibri" w:hAnsi="TH SarabunPSK" w:cs="TH SarabunPSK"/>
          <w:b/>
          <w:bCs/>
          <w:sz w:val="32"/>
          <w:szCs w:val="32"/>
        </w:rPr>
      </w:pPr>
      <w:r w:rsidRPr="00552646">
        <w:rPr>
          <w:rFonts w:ascii="TH SarabunPSK" w:eastAsia="Calibri" w:hAnsi="TH SarabunPSK" w:cs="TH SarabunPSK"/>
          <w:b/>
          <w:bCs/>
          <w:sz w:val="32"/>
          <w:szCs w:val="32"/>
          <w:cs/>
        </w:rPr>
        <w:t xml:space="preserve">ด้าน </w:t>
      </w:r>
      <w:proofErr w:type="spellStart"/>
      <w:r w:rsidRPr="00552646">
        <w:rPr>
          <w:rFonts w:ascii="TH SarabunPSK" w:eastAsia="Calibri" w:hAnsi="TH SarabunPSK" w:cs="TH SarabunPSK"/>
          <w:b/>
          <w:bCs/>
          <w:sz w:val="32"/>
          <w:szCs w:val="32"/>
          <w:cs/>
        </w:rPr>
        <w:t>ปิ</w:t>
      </w:r>
      <w:proofErr w:type="spellEnd"/>
      <w:r w:rsidRPr="00552646">
        <w:rPr>
          <w:rFonts w:ascii="TH SarabunPSK" w:eastAsia="Calibri" w:hAnsi="TH SarabunPSK" w:cs="TH SarabunPSK"/>
          <w:b/>
          <w:bCs/>
          <w:sz w:val="32"/>
          <w:szCs w:val="32"/>
          <w:cs/>
        </w:rPr>
        <w:t>ยะวาจา</w:t>
      </w:r>
    </w:p>
    <w:p w14:paraId="33FDF02E"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w:t>
      </w:r>
    </w:p>
    <w:p w14:paraId="2FF3EC87" w14:textId="77777777" w:rsidR="00552646" w:rsidRPr="00552646" w:rsidRDefault="00552646" w:rsidP="00552646">
      <w:pPr>
        <w:rPr>
          <w:rFonts w:ascii="TH SarabunPSK" w:eastAsia="Calibri" w:hAnsi="TH SarabunPSK" w:cs="TH SarabunPSK"/>
          <w:b/>
          <w:bCs/>
          <w:sz w:val="32"/>
          <w:szCs w:val="32"/>
        </w:rPr>
      </w:pPr>
      <w:r w:rsidRPr="00552646">
        <w:rPr>
          <w:rFonts w:ascii="TH SarabunPSK" w:eastAsia="Calibri" w:hAnsi="TH SarabunPSK" w:cs="TH SarabunPSK"/>
          <w:b/>
          <w:bCs/>
          <w:sz w:val="32"/>
          <w:szCs w:val="32"/>
          <w:cs/>
        </w:rPr>
        <w:t>ด้าน อัตถจริยา</w:t>
      </w:r>
    </w:p>
    <w:p w14:paraId="3BC5CC63"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cs/>
        </w:rPr>
        <w:t>................................................................................................................................................................................................................................................................................................................................</w:t>
      </w:r>
    </w:p>
    <w:p w14:paraId="2E3EC789" w14:textId="77777777" w:rsidR="00552646" w:rsidRPr="00552646" w:rsidRDefault="00552646" w:rsidP="00552646">
      <w:pPr>
        <w:rPr>
          <w:rFonts w:ascii="TH SarabunPSK" w:eastAsia="Calibri" w:hAnsi="TH SarabunPSK" w:cs="TH SarabunPSK"/>
          <w:b/>
          <w:bCs/>
          <w:sz w:val="32"/>
          <w:szCs w:val="32"/>
        </w:rPr>
      </w:pPr>
      <w:r w:rsidRPr="00552646">
        <w:rPr>
          <w:rFonts w:ascii="TH SarabunPSK" w:eastAsia="Calibri" w:hAnsi="TH SarabunPSK" w:cs="TH SarabunPSK"/>
          <w:b/>
          <w:bCs/>
          <w:sz w:val="32"/>
          <w:szCs w:val="32"/>
          <w:cs/>
        </w:rPr>
        <w:t>ด้าน สมานัตตตา</w:t>
      </w:r>
    </w:p>
    <w:p w14:paraId="397996E1" w14:textId="77777777" w:rsidR="00552646" w:rsidRPr="00552646" w:rsidRDefault="00552646" w:rsidP="00552646">
      <w:pPr>
        <w:rPr>
          <w:rFonts w:ascii="TH SarabunPSK" w:eastAsia="Calibri" w:hAnsi="TH SarabunPSK" w:cs="TH SarabunPSK"/>
          <w:sz w:val="32"/>
          <w:szCs w:val="32"/>
          <w:cs/>
        </w:rPr>
      </w:pPr>
      <w:r w:rsidRPr="00552646">
        <w:rPr>
          <w:rFonts w:ascii="TH SarabunPSK" w:eastAsia="Calibri" w:hAnsi="TH SarabunPSK" w:cs="TH SarabunPSK"/>
          <w:sz w:val="32"/>
          <w:szCs w:val="32"/>
          <w:cs/>
        </w:rPr>
        <w:t>................................................................................................................................................................................................................................................................................................................................</w:t>
      </w:r>
    </w:p>
    <w:p w14:paraId="089E13DA" w14:textId="77777777" w:rsidR="00552646" w:rsidRPr="00552646" w:rsidRDefault="00552646" w:rsidP="00552646">
      <w:pPr>
        <w:autoSpaceDE w:val="0"/>
        <w:autoSpaceDN w:val="0"/>
        <w:adjustRightInd w:val="0"/>
        <w:jc w:val="thaiDistribute"/>
        <w:rPr>
          <w:rFonts w:ascii="TH SarabunPSK" w:hAnsi="TH SarabunPSK" w:cs="TH SarabunPSK"/>
          <w:color w:val="000000"/>
          <w:sz w:val="32"/>
          <w:szCs w:val="32"/>
        </w:rPr>
      </w:pPr>
      <w:r w:rsidRPr="00552646">
        <w:rPr>
          <w:rFonts w:ascii="TH SarabunPSK" w:hAnsi="TH SarabunPSK" w:cs="TH SarabunPSK"/>
          <w:b/>
          <w:bCs/>
          <w:color w:val="000000"/>
          <w:sz w:val="32"/>
          <w:szCs w:val="32"/>
          <w:cs/>
        </w:rPr>
        <w:t xml:space="preserve">ตอนที่ ๔ </w:t>
      </w:r>
      <w:r w:rsidRPr="00552646">
        <w:rPr>
          <w:rFonts w:ascii="TH SarabunPSK" w:hAnsi="TH SarabunPSK" w:cs="TH SarabunPSK"/>
          <w:color w:val="000000"/>
          <w:sz w:val="32"/>
          <w:szCs w:val="32"/>
          <w:cs/>
        </w:rPr>
        <w:t>คำถามความคิดเห็นเกี่ยวกับนำเสนอแนว</w:t>
      </w:r>
      <w:r w:rsidRPr="00552646">
        <w:rPr>
          <w:rFonts w:ascii="TH SarabunPSK" w:eastAsia="Calibri" w:hAnsi="TH SarabunPSK" w:cs="TH SarabunPSK"/>
          <w:sz w:val="32"/>
          <w:szCs w:val="32"/>
          <w:cs/>
        </w:rPr>
        <w:t>รูปแบบการบริหารจัดการงานสงเคราะห์ประชาชนตามหลักสังคมสงเคราะห์เชิงพุทธบูรณาการของคณะสงฆ์จังหวัดพิจิตร</w:t>
      </w:r>
      <w:r w:rsidRPr="00552646">
        <w:rPr>
          <w:rFonts w:ascii="TH SarabunPSK" w:hAnsi="TH SarabunPSK" w:cs="TH SarabunPSK"/>
          <w:color w:val="000000"/>
          <w:sz w:val="32"/>
          <w:szCs w:val="32"/>
          <w:cs/>
        </w:rPr>
        <w:t xml:space="preserve"> ตามหลักสังคหวัตถุ ๕ มีดังนี้</w:t>
      </w:r>
    </w:p>
    <w:p w14:paraId="336C4B11" w14:textId="77777777" w:rsidR="00552646" w:rsidRPr="00552646" w:rsidRDefault="00552646" w:rsidP="00552646">
      <w:pPr>
        <w:jc w:val="thaiDistribute"/>
        <w:rPr>
          <w:rFonts w:ascii="TH SarabunPSK" w:eastAsia="Calibri" w:hAnsi="TH SarabunPSK" w:cs="TH SarabunPSK"/>
          <w:b/>
          <w:bCs/>
          <w:sz w:val="32"/>
          <w:szCs w:val="32"/>
        </w:rPr>
      </w:pPr>
      <w:r w:rsidRPr="00552646">
        <w:rPr>
          <w:rFonts w:ascii="TH SarabunPSK" w:eastAsia="Calibri" w:hAnsi="TH SarabunPSK" w:cs="TH SarabunPSK"/>
          <w:b/>
          <w:bCs/>
          <w:sz w:val="32"/>
          <w:szCs w:val="32"/>
          <w:cs/>
        </w:rPr>
        <w:lastRenderedPageBreak/>
        <w:t xml:space="preserve">การวางแผน </w:t>
      </w:r>
      <w:r w:rsidRPr="00552646">
        <w:rPr>
          <w:rFonts w:ascii="TH SarabunPSK" w:eastAsia="Calibri" w:hAnsi="TH SarabunPSK" w:cs="TH SarabunPSK"/>
          <w:sz w:val="32"/>
          <w:szCs w:val="32"/>
          <w:cs/>
        </w:rPr>
        <w:t>เป็นอย่างไร</w:t>
      </w:r>
    </w:p>
    <w:p w14:paraId="5C889FD8"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rPr>
        <w:t>………………………………………………………………………………………………………………………………………………………………………………………………………………………………………………………………………………………………</w:t>
      </w:r>
    </w:p>
    <w:p w14:paraId="0069050D" w14:textId="77777777" w:rsidR="00552646" w:rsidRPr="00552646" w:rsidRDefault="00552646" w:rsidP="00552646">
      <w:pPr>
        <w:jc w:val="thaiDistribute"/>
        <w:rPr>
          <w:rFonts w:ascii="TH SarabunPSK" w:eastAsia="Calibri" w:hAnsi="TH SarabunPSK" w:cs="TH SarabunPSK"/>
          <w:sz w:val="32"/>
          <w:szCs w:val="32"/>
          <w:cs/>
        </w:rPr>
      </w:pPr>
      <w:r w:rsidRPr="00552646">
        <w:rPr>
          <w:rFonts w:ascii="TH SarabunPSK" w:eastAsia="Calibri" w:hAnsi="TH SarabunPSK" w:cs="TH SarabunPSK"/>
          <w:b/>
          <w:bCs/>
          <w:sz w:val="32"/>
          <w:szCs w:val="32"/>
          <w:cs/>
        </w:rPr>
        <w:t xml:space="preserve">การจัดการองค์กร </w:t>
      </w:r>
      <w:r w:rsidRPr="00552646">
        <w:rPr>
          <w:rFonts w:ascii="TH SarabunPSK" w:eastAsia="Calibri" w:hAnsi="TH SarabunPSK" w:cs="TH SarabunPSK"/>
          <w:sz w:val="32"/>
          <w:szCs w:val="32"/>
          <w:cs/>
        </w:rPr>
        <w:t>เป็นอย่างไร</w:t>
      </w:r>
    </w:p>
    <w:p w14:paraId="57F3868F" w14:textId="77777777" w:rsidR="00552646" w:rsidRPr="00552646" w:rsidRDefault="00552646" w:rsidP="00552646">
      <w:pPr>
        <w:jc w:val="thaiDistribute"/>
        <w:rPr>
          <w:rFonts w:ascii="TH SarabunPSK" w:eastAsia="Calibri" w:hAnsi="TH SarabunPSK" w:cs="TH SarabunPSK"/>
          <w:sz w:val="32"/>
          <w:szCs w:val="32"/>
          <w:cs/>
        </w:rPr>
      </w:pPr>
      <w:r w:rsidRPr="00552646">
        <w:rPr>
          <w:rFonts w:ascii="TH SarabunPSK" w:eastAsia="Calibri" w:hAnsi="TH SarabunPSK" w:cs="TH SarabunPSK"/>
          <w:sz w:val="32"/>
          <w:szCs w:val="32"/>
        </w:rPr>
        <w:t>………………………………………………………………………………………………………………………………………………</w:t>
      </w:r>
      <w:r w:rsidRPr="00552646">
        <w:rPr>
          <w:rFonts w:ascii="TH SarabunPSK" w:eastAsia="Calibri" w:hAnsi="TH SarabunPSK" w:cs="TH SarabunPSK"/>
          <w:sz w:val="32"/>
          <w:szCs w:val="32"/>
          <w:cs/>
        </w:rPr>
        <w:t>................................................................................................................................................................</w:t>
      </w:r>
    </w:p>
    <w:p w14:paraId="347DF6B1" w14:textId="77777777" w:rsidR="00552646" w:rsidRPr="00552646" w:rsidRDefault="00552646" w:rsidP="00552646">
      <w:pPr>
        <w:autoSpaceDE w:val="0"/>
        <w:autoSpaceDN w:val="0"/>
        <w:adjustRightInd w:val="0"/>
        <w:rPr>
          <w:rFonts w:ascii="TH SarabunPSK" w:hAnsi="TH SarabunPSK" w:cs="TH SarabunPSK"/>
          <w:color w:val="000000"/>
          <w:sz w:val="32"/>
          <w:szCs w:val="32"/>
        </w:rPr>
      </w:pPr>
      <w:r w:rsidRPr="00552646">
        <w:rPr>
          <w:rFonts w:ascii="TH SarabunPSK" w:hAnsi="TH SarabunPSK" w:cs="TH SarabunPSK"/>
          <w:b/>
          <w:bCs/>
          <w:color w:val="000000"/>
          <w:sz w:val="32"/>
          <w:szCs w:val="32"/>
          <w:cs/>
        </w:rPr>
        <w:t xml:space="preserve">งานบุคลากร </w:t>
      </w:r>
      <w:r w:rsidRPr="00552646">
        <w:rPr>
          <w:rFonts w:ascii="TH SarabunPSK" w:hAnsi="TH SarabunPSK" w:cs="TH SarabunPSK"/>
          <w:color w:val="000000"/>
          <w:sz w:val="32"/>
          <w:szCs w:val="32"/>
          <w:cs/>
        </w:rPr>
        <w:t>เป็นอย่างไร</w:t>
      </w:r>
    </w:p>
    <w:p w14:paraId="5F6DA4E3"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w:t>
      </w:r>
    </w:p>
    <w:p w14:paraId="0C5B8856" w14:textId="77777777" w:rsidR="00552646" w:rsidRPr="00552646" w:rsidRDefault="00552646" w:rsidP="00552646">
      <w:pPr>
        <w:jc w:val="thaiDistribute"/>
        <w:rPr>
          <w:rFonts w:ascii="TH SarabunPSK" w:eastAsia="Calibri" w:hAnsi="TH SarabunPSK" w:cs="TH SarabunPSK"/>
          <w:b/>
          <w:bCs/>
          <w:sz w:val="32"/>
          <w:szCs w:val="32"/>
        </w:rPr>
      </w:pPr>
    </w:p>
    <w:p w14:paraId="2E8A05FD"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b/>
          <w:bCs/>
          <w:sz w:val="32"/>
          <w:szCs w:val="32"/>
          <w:cs/>
        </w:rPr>
        <w:t xml:space="preserve">การอำนวยการ </w:t>
      </w:r>
      <w:r w:rsidRPr="00552646">
        <w:rPr>
          <w:rFonts w:ascii="TH SarabunPSK" w:eastAsia="Calibri" w:hAnsi="TH SarabunPSK" w:cs="TH SarabunPSK"/>
          <w:sz w:val="32"/>
          <w:szCs w:val="32"/>
          <w:cs/>
        </w:rPr>
        <w:t>เป็นอย่างไร</w:t>
      </w:r>
    </w:p>
    <w:p w14:paraId="00147DFA" w14:textId="77777777" w:rsidR="00552646" w:rsidRPr="00552646" w:rsidRDefault="00552646" w:rsidP="00552646">
      <w:pPr>
        <w:jc w:val="thaiDistribute"/>
        <w:rPr>
          <w:rFonts w:ascii="TH SarabunPSK" w:eastAsia="Calibri" w:hAnsi="TH SarabunPSK" w:cs="TH SarabunPSK"/>
          <w:sz w:val="32"/>
          <w:szCs w:val="32"/>
        </w:rPr>
      </w:pPr>
      <w:r w:rsidRPr="00552646">
        <w:rPr>
          <w:rFonts w:ascii="TH SarabunPSK" w:eastAsia="Calibri" w:hAnsi="TH SarabunPSK" w:cs="TH SarabunPSK"/>
          <w:sz w:val="32"/>
          <w:szCs w:val="32"/>
          <w:cs/>
        </w:rPr>
        <w:t>................................................................................................................................................................................................................................................................................................................................</w:t>
      </w:r>
    </w:p>
    <w:p w14:paraId="2D3182BD" w14:textId="77777777" w:rsidR="00552646" w:rsidRPr="00552646" w:rsidRDefault="00552646" w:rsidP="00552646">
      <w:pPr>
        <w:rPr>
          <w:rFonts w:ascii="TH SarabunPSK" w:hAnsi="TH SarabunPSK" w:cs="TH SarabunPSK"/>
          <w:b/>
          <w:bCs/>
          <w:color w:val="000000"/>
          <w:sz w:val="32"/>
          <w:szCs w:val="32"/>
        </w:rPr>
      </w:pPr>
    </w:p>
    <w:p w14:paraId="5F7158DD" w14:textId="77777777" w:rsidR="00552646" w:rsidRPr="00552646" w:rsidRDefault="00552646" w:rsidP="00552646">
      <w:pPr>
        <w:rPr>
          <w:rFonts w:ascii="TH SarabunPSK" w:eastAsia="Calibri" w:hAnsi="TH SarabunPSK" w:cs="TH SarabunPSK"/>
          <w:sz w:val="32"/>
          <w:szCs w:val="32"/>
        </w:rPr>
      </w:pPr>
      <w:r w:rsidRPr="00552646">
        <w:rPr>
          <w:rFonts w:ascii="TH SarabunPSK" w:hAnsi="TH SarabunPSK" w:cs="TH SarabunPSK"/>
          <w:b/>
          <w:bCs/>
          <w:color w:val="000000"/>
          <w:sz w:val="32"/>
          <w:szCs w:val="32"/>
          <w:cs/>
        </w:rPr>
        <w:t xml:space="preserve">การกำกับดูแล </w:t>
      </w:r>
      <w:r w:rsidRPr="00552646">
        <w:rPr>
          <w:rFonts w:ascii="TH SarabunPSK" w:hAnsi="TH SarabunPSK" w:cs="TH SarabunPSK"/>
          <w:color w:val="000000"/>
          <w:sz w:val="32"/>
          <w:szCs w:val="32"/>
          <w:cs/>
        </w:rPr>
        <w:t>เป็นอย่างไร</w:t>
      </w:r>
    </w:p>
    <w:p w14:paraId="1A6AF359" w14:textId="77777777" w:rsidR="00552646" w:rsidRPr="00552646" w:rsidRDefault="00552646" w:rsidP="00552646">
      <w:pPr>
        <w:rPr>
          <w:rFonts w:ascii="TH SarabunPSK" w:eastAsia="Calibri" w:hAnsi="TH SarabunPSK" w:cs="TH SarabunPSK"/>
          <w:sz w:val="32"/>
          <w:szCs w:val="32"/>
        </w:rPr>
      </w:pPr>
      <w:r w:rsidRPr="00552646">
        <w:rPr>
          <w:rFonts w:ascii="TH SarabunPSK" w:eastAsia="Calibri" w:hAnsi="TH SarabunPSK" w:cs="TH SarabunPSK"/>
          <w:sz w:val="32"/>
          <w:szCs w:val="32"/>
          <w:cs/>
        </w:rPr>
        <w:t>...............................................................................................................................................................................................................................................................................................................................................................................................................................................................................................................................................................................................................................................................</w:t>
      </w:r>
      <w:r w:rsidRPr="00552646">
        <w:rPr>
          <w:rFonts w:ascii="TH SarabunPSK" w:eastAsia="Calibri" w:hAnsi="TH SarabunPSK" w:cs="TH SarabunPSK"/>
          <w:sz w:val="32"/>
          <w:szCs w:val="32"/>
        </w:rPr>
        <w:t>………………………………………………………………………………………………………………………………………………………………………………………………………………………………………………………………………………………………………………………………………………………………………………………………………………………………………………</w:t>
      </w:r>
      <w:r w:rsidRPr="00552646">
        <w:rPr>
          <w:rFonts w:ascii="TH SarabunPSK" w:eastAsia="Calibri" w:hAnsi="TH SarabunPSK" w:cs="TH SarabunPSK"/>
          <w:sz w:val="32"/>
          <w:szCs w:val="32"/>
          <w:cs/>
        </w:rPr>
        <w:br/>
        <w:t>................................................................................................................................................................................................................................................................................................................................................................................................................................................................................................</w:t>
      </w:r>
    </w:p>
    <w:p w14:paraId="140667BD" w14:textId="77777777" w:rsidR="00552646" w:rsidRPr="00552646" w:rsidRDefault="00552646" w:rsidP="00552646">
      <w:pPr>
        <w:jc w:val="right"/>
        <w:rPr>
          <w:rFonts w:ascii="TH SarabunPSK" w:eastAsia="Calibri" w:hAnsi="TH SarabunPSK" w:cs="TH SarabunPSK"/>
          <w:sz w:val="32"/>
          <w:szCs w:val="32"/>
        </w:rPr>
      </w:pPr>
    </w:p>
    <w:p w14:paraId="7C3D404B" w14:textId="77777777" w:rsidR="00552646" w:rsidRPr="00552646" w:rsidRDefault="00552646" w:rsidP="00552646">
      <w:pPr>
        <w:jc w:val="right"/>
        <w:rPr>
          <w:rFonts w:ascii="TH SarabunPSK" w:eastAsia="Calibri" w:hAnsi="TH SarabunPSK" w:cs="TH SarabunPSK"/>
          <w:b/>
          <w:bCs/>
          <w:sz w:val="32"/>
          <w:szCs w:val="32"/>
          <w:cs/>
        </w:rPr>
      </w:pPr>
      <w:r w:rsidRPr="00552646">
        <w:rPr>
          <w:rFonts w:ascii="TH SarabunPSK" w:eastAsia="Calibri" w:hAnsi="TH SarabunPSK" w:cs="TH SarabunPSK"/>
          <w:b/>
          <w:bCs/>
          <w:sz w:val="32"/>
          <w:szCs w:val="32"/>
          <w:cs/>
        </w:rPr>
        <w:t>ขอขอบพระคุณท่านผู้ให้ข้อมูลในการตอบแบบสัมภาษณ์</w:t>
      </w:r>
    </w:p>
    <w:p w14:paraId="54D87D86" w14:textId="77777777" w:rsidR="00552646" w:rsidRPr="00552646" w:rsidRDefault="00552646" w:rsidP="00552646">
      <w:pPr>
        <w:rPr>
          <w:rFonts w:ascii="TH SarabunPSK" w:hAnsi="TH SarabunPSK" w:cs="TH SarabunPSK"/>
        </w:rPr>
      </w:pPr>
    </w:p>
    <w:p w14:paraId="10545653" w14:textId="77777777" w:rsidR="00552646" w:rsidRPr="00552646" w:rsidRDefault="00552646" w:rsidP="00552646">
      <w:pPr>
        <w:rPr>
          <w:rFonts w:ascii="TH SarabunPSK" w:hAnsi="TH SarabunPSK" w:cs="TH SarabunPSK"/>
          <w:cs/>
        </w:rPr>
      </w:pPr>
    </w:p>
    <w:p w14:paraId="0E805D10" w14:textId="77777777" w:rsidR="00552646" w:rsidRPr="00552646" w:rsidRDefault="00552646" w:rsidP="00552646">
      <w:pPr>
        <w:rPr>
          <w:rFonts w:ascii="TH SarabunPSK" w:hAnsi="TH SarabunPSK" w:cs="TH SarabunPSK"/>
        </w:rPr>
      </w:pPr>
    </w:p>
    <w:p w14:paraId="6D7ED70C" w14:textId="77777777" w:rsidR="00552646" w:rsidRPr="00552646" w:rsidRDefault="00552646" w:rsidP="00552646">
      <w:pPr>
        <w:rPr>
          <w:rFonts w:ascii="TH SarabunPSK" w:hAnsi="TH SarabunPSK" w:cs="TH SarabunPSK"/>
        </w:rPr>
      </w:pPr>
    </w:p>
    <w:p w14:paraId="360CD5F4" w14:textId="77777777" w:rsidR="00552646" w:rsidRPr="00552646" w:rsidRDefault="00552646" w:rsidP="00552646">
      <w:pPr>
        <w:rPr>
          <w:rFonts w:ascii="TH SarabunPSK" w:hAnsi="TH SarabunPSK" w:cs="TH SarabunPSK"/>
        </w:rPr>
      </w:pPr>
    </w:p>
    <w:p w14:paraId="2578CF61" w14:textId="77777777" w:rsidR="00552646" w:rsidRPr="00552646" w:rsidRDefault="00552646" w:rsidP="00552646">
      <w:pPr>
        <w:jc w:val="right"/>
        <w:rPr>
          <w:rFonts w:ascii="TH SarabunPSK" w:hAnsi="TH SarabunPSK" w:cs="TH SarabunPSK"/>
          <w:sz w:val="32"/>
          <w:szCs w:val="32"/>
        </w:rPr>
      </w:pPr>
    </w:p>
    <w:p w14:paraId="26B878A2" w14:textId="77777777" w:rsidR="00552646" w:rsidRPr="00552646" w:rsidRDefault="00552646" w:rsidP="00552646">
      <w:pPr>
        <w:jc w:val="center"/>
        <w:rPr>
          <w:rFonts w:ascii="TH SarabunPSK" w:hAnsi="TH SarabunPSK" w:cs="TH SarabunPSK"/>
          <w:sz w:val="32"/>
          <w:szCs w:val="32"/>
        </w:rPr>
      </w:pPr>
    </w:p>
    <w:p w14:paraId="0DF8A1C4" w14:textId="77777777" w:rsidR="00552646" w:rsidRPr="00552646" w:rsidRDefault="00552646" w:rsidP="00552646">
      <w:pPr>
        <w:rPr>
          <w:rFonts w:ascii="TH SarabunPSK" w:hAnsi="TH SarabunPSK" w:cs="TH SarabunPSK"/>
        </w:rPr>
      </w:pPr>
    </w:p>
    <w:p w14:paraId="1662978D" w14:textId="77777777" w:rsidR="00552646" w:rsidRPr="00552646" w:rsidRDefault="00552646" w:rsidP="00552646">
      <w:pPr>
        <w:rPr>
          <w:rFonts w:ascii="TH SarabunPSK" w:hAnsi="TH SarabunPSK" w:cs="TH SarabunPSK"/>
        </w:rPr>
      </w:pPr>
    </w:p>
    <w:p w14:paraId="5F5CAA4D" w14:textId="77777777" w:rsidR="00552646" w:rsidRPr="00552646" w:rsidRDefault="00552646" w:rsidP="00552646">
      <w:pPr>
        <w:rPr>
          <w:rFonts w:ascii="TH SarabunPSK" w:hAnsi="TH SarabunPSK" w:cs="TH SarabunPSK"/>
          <w:cs/>
        </w:rPr>
      </w:pPr>
    </w:p>
    <w:p w14:paraId="5EBC8DC1" w14:textId="77777777" w:rsidR="00552646" w:rsidRPr="00552646" w:rsidRDefault="00552646" w:rsidP="00552646">
      <w:pPr>
        <w:tabs>
          <w:tab w:val="left" w:pos="2160"/>
        </w:tabs>
        <w:rPr>
          <w:rFonts w:ascii="TH SarabunPSK" w:hAnsi="TH SarabunPSK" w:cs="TH SarabunPSK" w:hint="cs"/>
          <w:sz w:val="32"/>
          <w:szCs w:val="32"/>
        </w:rPr>
      </w:pPr>
    </w:p>
    <w:sectPr w:rsidR="00552646" w:rsidRPr="00552646" w:rsidSect="00C91B03">
      <w:headerReference w:type="default" r:id="rId12"/>
      <w:footnotePr>
        <w:numFmt w:val="thaiNumbers"/>
      </w:footnotePr>
      <w:pgSz w:w="11907" w:h="16839" w:code="9"/>
      <w:pgMar w:top="2160" w:right="1440" w:bottom="1440" w:left="2160" w:header="1440" w:footer="1440" w:gutter="0"/>
      <w:pgNumType w:fmt="thaiNumbers"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C60A" w14:textId="77777777" w:rsidR="00C254A1" w:rsidRDefault="00C254A1" w:rsidP="00C53BCF">
      <w:r>
        <w:separator/>
      </w:r>
    </w:p>
  </w:endnote>
  <w:endnote w:type="continuationSeparator" w:id="0">
    <w:p w14:paraId="52CCFEE3" w14:textId="77777777" w:rsidR="00C254A1" w:rsidRDefault="00C254A1" w:rsidP="00C5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rdiaUPC">
    <w:altName w:val="CordiaUPC"/>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illen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Browallia New">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ngsanaUPC">
    <w:charset w:val="DE"/>
    <w:family w:val="roman"/>
    <w:pitch w:val="variable"/>
    <w:sig w:usb0="81000003" w:usb1="00000000" w:usb2="00000000" w:usb3="00000000" w:csb0="00010001" w:csb1="00000000"/>
  </w:font>
  <w:font w:name="BrowalliaUPC">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0E2B" w14:textId="77777777" w:rsidR="00C254A1" w:rsidRDefault="00C254A1" w:rsidP="00C53BCF">
      <w:r>
        <w:separator/>
      </w:r>
    </w:p>
  </w:footnote>
  <w:footnote w:type="continuationSeparator" w:id="0">
    <w:p w14:paraId="167B4885" w14:textId="77777777" w:rsidR="00C254A1" w:rsidRDefault="00C254A1" w:rsidP="00C5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20A4" w14:textId="77777777" w:rsidR="00DD1F18" w:rsidRDefault="00DD1F18">
    <w:pPr>
      <w:pStyle w:val="a3"/>
      <w:jc w:val="right"/>
    </w:pPr>
  </w:p>
  <w:p w14:paraId="0BDA1836" w14:textId="77777777" w:rsidR="00DD1F18" w:rsidRDefault="00DD1F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PSK" w:hAnsi="TH SarabunPSK" w:cs="TH SarabunPSK"/>
        <w:sz w:val="32"/>
        <w:szCs w:val="32"/>
      </w:rPr>
      <w:id w:val="677780432"/>
      <w:docPartObj>
        <w:docPartGallery w:val="Page Numbers (Top of Page)"/>
        <w:docPartUnique/>
      </w:docPartObj>
    </w:sdtPr>
    <w:sdtEndPr/>
    <w:sdtContent>
      <w:p w14:paraId="01F56EF7" w14:textId="77777777" w:rsidR="00DD1F18" w:rsidRPr="0049251C" w:rsidRDefault="00DD1F18">
        <w:pPr>
          <w:pStyle w:val="a3"/>
          <w:jc w:val="right"/>
          <w:rPr>
            <w:rFonts w:ascii="TH SarabunPSK" w:hAnsi="TH SarabunPSK" w:cs="TH SarabunPSK"/>
            <w:sz w:val="32"/>
            <w:szCs w:val="32"/>
          </w:rPr>
        </w:pPr>
        <w:r w:rsidRPr="0049251C">
          <w:rPr>
            <w:rFonts w:ascii="TH SarabunPSK" w:hAnsi="TH SarabunPSK" w:cs="TH SarabunPSK"/>
            <w:sz w:val="32"/>
            <w:szCs w:val="32"/>
          </w:rPr>
          <w:fldChar w:fldCharType="begin"/>
        </w:r>
        <w:r w:rsidRPr="0049251C">
          <w:rPr>
            <w:rFonts w:ascii="TH SarabunPSK" w:hAnsi="TH SarabunPSK" w:cs="TH SarabunPSK"/>
            <w:sz w:val="32"/>
            <w:szCs w:val="32"/>
          </w:rPr>
          <w:instrText>PAGE   \* MERGEFORMAT</w:instrText>
        </w:r>
        <w:r w:rsidRPr="0049251C">
          <w:rPr>
            <w:rFonts w:ascii="TH SarabunPSK" w:hAnsi="TH SarabunPSK" w:cs="TH SarabunPSK"/>
            <w:sz w:val="32"/>
            <w:szCs w:val="32"/>
          </w:rPr>
          <w:fldChar w:fldCharType="separate"/>
        </w:r>
        <w:r w:rsidR="00406E4E" w:rsidRPr="00406E4E">
          <w:rPr>
            <w:rFonts w:ascii="TH SarabunPSK" w:hAnsi="TH SarabunPSK" w:cs="TH SarabunPSK"/>
            <w:noProof/>
            <w:sz w:val="32"/>
            <w:szCs w:val="32"/>
            <w:cs/>
            <w:lang w:val="th-TH"/>
          </w:rPr>
          <w:t>๒๓</w:t>
        </w:r>
        <w:r w:rsidR="00406E4E" w:rsidRPr="00406E4E">
          <w:rPr>
            <w:rFonts w:ascii="TH SarabunPSK" w:hAnsi="TH SarabunPSK" w:cs="TH SarabunPSK"/>
            <w:noProof/>
            <w:sz w:val="32"/>
            <w:szCs w:val="32"/>
            <w:cs/>
            <w:lang w:val="th-TH"/>
          </w:rPr>
          <w:t>๖</w:t>
        </w:r>
        <w:r w:rsidRPr="0049251C">
          <w:rPr>
            <w:rFonts w:ascii="TH SarabunPSK" w:hAnsi="TH SarabunPSK" w:cs="TH SarabunPSK"/>
            <w:sz w:val="32"/>
            <w:szCs w:val="32"/>
          </w:rPr>
          <w:fldChar w:fldCharType="end"/>
        </w:r>
      </w:p>
    </w:sdtContent>
  </w:sdt>
  <w:p w14:paraId="3FAEA0D8" w14:textId="77777777" w:rsidR="00DD1F18" w:rsidRPr="0049251C" w:rsidRDefault="00DD1F18">
    <w:pPr>
      <w:pStyle w:val="a3"/>
      <w:rPr>
        <w:rFonts w:ascii="TH SarabunPSK" w:hAnsi="TH SarabunPSK" w:cs="TH SarabunPSK"/>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7622"/>
    <w:multiLevelType w:val="hybridMultilevel"/>
    <w:tmpl w:val="62FA6F90"/>
    <w:lvl w:ilvl="0" w:tplc="788620CA">
      <w:start w:val="4"/>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CE2A76"/>
    <w:multiLevelType w:val="hybridMultilevel"/>
    <w:tmpl w:val="5C6E5BFE"/>
    <w:lvl w:ilvl="0" w:tplc="1D34DCA6">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76C5A"/>
    <w:multiLevelType w:val="hybridMultilevel"/>
    <w:tmpl w:val="DD660CE0"/>
    <w:lvl w:ilvl="0" w:tplc="794A7BF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67FC7D19"/>
    <w:multiLevelType w:val="hybridMultilevel"/>
    <w:tmpl w:val="6E564788"/>
    <w:lvl w:ilvl="0" w:tplc="66567E36">
      <w:start w:val="1"/>
      <w:numFmt w:val="thaiNumbers"/>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60"/>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BCF"/>
    <w:rsid w:val="00035ADD"/>
    <w:rsid w:val="00040F6F"/>
    <w:rsid w:val="000A0239"/>
    <w:rsid w:val="000B1149"/>
    <w:rsid w:val="000B7ADF"/>
    <w:rsid w:val="000E3C5D"/>
    <w:rsid w:val="00104851"/>
    <w:rsid w:val="00173595"/>
    <w:rsid w:val="001A7069"/>
    <w:rsid w:val="001D28B0"/>
    <w:rsid w:val="001F2271"/>
    <w:rsid w:val="00221DD9"/>
    <w:rsid w:val="00232C09"/>
    <w:rsid w:val="0023571D"/>
    <w:rsid w:val="00257272"/>
    <w:rsid w:val="00257599"/>
    <w:rsid w:val="00273457"/>
    <w:rsid w:val="00285B8C"/>
    <w:rsid w:val="00292ECB"/>
    <w:rsid w:val="0033355C"/>
    <w:rsid w:val="0033467C"/>
    <w:rsid w:val="003411D2"/>
    <w:rsid w:val="00347B93"/>
    <w:rsid w:val="00384031"/>
    <w:rsid w:val="00397846"/>
    <w:rsid w:val="003A11ED"/>
    <w:rsid w:val="003B568D"/>
    <w:rsid w:val="003D112F"/>
    <w:rsid w:val="003F2D3A"/>
    <w:rsid w:val="00406E4E"/>
    <w:rsid w:val="004247F3"/>
    <w:rsid w:val="0045778D"/>
    <w:rsid w:val="0046337D"/>
    <w:rsid w:val="00472B70"/>
    <w:rsid w:val="0049251C"/>
    <w:rsid w:val="004C255B"/>
    <w:rsid w:val="005105AB"/>
    <w:rsid w:val="00535592"/>
    <w:rsid w:val="005357AD"/>
    <w:rsid w:val="00552646"/>
    <w:rsid w:val="005706EA"/>
    <w:rsid w:val="005A0304"/>
    <w:rsid w:val="005A7884"/>
    <w:rsid w:val="00612E89"/>
    <w:rsid w:val="00617223"/>
    <w:rsid w:val="0063225B"/>
    <w:rsid w:val="00637A65"/>
    <w:rsid w:val="00651A90"/>
    <w:rsid w:val="0065221E"/>
    <w:rsid w:val="006609A0"/>
    <w:rsid w:val="006F3A4C"/>
    <w:rsid w:val="0070276F"/>
    <w:rsid w:val="00725FF6"/>
    <w:rsid w:val="00775CAE"/>
    <w:rsid w:val="00780EB2"/>
    <w:rsid w:val="00785806"/>
    <w:rsid w:val="007A79EE"/>
    <w:rsid w:val="00814279"/>
    <w:rsid w:val="00825A2D"/>
    <w:rsid w:val="00895E71"/>
    <w:rsid w:val="008C17C4"/>
    <w:rsid w:val="008D46F9"/>
    <w:rsid w:val="008E7B5D"/>
    <w:rsid w:val="0091426F"/>
    <w:rsid w:val="00936E4C"/>
    <w:rsid w:val="00947A57"/>
    <w:rsid w:val="00964470"/>
    <w:rsid w:val="00A075A8"/>
    <w:rsid w:val="00A60A7B"/>
    <w:rsid w:val="00A8360A"/>
    <w:rsid w:val="00AA5A16"/>
    <w:rsid w:val="00AA5E15"/>
    <w:rsid w:val="00AD12AF"/>
    <w:rsid w:val="00AE1547"/>
    <w:rsid w:val="00B15BC7"/>
    <w:rsid w:val="00B30207"/>
    <w:rsid w:val="00B346BC"/>
    <w:rsid w:val="00B65066"/>
    <w:rsid w:val="00B907EC"/>
    <w:rsid w:val="00C07ED7"/>
    <w:rsid w:val="00C251A5"/>
    <w:rsid w:val="00C254A1"/>
    <w:rsid w:val="00C472BA"/>
    <w:rsid w:val="00C53BCF"/>
    <w:rsid w:val="00C73237"/>
    <w:rsid w:val="00C91B03"/>
    <w:rsid w:val="00CA5323"/>
    <w:rsid w:val="00D377F9"/>
    <w:rsid w:val="00D66A97"/>
    <w:rsid w:val="00D66F3C"/>
    <w:rsid w:val="00D77974"/>
    <w:rsid w:val="00D77B60"/>
    <w:rsid w:val="00DD1F18"/>
    <w:rsid w:val="00DE2CC0"/>
    <w:rsid w:val="00DF2123"/>
    <w:rsid w:val="00E003F0"/>
    <w:rsid w:val="00E05A2C"/>
    <w:rsid w:val="00E13BC3"/>
    <w:rsid w:val="00E7782C"/>
    <w:rsid w:val="00EF6410"/>
    <w:rsid w:val="00F31033"/>
    <w:rsid w:val="00F4711F"/>
    <w:rsid w:val="00F81887"/>
    <w:rsid w:val="00F9619A"/>
    <w:rsid w:val="00FB72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201C"/>
  <w15:docId w15:val="{0001B1C0-A2BD-4C17-BA38-82E12481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rdia New"/>
        <w:sz w:val="30"/>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ordiaUPC" w:hAnsi="CordiaUPC" w:cs="Angsana New"/>
      <w:sz w:val="20"/>
      <w:szCs w:val="20"/>
    </w:rPr>
  </w:style>
  <w:style w:type="paragraph" w:styleId="1">
    <w:name w:val="heading 1"/>
    <w:basedOn w:val="a"/>
    <w:next w:val="a"/>
    <w:link w:val="10"/>
    <w:uiPriority w:val="9"/>
    <w:qFormat/>
    <w:rsid w:val="00F81887"/>
    <w:pPr>
      <w:keepNext/>
      <w:keepLines/>
      <w:spacing w:before="480" w:line="276" w:lineRule="auto"/>
      <w:outlineLvl w:val="0"/>
    </w:pPr>
    <w:rPr>
      <w:rFonts w:ascii="Cambria" w:hAnsi="Cambria"/>
      <w:b/>
      <w:bCs/>
      <w:color w:val="365F91"/>
      <w:sz w:val="35"/>
      <w:szCs w:val="35"/>
      <w:cs/>
    </w:rPr>
  </w:style>
  <w:style w:type="paragraph" w:styleId="2">
    <w:name w:val="heading 2"/>
    <w:basedOn w:val="a"/>
    <w:next w:val="a"/>
    <w:link w:val="20"/>
    <w:qFormat/>
    <w:rsid w:val="00F81887"/>
    <w:pPr>
      <w:keepNext/>
      <w:jc w:val="center"/>
      <w:outlineLvl w:val="1"/>
    </w:pPr>
    <w:rPr>
      <w:rFonts w:ascii="Angsana New" w:eastAsia="SimSun" w:hAnsi="Angsana New"/>
      <w:sz w:val="44"/>
      <w:szCs w:val="44"/>
    </w:rPr>
  </w:style>
  <w:style w:type="paragraph" w:styleId="3">
    <w:name w:val="heading 3"/>
    <w:basedOn w:val="a"/>
    <w:next w:val="a"/>
    <w:link w:val="30"/>
    <w:qFormat/>
    <w:rsid w:val="00F81887"/>
    <w:pPr>
      <w:keepNext/>
      <w:jc w:val="center"/>
      <w:outlineLvl w:val="2"/>
    </w:pPr>
    <w:rPr>
      <w:rFonts w:ascii="DilleniaUPC" w:eastAsia="Cordia New" w:hAnsi="DilleniaUPC" w:cs="DilleniaUPC"/>
      <w:b/>
      <w:bCs/>
      <w:sz w:val="34"/>
      <w:szCs w:val="34"/>
    </w:rPr>
  </w:style>
  <w:style w:type="paragraph" w:styleId="4">
    <w:name w:val="heading 4"/>
    <w:basedOn w:val="a"/>
    <w:next w:val="a"/>
    <w:link w:val="40"/>
    <w:unhideWhenUsed/>
    <w:qFormat/>
    <w:rsid w:val="00F81887"/>
    <w:pPr>
      <w:keepNext/>
      <w:spacing w:before="240" w:after="60"/>
      <w:outlineLvl w:val="3"/>
    </w:pPr>
    <w:rPr>
      <w:rFonts w:ascii="Calibri" w:hAnsi="Calibri" w:cs="Cordia New"/>
      <w:b/>
      <w:b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BCF"/>
    <w:pPr>
      <w:tabs>
        <w:tab w:val="center" w:pos="4513"/>
        <w:tab w:val="right" w:pos="9026"/>
      </w:tabs>
    </w:pPr>
    <w:rPr>
      <w:szCs w:val="25"/>
    </w:rPr>
  </w:style>
  <w:style w:type="character" w:customStyle="1" w:styleId="a4">
    <w:name w:val="หัวกระดาษ อักขระ"/>
    <w:basedOn w:val="a0"/>
    <w:link w:val="a3"/>
    <w:uiPriority w:val="99"/>
    <w:rsid w:val="00C53BCF"/>
    <w:rPr>
      <w:rFonts w:ascii="CordiaUPC" w:hAnsi="CordiaUPC" w:cs="Angsana New"/>
      <w:sz w:val="20"/>
      <w:szCs w:val="25"/>
    </w:rPr>
  </w:style>
  <w:style w:type="paragraph" w:styleId="a5">
    <w:name w:val="footer"/>
    <w:basedOn w:val="a"/>
    <w:link w:val="a6"/>
    <w:uiPriority w:val="99"/>
    <w:unhideWhenUsed/>
    <w:rsid w:val="00C53BCF"/>
    <w:pPr>
      <w:tabs>
        <w:tab w:val="center" w:pos="4513"/>
        <w:tab w:val="right" w:pos="9026"/>
      </w:tabs>
    </w:pPr>
    <w:rPr>
      <w:szCs w:val="25"/>
    </w:rPr>
  </w:style>
  <w:style w:type="character" w:customStyle="1" w:styleId="a6">
    <w:name w:val="ท้ายกระดาษ อักขระ"/>
    <w:basedOn w:val="a0"/>
    <w:link w:val="a5"/>
    <w:uiPriority w:val="99"/>
    <w:rsid w:val="00C53BCF"/>
    <w:rPr>
      <w:rFonts w:ascii="CordiaUPC" w:hAnsi="CordiaUPC" w:cs="Angsana New"/>
      <w:sz w:val="20"/>
      <w:szCs w:val="25"/>
    </w:rPr>
  </w:style>
  <w:style w:type="paragraph" w:styleId="a7">
    <w:name w:val="footnote text"/>
    <w:aliases w:val=" อักขระ อักขระ อักขระ,อักขระ อักขระ อักขระ"/>
    <w:basedOn w:val="a"/>
    <w:link w:val="a8"/>
    <w:uiPriority w:val="99"/>
    <w:unhideWhenUsed/>
    <w:qFormat/>
    <w:rsid w:val="00F81887"/>
    <w:rPr>
      <w:rFonts w:ascii="Calibri" w:eastAsia="Calibri" w:hAnsi="Calibri" w:cs="Cordia New"/>
      <w:szCs w:val="25"/>
    </w:rPr>
  </w:style>
  <w:style w:type="character" w:customStyle="1" w:styleId="a8">
    <w:name w:val="ข้อความเชิงอรรถ อักขระ"/>
    <w:aliases w:val=" อักขระ อักขระ อักขระ อักขระ,อักขระ อักขระ อักขระ อักขระ"/>
    <w:basedOn w:val="a0"/>
    <w:link w:val="a7"/>
    <w:uiPriority w:val="99"/>
    <w:rsid w:val="00F81887"/>
    <w:rPr>
      <w:rFonts w:ascii="Calibri" w:eastAsia="Calibri" w:hAnsi="Calibri"/>
      <w:sz w:val="20"/>
      <w:szCs w:val="25"/>
    </w:rPr>
  </w:style>
  <w:style w:type="character" w:styleId="a9">
    <w:name w:val="footnote reference"/>
    <w:uiPriority w:val="99"/>
    <w:unhideWhenUsed/>
    <w:qFormat/>
    <w:rsid w:val="00F81887"/>
    <w:rPr>
      <w:sz w:val="32"/>
      <w:szCs w:val="32"/>
      <w:vertAlign w:val="superscript"/>
    </w:rPr>
  </w:style>
  <w:style w:type="character" w:customStyle="1" w:styleId="10">
    <w:name w:val="หัวเรื่อง 1 อักขระ"/>
    <w:basedOn w:val="a0"/>
    <w:link w:val="1"/>
    <w:uiPriority w:val="9"/>
    <w:rsid w:val="00F81887"/>
    <w:rPr>
      <w:rFonts w:ascii="Cambria" w:hAnsi="Cambria" w:cs="Angsana New"/>
      <w:b/>
      <w:bCs/>
      <w:color w:val="365F91"/>
      <w:sz w:val="35"/>
      <w:szCs w:val="35"/>
    </w:rPr>
  </w:style>
  <w:style w:type="character" w:customStyle="1" w:styleId="20">
    <w:name w:val="หัวเรื่อง 2 อักขระ"/>
    <w:basedOn w:val="a0"/>
    <w:link w:val="2"/>
    <w:rsid w:val="00F81887"/>
    <w:rPr>
      <w:rFonts w:ascii="Angsana New" w:eastAsia="SimSun" w:hAnsi="Angsana New" w:cs="Angsana New"/>
      <w:sz w:val="44"/>
      <w:szCs w:val="44"/>
    </w:rPr>
  </w:style>
  <w:style w:type="character" w:customStyle="1" w:styleId="30">
    <w:name w:val="หัวเรื่อง 3 อักขระ"/>
    <w:basedOn w:val="a0"/>
    <w:link w:val="3"/>
    <w:rsid w:val="00F81887"/>
    <w:rPr>
      <w:rFonts w:ascii="DilleniaUPC" w:eastAsia="Cordia New" w:hAnsi="DilleniaUPC" w:cs="DilleniaUPC"/>
      <w:b/>
      <w:bCs/>
      <w:sz w:val="34"/>
      <w:szCs w:val="34"/>
    </w:rPr>
  </w:style>
  <w:style w:type="character" w:customStyle="1" w:styleId="40">
    <w:name w:val="หัวเรื่อง 4 อักขระ"/>
    <w:basedOn w:val="a0"/>
    <w:link w:val="4"/>
    <w:rsid w:val="00F81887"/>
    <w:rPr>
      <w:rFonts w:ascii="Calibri" w:hAnsi="Calibri"/>
      <w:b/>
      <w:bCs/>
      <w:sz w:val="28"/>
      <w:szCs w:val="35"/>
    </w:rPr>
  </w:style>
  <w:style w:type="paragraph" w:styleId="aa">
    <w:name w:val="Balloon Text"/>
    <w:basedOn w:val="a"/>
    <w:link w:val="ab"/>
    <w:uiPriority w:val="99"/>
    <w:unhideWhenUsed/>
    <w:rsid w:val="00F81887"/>
    <w:rPr>
      <w:rFonts w:ascii="Tahoma" w:hAnsi="Tahoma"/>
      <w:sz w:val="16"/>
    </w:rPr>
  </w:style>
  <w:style w:type="character" w:customStyle="1" w:styleId="ab">
    <w:name w:val="ข้อความบอลลูน อักขระ"/>
    <w:basedOn w:val="a0"/>
    <w:link w:val="aa"/>
    <w:uiPriority w:val="99"/>
    <w:rsid w:val="00F81887"/>
    <w:rPr>
      <w:rFonts w:ascii="Tahoma" w:hAnsi="Tahoma" w:cs="Angsana New"/>
      <w:sz w:val="16"/>
      <w:szCs w:val="20"/>
    </w:rPr>
  </w:style>
  <w:style w:type="table" w:styleId="ac">
    <w:name w:val="Table Grid"/>
    <w:basedOn w:val="a1"/>
    <w:uiPriority w:val="59"/>
    <w:rsid w:val="00F81887"/>
    <w:rPr>
      <w:rFonts w:ascii="TH SarabunPSK" w:hAnsi="TH SarabunPSK" w:cs="TH SarabunPS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ไม่มีรายการ1"/>
    <w:next w:val="a2"/>
    <w:uiPriority w:val="99"/>
    <w:semiHidden/>
    <w:unhideWhenUsed/>
    <w:rsid w:val="00F81887"/>
  </w:style>
  <w:style w:type="paragraph" w:customStyle="1" w:styleId="Default">
    <w:name w:val="Default"/>
    <w:rsid w:val="00F81887"/>
    <w:pPr>
      <w:autoSpaceDE w:val="0"/>
      <w:autoSpaceDN w:val="0"/>
      <w:adjustRightInd w:val="0"/>
      <w:jc w:val="thaiDistribute"/>
    </w:pPr>
    <w:rPr>
      <w:rFonts w:ascii="Browallia New" w:eastAsia="Calibri" w:hAnsi="Browallia New" w:cs="Browallia New"/>
      <w:color w:val="000000"/>
      <w:sz w:val="24"/>
      <w:szCs w:val="24"/>
    </w:rPr>
  </w:style>
  <w:style w:type="table" w:customStyle="1" w:styleId="12">
    <w:name w:val="เส้นตาราง1"/>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1887"/>
    <w:pPr>
      <w:ind w:left="720"/>
      <w:contextualSpacing/>
      <w:jc w:val="thaiDistribute"/>
    </w:pPr>
    <w:rPr>
      <w:rFonts w:ascii="Calibri" w:eastAsia="Calibri" w:hAnsi="Calibri" w:cs="Cordia New"/>
      <w:sz w:val="22"/>
      <w:szCs w:val="28"/>
    </w:rPr>
  </w:style>
  <w:style w:type="character" w:styleId="ae">
    <w:name w:val="Hyperlink"/>
    <w:uiPriority w:val="99"/>
    <w:unhideWhenUsed/>
    <w:rsid w:val="00F81887"/>
    <w:rPr>
      <w:color w:val="0000FF"/>
      <w:u w:val="single"/>
    </w:rPr>
  </w:style>
  <w:style w:type="numbering" w:customStyle="1" w:styleId="110">
    <w:name w:val="ไม่มีรายการ11"/>
    <w:next w:val="a2"/>
    <w:uiPriority w:val="99"/>
    <w:semiHidden/>
    <w:unhideWhenUsed/>
    <w:rsid w:val="00F81887"/>
  </w:style>
  <w:style w:type="paragraph" w:styleId="af">
    <w:name w:val="endnote text"/>
    <w:basedOn w:val="a"/>
    <w:link w:val="af0"/>
    <w:uiPriority w:val="99"/>
    <w:unhideWhenUsed/>
    <w:rsid w:val="00F81887"/>
    <w:rPr>
      <w:rFonts w:ascii="Calibri" w:eastAsia="Calibri" w:hAnsi="Calibri" w:cs="Cordia New"/>
      <w:szCs w:val="25"/>
    </w:rPr>
  </w:style>
  <w:style w:type="character" w:customStyle="1" w:styleId="af0">
    <w:name w:val="ข้อความอ้างอิงท้ายเรื่อง อักขระ"/>
    <w:basedOn w:val="a0"/>
    <w:link w:val="af"/>
    <w:uiPriority w:val="99"/>
    <w:rsid w:val="00F81887"/>
    <w:rPr>
      <w:rFonts w:ascii="Calibri" w:eastAsia="Calibri" w:hAnsi="Calibri"/>
      <w:sz w:val="20"/>
      <w:szCs w:val="25"/>
    </w:rPr>
  </w:style>
  <w:style w:type="character" w:styleId="af1">
    <w:name w:val="endnote reference"/>
    <w:uiPriority w:val="99"/>
    <w:unhideWhenUsed/>
    <w:rsid w:val="00F81887"/>
    <w:rPr>
      <w:sz w:val="32"/>
      <w:szCs w:val="32"/>
      <w:vertAlign w:val="superscript"/>
    </w:rPr>
  </w:style>
  <w:style w:type="numbering" w:customStyle="1" w:styleId="111">
    <w:name w:val="ไม่มีรายการ111"/>
    <w:next w:val="a2"/>
    <w:uiPriority w:val="99"/>
    <w:semiHidden/>
    <w:unhideWhenUsed/>
    <w:rsid w:val="00F81887"/>
  </w:style>
  <w:style w:type="character" w:customStyle="1" w:styleId="apple-converted-space">
    <w:name w:val="apple-converted-space"/>
    <w:rsid w:val="00F81887"/>
  </w:style>
  <w:style w:type="paragraph" w:styleId="HTML">
    <w:name w:val="HTML Preformatted"/>
    <w:basedOn w:val="a"/>
    <w:link w:val="HTML0"/>
    <w:uiPriority w:val="99"/>
    <w:unhideWhenUsed/>
    <w:rsid w:val="00F81887"/>
    <w:pPr>
      <w:jc w:val="thaiDistribute"/>
    </w:pPr>
    <w:rPr>
      <w:rFonts w:ascii="Consolas" w:eastAsia="Calibri" w:hAnsi="Consolas" w:cs="Cordia New"/>
      <w:szCs w:val="25"/>
    </w:rPr>
  </w:style>
  <w:style w:type="character" w:customStyle="1" w:styleId="HTML0">
    <w:name w:val="HTML ที่ได้รับการจัดรูปแบบแล้ว อักขระ"/>
    <w:basedOn w:val="a0"/>
    <w:link w:val="HTML"/>
    <w:uiPriority w:val="99"/>
    <w:rsid w:val="00F81887"/>
    <w:rPr>
      <w:rFonts w:ascii="Consolas" w:eastAsia="Calibri" w:hAnsi="Consolas"/>
      <w:sz w:val="20"/>
      <w:szCs w:val="25"/>
    </w:rPr>
  </w:style>
  <w:style w:type="table" w:customStyle="1" w:styleId="112">
    <w:name w:val="เส้นตาราง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rsid w:val="00F81887"/>
  </w:style>
  <w:style w:type="character" w:styleId="af2">
    <w:name w:val="Placeholder Text"/>
    <w:uiPriority w:val="99"/>
    <w:semiHidden/>
    <w:rsid w:val="00F81887"/>
    <w:rPr>
      <w:color w:val="808080"/>
    </w:rPr>
  </w:style>
  <w:style w:type="table" w:customStyle="1" w:styleId="31">
    <w:name w:val="เส้นตาราง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ปฏิทิน 1"/>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cimalAligned">
    <w:name w:val="Decimal Aligned"/>
    <w:basedOn w:val="a"/>
    <w:uiPriority w:val="40"/>
    <w:qFormat/>
    <w:rsid w:val="00F81887"/>
    <w:pPr>
      <w:tabs>
        <w:tab w:val="decimal" w:pos="360"/>
      </w:tabs>
      <w:spacing w:after="200" w:line="276" w:lineRule="auto"/>
    </w:pPr>
    <w:rPr>
      <w:rFonts w:ascii="Calibri" w:eastAsia="Calibri" w:hAnsi="Calibri" w:cs="Cordia New"/>
      <w:sz w:val="28"/>
      <w:szCs w:val="28"/>
      <w:cs/>
    </w:rPr>
  </w:style>
  <w:style w:type="character" w:styleId="af3">
    <w:name w:val="Subtle Emphasis"/>
    <w:uiPriority w:val="19"/>
    <w:qFormat/>
    <w:rsid w:val="00F81887"/>
    <w:rPr>
      <w:i/>
      <w:iCs/>
      <w:color w:val="7F7F7F"/>
    </w:rPr>
  </w:style>
  <w:style w:type="table" w:styleId="2-5">
    <w:name w:val="Medium Shading 2 Accent 5"/>
    <w:basedOn w:val="a1"/>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1">
    <w:name w:val="2-1 เนื้อหารอง"/>
    <w:basedOn w:val="a"/>
    <w:qFormat/>
    <w:rsid w:val="00F81887"/>
    <w:pPr>
      <w:spacing w:before="120"/>
      <w:ind w:firstLine="1008"/>
      <w:jc w:val="thaiDistribute"/>
    </w:pPr>
    <w:rPr>
      <w:rFonts w:ascii="TH SarabunPSK" w:eastAsia="Calibri" w:hAnsi="TH SarabunPSK" w:cs="TH SarabunPSK"/>
      <w:sz w:val="32"/>
      <w:szCs w:val="32"/>
    </w:rPr>
  </w:style>
  <w:style w:type="paragraph" w:styleId="af4">
    <w:name w:val="No Spacing"/>
    <w:uiPriority w:val="1"/>
    <w:qFormat/>
    <w:rsid w:val="00F81887"/>
    <w:rPr>
      <w:rFonts w:ascii="Calibri" w:eastAsia="Calibri" w:hAnsi="Calibri"/>
      <w:sz w:val="22"/>
      <w:szCs w:val="28"/>
    </w:rPr>
  </w:style>
  <w:style w:type="numbering" w:customStyle="1" w:styleId="22">
    <w:name w:val="ไม่มีรายการ2"/>
    <w:next w:val="a2"/>
    <w:uiPriority w:val="99"/>
    <w:semiHidden/>
    <w:unhideWhenUsed/>
    <w:rsid w:val="00F81887"/>
  </w:style>
  <w:style w:type="numbering" w:customStyle="1" w:styleId="1111">
    <w:name w:val="ไม่มีรายการ1111"/>
    <w:next w:val="a2"/>
    <w:uiPriority w:val="99"/>
    <w:semiHidden/>
    <w:unhideWhenUsed/>
    <w:rsid w:val="00F81887"/>
  </w:style>
  <w:style w:type="table" w:customStyle="1" w:styleId="41">
    <w:name w:val="เส้นตาราง4"/>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เส้นตาราง2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เส้นตาราง3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ปฏิทิน 11"/>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
    <w:name w:val="แรเงาปานกลาง 2 - เน้น 51"/>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11">
    <w:name w:val="ไม่มีรายการ21"/>
    <w:next w:val="a2"/>
    <w:uiPriority w:val="99"/>
    <w:semiHidden/>
    <w:unhideWhenUsed/>
    <w:rsid w:val="00F81887"/>
  </w:style>
  <w:style w:type="numbering" w:customStyle="1" w:styleId="11111">
    <w:name w:val="ไม่มีรายการ11111"/>
    <w:next w:val="a2"/>
    <w:uiPriority w:val="99"/>
    <w:semiHidden/>
    <w:unhideWhenUsed/>
    <w:rsid w:val="00F81887"/>
  </w:style>
  <w:style w:type="table" w:customStyle="1" w:styleId="5">
    <w:name w:val="เส้นตาราง5"/>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เส้นตาราง22"/>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เส้นตาราง32"/>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เส้นตาราง41"/>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ไม่มีรายการ3"/>
    <w:next w:val="a2"/>
    <w:uiPriority w:val="99"/>
    <w:semiHidden/>
    <w:unhideWhenUsed/>
    <w:rsid w:val="00F81887"/>
  </w:style>
  <w:style w:type="numbering" w:customStyle="1" w:styleId="120">
    <w:name w:val="ไม่มีรายการ12"/>
    <w:next w:val="a2"/>
    <w:uiPriority w:val="99"/>
    <w:semiHidden/>
    <w:unhideWhenUsed/>
    <w:rsid w:val="00F81887"/>
  </w:style>
  <w:style w:type="numbering" w:customStyle="1" w:styleId="2110">
    <w:name w:val="ไม่มีรายการ211"/>
    <w:next w:val="a2"/>
    <w:uiPriority w:val="99"/>
    <w:semiHidden/>
    <w:unhideWhenUsed/>
    <w:rsid w:val="00F81887"/>
  </w:style>
  <w:style w:type="numbering" w:customStyle="1" w:styleId="311">
    <w:name w:val="ไม่มีรายการ31"/>
    <w:next w:val="a2"/>
    <w:uiPriority w:val="99"/>
    <w:semiHidden/>
    <w:unhideWhenUsed/>
    <w:rsid w:val="00F81887"/>
  </w:style>
  <w:style w:type="character" w:styleId="af5">
    <w:name w:val="Strong"/>
    <w:qFormat/>
    <w:rsid w:val="00F81887"/>
    <w:rPr>
      <w:b/>
      <w:bCs/>
    </w:rPr>
  </w:style>
  <w:style w:type="character" w:customStyle="1" w:styleId="ft">
    <w:name w:val="ft"/>
    <w:rsid w:val="00F81887"/>
  </w:style>
  <w:style w:type="character" w:customStyle="1" w:styleId="style1311">
    <w:name w:val="style1311"/>
    <w:rsid w:val="00F81887"/>
    <w:rPr>
      <w:b/>
      <w:bCs/>
      <w:color w:val="CC0099"/>
    </w:rPr>
  </w:style>
  <w:style w:type="paragraph" w:styleId="af6">
    <w:name w:val="Normal (Web)"/>
    <w:basedOn w:val="a"/>
    <w:rsid w:val="00F81887"/>
    <w:pPr>
      <w:spacing w:before="100" w:beforeAutospacing="1" w:after="100" w:afterAutospacing="1"/>
    </w:pPr>
    <w:rPr>
      <w:rFonts w:ascii="Tahoma" w:hAnsi="Tahoma" w:cs="Tahoma"/>
      <w:sz w:val="24"/>
      <w:szCs w:val="24"/>
    </w:rPr>
  </w:style>
  <w:style w:type="character" w:customStyle="1" w:styleId="submitted3">
    <w:name w:val="submitted3"/>
    <w:rsid w:val="00F81887"/>
    <w:rPr>
      <w:color w:val="666666"/>
      <w:sz w:val="19"/>
      <w:szCs w:val="19"/>
    </w:rPr>
  </w:style>
  <w:style w:type="character" w:customStyle="1" w:styleId="style411">
    <w:name w:val="style411"/>
    <w:rsid w:val="00F81887"/>
    <w:rPr>
      <w:color w:val="0000FF"/>
    </w:rPr>
  </w:style>
  <w:style w:type="character" w:customStyle="1" w:styleId="style681">
    <w:name w:val="style681"/>
    <w:rsid w:val="00F81887"/>
    <w:rPr>
      <w:color w:val="CC0099"/>
    </w:rPr>
  </w:style>
  <w:style w:type="paragraph" w:customStyle="1" w:styleId="style79">
    <w:name w:val="style79"/>
    <w:basedOn w:val="a"/>
    <w:rsid w:val="00F81887"/>
    <w:pPr>
      <w:spacing w:before="100" w:beforeAutospacing="1" w:after="100" w:afterAutospacing="1"/>
    </w:pPr>
    <w:rPr>
      <w:rFonts w:ascii="Tahoma" w:hAnsi="Tahoma" w:cs="AngsanaUPC"/>
      <w:color w:val="006633"/>
      <w:sz w:val="30"/>
      <w:szCs w:val="30"/>
    </w:rPr>
  </w:style>
  <w:style w:type="paragraph" w:styleId="af7">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f8"/>
    <w:rsid w:val="00F81887"/>
    <w:rPr>
      <w:rFonts w:ascii="Times New Roman" w:hAnsi="Times New Roman"/>
      <w:sz w:val="32"/>
      <w:szCs w:val="32"/>
    </w:rPr>
  </w:style>
  <w:style w:type="character" w:customStyle="1" w:styleId="af8">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f7"/>
    <w:rsid w:val="00F81887"/>
    <w:rPr>
      <w:rFonts w:cs="Angsana New"/>
      <w:sz w:val="32"/>
      <w:szCs w:val="32"/>
    </w:rPr>
  </w:style>
  <w:style w:type="paragraph" w:styleId="af9">
    <w:name w:val="Title"/>
    <w:basedOn w:val="a"/>
    <w:link w:val="afa"/>
    <w:qFormat/>
    <w:rsid w:val="00F81887"/>
    <w:pPr>
      <w:jc w:val="center"/>
    </w:pPr>
    <w:rPr>
      <w:rFonts w:ascii="Angsana New" w:hAnsi="Angsana New"/>
      <w:b/>
      <w:bCs/>
      <w:sz w:val="36"/>
      <w:szCs w:val="36"/>
    </w:rPr>
  </w:style>
  <w:style w:type="character" w:customStyle="1" w:styleId="afa">
    <w:name w:val="ชื่อเรื่อง อักขระ"/>
    <w:basedOn w:val="a0"/>
    <w:link w:val="af9"/>
    <w:rsid w:val="00F81887"/>
    <w:rPr>
      <w:rFonts w:ascii="Angsana New" w:hAnsi="Angsana New" w:cs="Angsana New"/>
      <w:b/>
      <w:bCs/>
      <w:sz w:val="36"/>
      <w:szCs w:val="36"/>
    </w:rPr>
  </w:style>
  <w:style w:type="paragraph" w:styleId="34">
    <w:name w:val="Body Text Indent 3"/>
    <w:basedOn w:val="a"/>
    <w:link w:val="35"/>
    <w:rsid w:val="00F81887"/>
    <w:pPr>
      <w:spacing w:after="120"/>
      <w:ind w:left="283"/>
    </w:pPr>
    <w:rPr>
      <w:rFonts w:ascii="Times New Roman" w:hAnsi="Times New Roman"/>
      <w:sz w:val="16"/>
      <w:szCs w:val="18"/>
    </w:rPr>
  </w:style>
  <w:style w:type="character" w:customStyle="1" w:styleId="35">
    <w:name w:val="การเยื้องเนื้อความ 3 อักขระ"/>
    <w:basedOn w:val="a0"/>
    <w:link w:val="34"/>
    <w:rsid w:val="00F81887"/>
    <w:rPr>
      <w:rFonts w:cs="Angsana New"/>
      <w:sz w:val="16"/>
      <w:szCs w:val="18"/>
    </w:rPr>
  </w:style>
  <w:style w:type="paragraph" w:customStyle="1" w:styleId="afb">
    <w:name w:val="อักขระ"/>
    <w:basedOn w:val="a"/>
    <w:rsid w:val="00F81887"/>
    <w:rPr>
      <w:rFonts w:ascii="Angsana New" w:eastAsia="Cordia New" w:hAnsi="Angsana New"/>
      <w:sz w:val="32"/>
      <w:szCs w:val="32"/>
      <w:lang w:eastAsia="zh-CN"/>
    </w:rPr>
  </w:style>
  <w:style w:type="character" w:customStyle="1" w:styleId="apple-style-span">
    <w:name w:val="apple-style-span"/>
    <w:rsid w:val="00F81887"/>
  </w:style>
  <w:style w:type="character" w:styleId="afc">
    <w:name w:val="Emphasis"/>
    <w:uiPriority w:val="20"/>
    <w:qFormat/>
    <w:rsid w:val="00F81887"/>
    <w:rPr>
      <w:i/>
      <w:iCs/>
    </w:rPr>
  </w:style>
  <w:style w:type="table" w:customStyle="1" w:styleId="330">
    <w:name w:val="เส้นตาราง33"/>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81887"/>
  </w:style>
  <w:style w:type="paragraph" w:customStyle="1" w:styleId="Char">
    <w:name w:val="แบบอักษรของย่อหน้าเริ่มต้น ย่อหน้า อักขระ Char อักขระ"/>
    <w:basedOn w:val="a"/>
    <w:rsid w:val="00F81887"/>
    <w:rPr>
      <w:rFonts w:ascii="Angsana New" w:hAnsi="Angsana New"/>
      <w:sz w:val="32"/>
      <w:szCs w:val="32"/>
      <w:lang w:eastAsia="zh-CN"/>
    </w:rPr>
  </w:style>
  <w:style w:type="table" w:customStyle="1" w:styleId="1110">
    <w:name w:val="เส้นตาราง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ไม่มีรายการ4"/>
    <w:next w:val="a2"/>
    <w:uiPriority w:val="99"/>
    <w:semiHidden/>
    <w:unhideWhenUsed/>
    <w:rsid w:val="00F81887"/>
  </w:style>
  <w:style w:type="numbering" w:customStyle="1" w:styleId="111111">
    <w:name w:val="ไม่มีรายการ111111"/>
    <w:next w:val="a2"/>
    <w:uiPriority w:val="99"/>
    <w:semiHidden/>
    <w:unhideWhenUsed/>
    <w:rsid w:val="00F81887"/>
  </w:style>
  <w:style w:type="table" w:customStyle="1" w:styleId="121">
    <w:name w:val="เส้นตาราง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ปฏิทิน 111"/>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1">
    <w:name w:val="แรเงาปานกลาง 2 - เน้น 511"/>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เส้นตาราง22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เส้นตาราง6"/>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เส้นตาราง13"/>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เส้นตาราง34"/>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ปฏิทิน 112"/>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2">
    <w:name w:val="แรเงาปานกลาง 2 - เน้น 512"/>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เส้นตาราง42"/>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เส้นตาราง5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เส้นตาราง222"/>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เส้นตาราง321"/>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เส้นตาราง411"/>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ไม่มีรายการ5"/>
    <w:next w:val="a2"/>
    <w:uiPriority w:val="99"/>
    <w:semiHidden/>
    <w:unhideWhenUsed/>
    <w:rsid w:val="00F81887"/>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rsid w:val="00F81887"/>
    <w:rPr>
      <w:rFonts w:ascii="Times New Roman" w:eastAsia="SimSun" w:hAnsi="Times New Roman" w:cs="Angsana New"/>
      <w:sz w:val="24"/>
    </w:rPr>
  </w:style>
  <w:style w:type="character" w:styleId="afd">
    <w:name w:val="FollowedHyperlink"/>
    <w:rsid w:val="00F81887"/>
    <w:rPr>
      <w:color w:val="800080"/>
      <w:u w:val="single"/>
    </w:rPr>
  </w:style>
  <w:style w:type="table" w:customStyle="1" w:styleId="7">
    <w:name w:val="เส้นตาราง7"/>
    <w:basedOn w:val="a1"/>
    <w:next w:val="ac"/>
    <w:uiPriority w:val="59"/>
    <w:rsid w:val="00F81887"/>
    <w:rPr>
      <w:rFonts w:eastAsia="SimSu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F81887"/>
  </w:style>
  <w:style w:type="character" w:customStyle="1" w:styleId="HeaderChar">
    <w:name w:val="Header Char"/>
    <w:uiPriority w:val="99"/>
    <w:rsid w:val="00F81887"/>
    <w:rPr>
      <w:rFonts w:ascii="Times New Roman" w:eastAsia="SimSun" w:hAnsi="Times New Roman" w:cs="Angsana New"/>
      <w:sz w:val="24"/>
    </w:rPr>
  </w:style>
  <w:style w:type="paragraph" w:customStyle="1" w:styleId="ListParagraph2">
    <w:name w:val="List Paragraph2"/>
    <w:basedOn w:val="a"/>
    <w:rsid w:val="00F81887"/>
    <w:pPr>
      <w:spacing w:after="200" w:line="276" w:lineRule="auto"/>
      <w:ind w:left="720"/>
    </w:pPr>
    <w:rPr>
      <w:rFonts w:ascii="Calibri" w:eastAsia="SimSun" w:hAnsi="Calibri"/>
      <w:sz w:val="22"/>
      <w:szCs w:val="28"/>
    </w:rPr>
  </w:style>
  <w:style w:type="paragraph" w:customStyle="1" w:styleId="14">
    <w:name w:val="รายการย่อหน้า1"/>
    <w:basedOn w:val="a"/>
    <w:uiPriority w:val="99"/>
    <w:qFormat/>
    <w:rsid w:val="00F81887"/>
    <w:pPr>
      <w:ind w:left="720"/>
    </w:pPr>
    <w:rPr>
      <w:rFonts w:ascii="BrowalliaUPC" w:eastAsia="SimSun" w:hAnsi="BrowalliaUPC"/>
      <w:sz w:val="32"/>
      <w:szCs w:val="40"/>
      <w:lang w:eastAsia="zh-CN"/>
    </w:rPr>
  </w:style>
  <w:style w:type="paragraph" w:styleId="23">
    <w:name w:val="Body Text 2"/>
    <w:basedOn w:val="a"/>
    <w:link w:val="24"/>
    <w:rsid w:val="00F81887"/>
    <w:pPr>
      <w:spacing w:after="120" w:line="480" w:lineRule="auto"/>
    </w:pPr>
    <w:rPr>
      <w:rFonts w:ascii="Times New Roman" w:eastAsia="SimSun" w:hAnsi="Times New Roman"/>
      <w:sz w:val="24"/>
      <w:szCs w:val="28"/>
    </w:rPr>
  </w:style>
  <w:style w:type="character" w:customStyle="1" w:styleId="24">
    <w:name w:val="เนื้อความ 2 อักขระ"/>
    <w:basedOn w:val="a0"/>
    <w:link w:val="23"/>
    <w:rsid w:val="00F81887"/>
    <w:rPr>
      <w:rFonts w:eastAsia="SimSun" w:cs="Angsana New"/>
      <w:sz w:val="24"/>
      <w:szCs w:val="28"/>
    </w:rPr>
  </w:style>
  <w:style w:type="paragraph" w:customStyle="1" w:styleId="15">
    <w:name w:val="ไม่มีการเว้นระยะห่าง1"/>
    <w:uiPriority w:val="1"/>
    <w:qFormat/>
    <w:rsid w:val="00F81887"/>
    <w:rPr>
      <w:rFonts w:ascii="Calibri" w:eastAsia="Calibri" w:hAnsi="Calibri"/>
      <w:sz w:val="22"/>
      <w:szCs w:val="28"/>
    </w:rPr>
  </w:style>
  <w:style w:type="paragraph" w:styleId="36">
    <w:name w:val="Body Text 3"/>
    <w:basedOn w:val="a"/>
    <w:link w:val="37"/>
    <w:rsid w:val="00F81887"/>
    <w:pPr>
      <w:spacing w:after="120" w:line="276" w:lineRule="auto"/>
    </w:pPr>
    <w:rPr>
      <w:rFonts w:ascii="Calibri" w:hAnsi="Calibri"/>
      <w:sz w:val="16"/>
    </w:rPr>
  </w:style>
  <w:style w:type="character" w:customStyle="1" w:styleId="37">
    <w:name w:val="เนื้อความ 3 อักขระ"/>
    <w:basedOn w:val="a0"/>
    <w:link w:val="36"/>
    <w:rsid w:val="00F81887"/>
    <w:rPr>
      <w:rFonts w:ascii="Calibri" w:hAnsi="Calibri" w:cs="Angsana New"/>
      <w:sz w:val="16"/>
      <w:szCs w:val="20"/>
    </w:rPr>
  </w:style>
  <w:style w:type="paragraph" w:customStyle="1" w:styleId="25">
    <w:name w:val="....+2"/>
    <w:basedOn w:val="Default"/>
    <w:next w:val="Default"/>
    <w:rsid w:val="00F81887"/>
    <w:pPr>
      <w:jc w:val="left"/>
    </w:pPr>
    <w:rPr>
      <w:rFonts w:ascii="Times New Roman" w:eastAsia="Times New Roman" w:hAnsi="Times New Roman" w:cs="Angsana New"/>
      <w:color w:val="auto"/>
    </w:rPr>
  </w:style>
  <w:style w:type="character" w:styleId="afe">
    <w:name w:val="page number"/>
    <w:rsid w:val="00F81887"/>
  </w:style>
  <w:style w:type="paragraph" w:customStyle="1" w:styleId="ListParagraph1">
    <w:name w:val="List Paragraph1"/>
    <w:basedOn w:val="a"/>
    <w:rsid w:val="00F81887"/>
    <w:pPr>
      <w:spacing w:after="200" w:line="276" w:lineRule="auto"/>
      <w:ind w:left="720"/>
    </w:pPr>
    <w:rPr>
      <w:rFonts w:ascii="Calibri" w:hAnsi="Calibri"/>
      <w:sz w:val="22"/>
      <w:szCs w:val="28"/>
    </w:rPr>
  </w:style>
  <w:style w:type="character" w:styleId="aff">
    <w:name w:val="line number"/>
    <w:uiPriority w:val="99"/>
    <w:unhideWhenUsed/>
    <w:rsid w:val="00F81887"/>
  </w:style>
  <w:style w:type="paragraph" w:styleId="aff0">
    <w:name w:val="Subtitle"/>
    <w:basedOn w:val="a"/>
    <w:link w:val="aff1"/>
    <w:qFormat/>
    <w:rsid w:val="00F81887"/>
    <w:pPr>
      <w:jc w:val="center"/>
    </w:pPr>
    <w:rPr>
      <w:rFonts w:ascii="Cordia New" w:eastAsia="Cordia New" w:hAnsi="Cordia New" w:cs="Cordia New"/>
      <w:b/>
      <w:bCs/>
      <w:sz w:val="40"/>
      <w:szCs w:val="40"/>
    </w:rPr>
  </w:style>
  <w:style w:type="character" w:customStyle="1" w:styleId="aff1">
    <w:name w:val="ชื่อเรื่องรอง อักขระ"/>
    <w:basedOn w:val="a0"/>
    <w:link w:val="aff0"/>
    <w:rsid w:val="00F81887"/>
    <w:rPr>
      <w:rFonts w:ascii="Cordia New" w:eastAsia="Cordia New" w:hAnsi="Cordia New"/>
      <w:b/>
      <w:bCs/>
      <w:sz w:val="40"/>
      <w:szCs w:val="40"/>
    </w:rPr>
  </w:style>
  <w:style w:type="paragraph" w:customStyle="1" w:styleId="aff2">
    <w:name w:val="เชิงอรรถ"/>
    <w:basedOn w:val="a7"/>
    <w:link w:val="aff3"/>
    <w:rsid w:val="00F81887"/>
    <w:pPr>
      <w:tabs>
        <w:tab w:val="left" w:pos="1051"/>
      </w:tabs>
      <w:ind w:firstLine="1051"/>
      <w:jc w:val="thaiDistribute"/>
    </w:pPr>
    <w:rPr>
      <w:rFonts w:ascii="Browallia New" w:eastAsia="Times New Roman" w:hAnsi="Browallia New" w:cs="Browallia New"/>
      <w:sz w:val="28"/>
    </w:rPr>
  </w:style>
  <w:style w:type="character" w:customStyle="1" w:styleId="aff3">
    <w:name w:val="เชิงอรรถ อักขระ"/>
    <w:link w:val="aff2"/>
    <w:rsid w:val="00F81887"/>
    <w:rPr>
      <w:rFonts w:ascii="Browallia New" w:hAnsi="Browallia New" w:cs="Browallia New"/>
      <w:sz w:val="28"/>
      <w:szCs w:val="25"/>
    </w:rPr>
  </w:style>
  <w:style w:type="numbering" w:customStyle="1" w:styleId="131">
    <w:name w:val="ไม่มีรายการ13"/>
    <w:next w:val="a2"/>
    <w:uiPriority w:val="99"/>
    <w:semiHidden/>
    <w:unhideWhenUsed/>
    <w:rsid w:val="00F81887"/>
  </w:style>
  <w:style w:type="table" w:customStyle="1" w:styleId="140">
    <w:name w:val="เส้นตาราง14"/>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เส้นตาราง1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ไม่มีรายการ112"/>
    <w:next w:val="a2"/>
    <w:uiPriority w:val="99"/>
    <w:semiHidden/>
    <w:unhideWhenUsed/>
    <w:rsid w:val="00F81887"/>
  </w:style>
  <w:style w:type="table" w:customStyle="1" w:styleId="230">
    <w:name w:val="เส้นตาราง2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ปฏิทิน 12"/>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16">
    <w:name w:val="ทำให้ตัวเน้นเป็นสีอ่อนลง1"/>
    <w:uiPriority w:val="19"/>
    <w:qFormat/>
    <w:rsid w:val="00F81887"/>
    <w:rPr>
      <w:i/>
      <w:iCs/>
      <w:color w:val="7F7F7F"/>
    </w:rPr>
  </w:style>
  <w:style w:type="table" w:customStyle="1" w:styleId="2-513">
    <w:name w:val="แรเงาปานกลาง 2 - เน้น 513"/>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23">
    <w:name w:val="ไม่มีรายการ22"/>
    <w:next w:val="a2"/>
    <w:uiPriority w:val="99"/>
    <w:semiHidden/>
    <w:unhideWhenUsed/>
    <w:rsid w:val="00F81887"/>
  </w:style>
  <w:style w:type="numbering" w:customStyle="1" w:styleId="320">
    <w:name w:val="ไม่มีรายการ32"/>
    <w:next w:val="a2"/>
    <w:uiPriority w:val="99"/>
    <w:semiHidden/>
    <w:unhideWhenUsed/>
    <w:rsid w:val="00F81887"/>
  </w:style>
  <w:style w:type="table" w:customStyle="1" w:styleId="350">
    <w:name w:val="เส้นตาราง35"/>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เส้นตาราง1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ไม่มีรายการ41"/>
    <w:next w:val="a2"/>
    <w:uiPriority w:val="99"/>
    <w:semiHidden/>
    <w:unhideWhenUsed/>
    <w:rsid w:val="00F81887"/>
  </w:style>
  <w:style w:type="numbering" w:customStyle="1" w:styleId="11120">
    <w:name w:val="ไม่มีรายการ1112"/>
    <w:next w:val="a2"/>
    <w:uiPriority w:val="99"/>
    <w:semiHidden/>
    <w:unhideWhenUsed/>
    <w:rsid w:val="00F81887"/>
  </w:style>
  <w:style w:type="table" w:customStyle="1" w:styleId="43">
    <w:name w:val="เส้นตาราง43"/>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เส้นตาราง12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เส้นตาราง2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เส้นตาราง3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ปฏิทิน 113"/>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11">
    <w:name w:val="แรเงาปานกลาง 2 - เน้น 5111"/>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30">
    <w:name w:val="เส้นตาราง22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ไม่มีรายการ51"/>
    <w:next w:val="a2"/>
    <w:uiPriority w:val="99"/>
    <w:semiHidden/>
    <w:unhideWhenUsed/>
    <w:rsid w:val="00F81887"/>
  </w:style>
  <w:style w:type="numbering" w:customStyle="1" w:styleId="1211">
    <w:name w:val="ไม่มีรายการ121"/>
    <w:next w:val="a2"/>
    <w:uiPriority w:val="99"/>
    <w:semiHidden/>
    <w:unhideWhenUsed/>
    <w:rsid w:val="00F81887"/>
  </w:style>
  <w:style w:type="table" w:customStyle="1" w:styleId="322">
    <w:name w:val="เส้นตาราง32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ไม่มีรายการ212"/>
    <w:next w:val="a2"/>
    <w:uiPriority w:val="99"/>
    <w:semiHidden/>
    <w:unhideWhenUsed/>
    <w:rsid w:val="00F81887"/>
  </w:style>
  <w:style w:type="numbering" w:customStyle="1" w:styleId="11112">
    <w:name w:val="ไม่มีรายการ11112"/>
    <w:next w:val="a2"/>
    <w:uiPriority w:val="99"/>
    <w:semiHidden/>
    <w:unhideWhenUsed/>
    <w:rsid w:val="00F81887"/>
  </w:style>
  <w:style w:type="table" w:customStyle="1" w:styleId="111110">
    <w:name w:val="เส้นตาราง11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ปฏิทิน 1111"/>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52">
    <w:name w:val="เส้นตาราง5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เส้นตาราง2211"/>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เส้นตาราง412"/>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ไม่มีรายการ311"/>
    <w:next w:val="a2"/>
    <w:uiPriority w:val="99"/>
    <w:semiHidden/>
    <w:unhideWhenUsed/>
    <w:rsid w:val="00F81887"/>
  </w:style>
  <w:style w:type="numbering" w:customStyle="1" w:styleId="12110">
    <w:name w:val="ไม่มีรายการ1211"/>
    <w:next w:val="a2"/>
    <w:uiPriority w:val="99"/>
    <w:semiHidden/>
    <w:unhideWhenUsed/>
    <w:rsid w:val="00F81887"/>
  </w:style>
  <w:style w:type="numbering" w:customStyle="1" w:styleId="21110">
    <w:name w:val="ไม่มีรายการ2111"/>
    <w:next w:val="a2"/>
    <w:uiPriority w:val="99"/>
    <w:semiHidden/>
    <w:unhideWhenUsed/>
    <w:rsid w:val="00F81887"/>
  </w:style>
  <w:style w:type="numbering" w:customStyle="1" w:styleId="31110">
    <w:name w:val="ไม่มีรายการ3111"/>
    <w:next w:val="a2"/>
    <w:uiPriority w:val="99"/>
    <w:semiHidden/>
    <w:unhideWhenUsed/>
    <w:rsid w:val="00F81887"/>
  </w:style>
  <w:style w:type="table" w:customStyle="1" w:styleId="331">
    <w:name w:val="เส้นตาราง331"/>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เส้นตาราง111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ไม่มีรายการ411"/>
    <w:next w:val="a2"/>
    <w:uiPriority w:val="99"/>
    <w:semiHidden/>
    <w:unhideWhenUsed/>
    <w:rsid w:val="00F81887"/>
  </w:style>
  <w:style w:type="numbering" w:customStyle="1" w:styleId="111112">
    <w:name w:val="ไม่มีรายการ111112"/>
    <w:next w:val="a2"/>
    <w:uiPriority w:val="99"/>
    <w:semiHidden/>
    <w:unhideWhenUsed/>
    <w:rsid w:val="00F81887"/>
  </w:style>
  <w:style w:type="table" w:customStyle="1" w:styleId="22111">
    <w:name w:val="เส้นตาราง22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เส้นตาราง6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เส้นตาราง131"/>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เส้นตาราง341"/>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ปฏิทิน 1121"/>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21">
    <w:name w:val="แรเงาปานกลาง 2 - เน้น 5121"/>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
    <w:name w:val="แรเงาปานกลาง 2 - เน้น 52"/>
    <w:basedOn w:val="a1"/>
    <w:next w:val="2-5"/>
    <w:uiPriority w:val="64"/>
    <w:rsid w:val="00F81887"/>
    <w:rPr>
      <w:rFonts w:ascii="Calibri" w:eastAsia="Calibri" w:hAnsi="Calibri"/>
      <w:sz w:val="22"/>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60">
    <w:name w:val="ไม่มีรายการ6"/>
    <w:next w:val="a2"/>
    <w:uiPriority w:val="99"/>
    <w:semiHidden/>
    <w:unhideWhenUsed/>
    <w:rsid w:val="00F81887"/>
  </w:style>
  <w:style w:type="numbering" w:customStyle="1" w:styleId="141">
    <w:name w:val="ไม่มีรายการ14"/>
    <w:next w:val="a2"/>
    <w:uiPriority w:val="99"/>
    <w:semiHidden/>
    <w:unhideWhenUsed/>
    <w:rsid w:val="00F81887"/>
  </w:style>
  <w:style w:type="table" w:customStyle="1" w:styleId="8">
    <w:name w:val="เส้นตาราง8"/>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เส้นตาราง15"/>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เส้นตาราง24"/>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เส้นตาราง36"/>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ปฏิทิน 13"/>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3">
    <w:name w:val="แรเงาปานกลาง 2 - เน้น 53"/>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31">
    <w:name w:val="ไม่มีรายการ23"/>
    <w:next w:val="a2"/>
    <w:uiPriority w:val="99"/>
    <w:semiHidden/>
    <w:unhideWhenUsed/>
    <w:rsid w:val="00F81887"/>
  </w:style>
  <w:style w:type="numbering" w:customStyle="1" w:styleId="1131">
    <w:name w:val="ไม่มีรายการ113"/>
    <w:next w:val="a2"/>
    <w:uiPriority w:val="99"/>
    <w:semiHidden/>
    <w:unhideWhenUsed/>
    <w:rsid w:val="00F81887"/>
  </w:style>
  <w:style w:type="table" w:customStyle="1" w:styleId="44">
    <w:name w:val="เส้นตาราง44"/>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เส้นตาราง11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เส้นตาราง2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เส้นตาราง3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ปฏิทิน 114"/>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4">
    <w:name w:val="แรเงาปานกลาง 2 - เน้น 514"/>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เส้นตาราง5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เส้นตาราง224"/>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เส้นตาราง323"/>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เส้นตาราง413"/>
    <w:basedOn w:val="a1"/>
    <w:next w:val="ac"/>
    <w:uiPriority w:val="59"/>
    <w:rsid w:val="00F8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ไม่มีรายการ33"/>
    <w:next w:val="a2"/>
    <w:uiPriority w:val="99"/>
    <w:semiHidden/>
    <w:unhideWhenUsed/>
    <w:rsid w:val="00F81887"/>
  </w:style>
  <w:style w:type="numbering" w:customStyle="1" w:styleId="1220">
    <w:name w:val="ไม่มีรายการ122"/>
    <w:next w:val="a2"/>
    <w:uiPriority w:val="99"/>
    <w:semiHidden/>
    <w:unhideWhenUsed/>
    <w:rsid w:val="00F81887"/>
  </w:style>
  <w:style w:type="numbering" w:customStyle="1" w:styleId="213">
    <w:name w:val="ไม่มีรายการ213"/>
    <w:next w:val="a2"/>
    <w:uiPriority w:val="99"/>
    <w:semiHidden/>
    <w:unhideWhenUsed/>
    <w:rsid w:val="00F81887"/>
  </w:style>
  <w:style w:type="numbering" w:customStyle="1" w:styleId="3120">
    <w:name w:val="ไม่มีรายการ312"/>
    <w:next w:val="a2"/>
    <w:uiPriority w:val="99"/>
    <w:semiHidden/>
    <w:unhideWhenUsed/>
    <w:rsid w:val="00F81887"/>
  </w:style>
  <w:style w:type="table" w:customStyle="1" w:styleId="3320">
    <w:name w:val="เส้นตาราง332"/>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เส้นตาราง11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ไม่มีรายการ42"/>
    <w:next w:val="a2"/>
    <w:uiPriority w:val="99"/>
    <w:semiHidden/>
    <w:unhideWhenUsed/>
    <w:rsid w:val="00F81887"/>
  </w:style>
  <w:style w:type="numbering" w:customStyle="1" w:styleId="1113">
    <w:name w:val="ไม่มีรายการ1113"/>
    <w:next w:val="a2"/>
    <w:uiPriority w:val="99"/>
    <w:semiHidden/>
    <w:unhideWhenUsed/>
    <w:rsid w:val="00F81887"/>
  </w:style>
  <w:style w:type="table" w:customStyle="1" w:styleId="1221">
    <w:name w:val="เส้นตาราง12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ปฏิทิน 1112"/>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12">
    <w:name w:val="แรเงาปานกลาง 2 - เน้น 5112"/>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2">
    <w:name w:val="เส้นตาราง22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เส้นตาราง6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เส้นตาราง132"/>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เส้นตาราง342"/>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ปฏิทิน 1122"/>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22">
    <w:name w:val="แรเงาปานกลาง 2 - เน้น 5122"/>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70">
    <w:name w:val="ไม่มีรายการ7"/>
    <w:next w:val="a2"/>
    <w:uiPriority w:val="99"/>
    <w:semiHidden/>
    <w:unhideWhenUsed/>
    <w:rsid w:val="00F81887"/>
  </w:style>
  <w:style w:type="table" w:customStyle="1" w:styleId="9">
    <w:name w:val="เส้นตาราง9"/>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เส้นตาราง16"/>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uiPriority w:val="99"/>
    <w:rsid w:val="00F81887"/>
    <w:rPr>
      <w:rFonts w:ascii="Angsana New" w:hAnsi="Angsana New" w:cs="Angsana New"/>
      <w:sz w:val="26"/>
      <w:szCs w:val="26"/>
      <w:lang w:bidi="th-TH"/>
    </w:rPr>
  </w:style>
  <w:style w:type="paragraph" w:customStyle="1" w:styleId="17">
    <w:name w:val="ข้อความเชิงอรรถ1"/>
    <w:basedOn w:val="a"/>
    <w:next w:val="a7"/>
    <w:uiPriority w:val="99"/>
    <w:semiHidden/>
    <w:unhideWhenUsed/>
    <w:rsid w:val="00F81887"/>
    <w:rPr>
      <w:rFonts w:ascii="Times New Roman" w:hAnsi="Times New Roman"/>
      <w:szCs w:val="25"/>
    </w:rPr>
  </w:style>
  <w:style w:type="character" w:customStyle="1" w:styleId="18">
    <w:name w:val="ข้อความเชิงอรรถ อักขระ1"/>
    <w:rsid w:val="00F81887"/>
    <w:rPr>
      <w:szCs w:val="25"/>
    </w:rPr>
  </w:style>
  <w:style w:type="numbering" w:customStyle="1" w:styleId="151">
    <w:name w:val="ไม่มีรายการ15"/>
    <w:next w:val="a2"/>
    <w:uiPriority w:val="99"/>
    <w:semiHidden/>
    <w:unhideWhenUsed/>
    <w:rsid w:val="00F81887"/>
  </w:style>
  <w:style w:type="table" w:customStyle="1" w:styleId="142">
    <w:name w:val="ปฏิทิน 14"/>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5">
    <w:name w:val="แรเงาปานกลาง 2 - เน้น 515"/>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0">
    <w:name w:val="ไม่มีรายการ114"/>
    <w:next w:val="a2"/>
    <w:uiPriority w:val="99"/>
    <w:semiHidden/>
    <w:unhideWhenUsed/>
    <w:rsid w:val="00F81887"/>
  </w:style>
  <w:style w:type="table" w:customStyle="1" w:styleId="1141">
    <w:name w:val="เส้นตาราง114"/>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เส้นตาราง111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ไม่มีรายการ1114"/>
    <w:next w:val="a2"/>
    <w:uiPriority w:val="99"/>
    <w:semiHidden/>
    <w:unhideWhenUsed/>
    <w:rsid w:val="00F81887"/>
  </w:style>
  <w:style w:type="table" w:customStyle="1" w:styleId="250">
    <w:name w:val="เส้นตาราง25"/>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ไม่มีรายการ24"/>
    <w:next w:val="a2"/>
    <w:uiPriority w:val="99"/>
    <w:semiHidden/>
    <w:unhideWhenUsed/>
    <w:rsid w:val="00F81887"/>
  </w:style>
  <w:style w:type="numbering" w:customStyle="1" w:styleId="343">
    <w:name w:val="ไม่มีรายการ34"/>
    <w:next w:val="a2"/>
    <w:uiPriority w:val="99"/>
    <w:semiHidden/>
    <w:unhideWhenUsed/>
    <w:rsid w:val="00F81887"/>
  </w:style>
  <w:style w:type="table" w:customStyle="1" w:styleId="370">
    <w:name w:val="เส้นตาราง37"/>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เส้นตาราง11112"/>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ไม่มีรายการ43"/>
    <w:next w:val="a2"/>
    <w:uiPriority w:val="99"/>
    <w:semiHidden/>
    <w:unhideWhenUsed/>
    <w:rsid w:val="00F81887"/>
  </w:style>
  <w:style w:type="numbering" w:customStyle="1" w:styleId="111130">
    <w:name w:val="ไม่มีรายการ11113"/>
    <w:next w:val="a2"/>
    <w:uiPriority w:val="99"/>
    <w:semiHidden/>
    <w:unhideWhenUsed/>
    <w:rsid w:val="00F81887"/>
  </w:style>
  <w:style w:type="table" w:customStyle="1" w:styleId="45">
    <w:name w:val="เส้นตาราง45"/>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เส้นตาราง12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เส้นตาราง21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เส้นตาราง313"/>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ปฏิทิน 115"/>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13">
    <w:name w:val="แรเงาปานกลาง 2 - เน้น 5113"/>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6">
    <w:name w:val="ทำให้ตัวเน้นเป็นสีอ่อนลง2"/>
    <w:uiPriority w:val="19"/>
    <w:qFormat/>
    <w:rsid w:val="00F81887"/>
    <w:rPr>
      <w:i/>
      <w:iCs/>
      <w:color w:val="808080"/>
    </w:rPr>
  </w:style>
  <w:style w:type="table" w:customStyle="1" w:styleId="2-521">
    <w:name w:val="แรเงาปานกลาง 2 - เน้น 521"/>
    <w:basedOn w:val="a1"/>
    <w:next w:val="2-5"/>
    <w:uiPriority w:val="64"/>
    <w:rsid w:val="00F81887"/>
    <w:rPr>
      <w:rFonts w:cs="Angsana New"/>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4">
    <w:name w:val="แรเงาปานกลาง 2 - เน้น 54"/>
    <w:basedOn w:val="a1"/>
    <w:next w:val="2-5"/>
    <w:uiPriority w:val="64"/>
    <w:rsid w:val="00F81887"/>
    <w:rPr>
      <w:rFonts w:cs="Angsana New"/>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20">
    <w:name w:val="ไม่มีรายการ52"/>
    <w:next w:val="a2"/>
    <w:uiPriority w:val="99"/>
    <w:semiHidden/>
    <w:unhideWhenUsed/>
    <w:rsid w:val="00F81887"/>
  </w:style>
  <w:style w:type="table" w:customStyle="1" w:styleId="54">
    <w:name w:val="เส้นตาราง54"/>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ปฏิทิน 121"/>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31">
    <w:name w:val="แรเงาปานกลาง 2 - เน้น 531"/>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30">
    <w:name w:val="ไม่มีรายการ123"/>
    <w:next w:val="a2"/>
    <w:uiPriority w:val="99"/>
    <w:semiHidden/>
    <w:unhideWhenUsed/>
    <w:rsid w:val="00F81887"/>
  </w:style>
  <w:style w:type="table" w:customStyle="1" w:styleId="133">
    <w:name w:val="เส้นตาราง133"/>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เส้นตาราง112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ไม่มีรายการ1121"/>
    <w:next w:val="a2"/>
    <w:uiPriority w:val="99"/>
    <w:semiHidden/>
    <w:unhideWhenUsed/>
    <w:rsid w:val="00F81887"/>
  </w:style>
  <w:style w:type="table" w:customStyle="1" w:styleId="225">
    <w:name w:val="เส้นตาราง225"/>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ไม่มีรายการ214"/>
    <w:next w:val="a2"/>
    <w:uiPriority w:val="99"/>
    <w:semiHidden/>
    <w:unhideWhenUsed/>
    <w:rsid w:val="00F81887"/>
  </w:style>
  <w:style w:type="numbering" w:customStyle="1" w:styleId="3130">
    <w:name w:val="ไม่มีรายการ313"/>
    <w:next w:val="a2"/>
    <w:uiPriority w:val="99"/>
    <w:semiHidden/>
    <w:unhideWhenUsed/>
    <w:rsid w:val="00F81887"/>
  </w:style>
  <w:style w:type="table" w:customStyle="1" w:styleId="324">
    <w:name w:val="เส้นตาราง324"/>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เส้นตาราง1112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ไม่มีรายการ412"/>
    <w:next w:val="a2"/>
    <w:uiPriority w:val="99"/>
    <w:semiHidden/>
    <w:unhideWhenUsed/>
    <w:rsid w:val="00F81887"/>
  </w:style>
  <w:style w:type="numbering" w:customStyle="1" w:styleId="111211">
    <w:name w:val="ไม่มีรายการ11121"/>
    <w:next w:val="a2"/>
    <w:uiPriority w:val="99"/>
    <w:semiHidden/>
    <w:unhideWhenUsed/>
    <w:rsid w:val="00F81887"/>
  </w:style>
  <w:style w:type="table" w:customStyle="1" w:styleId="414">
    <w:name w:val="เส้นตาราง414"/>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เส้นตาราง12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เส้นตาราง2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เส้นตาราง3111"/>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ปฏิทิน 1113"/>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23">
    <w:name w:val="แรเงาปานกลาง 2 - เน้น 5123"/>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80">
    <w:name w:val="ไม่มีรายการ8"/>
    <w:next w:val="a2"/>
    <w:uiPriority w:val="99"/>
    <w:semiHidden/>
    <w:unhideWhenUsed/>
    <w:rsid w:val="00F81887"/>
  </w:style>
  <w:style w:type="table" w:customStyle="1" w:styleId="100">
    <w:name w:val="เส้นตาราง10"/>
    <w:basedOn w:val="a1"/>
    <w:next w:val="ac"/>
    <w:uiPriority w:val="59"/>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เส้นตาราง17"/>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ปฏิทิน 15"/>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5">
    <w:name w:val="แรเงาปานกลาง 2 - เน้น 55"/>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61">
    <w:name w:val="ไม่มีรายการ16"/>
    <w:next w:val="a2"/>
    <w:uiPriority w:val="99"/>
    <w:semiHidden/>
    <w:unhideWhenUsed/>
    <w:rsid w:val="00F81887"/>
  </w:style>
  <w:style w:type="table" w:customStyle="1" w:styleId="1150">
    <w:name w:val="เส้นตาราง115"/>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ไม่มีรายการ115"/>
    <w:next w:val="a2"/>
    <w:uiPriority w:val="99"/>
    <w:semiHidden/>
    <w:unhideWhenUsed/>
    <w:rsid w:val="00F81887"/>
  </w:style>
  <w:style w:type="table" w:customStyle="1" w:styleId="260">
    <w:name w:val="เส้นตาราง26"/>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ไม่มีรายการ25"/>
    <w:next w:val="a2"/>
    <w:uiPriority w:val="99"/>
    <w:semiHidden/>
    <w:unhideWhenUsed/>
    <w:rsid w:val="00F81887"/>
  </w:style>
  <w:style w:type="numbering" w:customStyle="1" w:styleId="351">
    <w:name w:val="ไม่มีรายการ35"/>
    <w:next w:val="a2"/>
    <w:uiPriority w:val="99"/>
    <w:semiHidden/>
    <w:unhideWhenUsed/>
    <w:rsid w:val="00F81887"/>
  </w:style>
  <w:style w:type="table" w:customStyle="1" w:styleId="38">
    <w:name w:val="เส้นตาราง38"/>
    <w:basedOn w:val="a1"/>
    <w:next w:val="ac"/>
    <w:rsid w:val="00F81887"/>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เส้นตาราง1114"/>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ไม่มีรายการ44"/>
    <w:next w:val="a2"/>
    <w:uiPriority w:val="99"/>
    <w:semiHidden/>
    <w:unhideWhenUsed/>
    <w:rsid w:val="00F81887"/>
  </w:style>
  <w:style w:type="numbering" w:customStyle="1" w:styleId="1115">
    <w:name w:val="ไม่มีรายการ1115"/>
    <w:next w:val="a2"/>
    <w:uiPriority w:val="99"/>
    <w:semiHidden/>
    <w:unhideWhenUsed/>
    <w:rsid w:val="00F81887"/>
  </w:style>
  <w:style w:type="table" w:customStyle="1" w:styleId="46">
    <w:name w:val="เส้นตาราง46"/>
    <w:basedOn w:val="a1"/>
    <w:next w:val="ac"/>
    <w:uiPriority w:val="59"/>
    <w:rsid w:val="00F81887"/>
    <w:pPr>
      <w:jc w:val="thaiDistribute"/>
    </w:pPr>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เส้นตาราง124"/>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เส้นตาราง214"/>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เส้นตาราง314"/>
    <w:basedOn w:val="a1"/>
    <w:next w:val="ac"/>
    <w:uiPriority w:val="59"/>
    <w:rsid w:val="00F81887"/>
    <w:rPr>
      <w:rFonts w:ascii="Calibri" w:eastAsia="Calibri" w:hAnsi="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ปฏิทิน 116"/>
    <w:basedOn w:val="a1"/>
    <w:uiPriority w:val="99"/>
    <w:qFormat/>
    <w:rsid w:val="00F81887"/>
    <w:rPr>
      <w:rFonts w:ascii="Calibri" w:hAnsi="Calibri"/>
      <w:sz w:val="28"/>
      <w:szCs w:val="28"/>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cs="Cordia New"/>
        <w:b/>
        <w:bCs/>
        <w:i w:val="0"/>
        <w:iCs w:val="0"/>
        <w:color w:val="000000"/>
        <w:sz w:val="56"/>
        <w:szCs w:val="56"/>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516">
    <w:name w:val="แรเงาปานกลาง 2 - เน้น 516"/>
    <w:basedOn w:val="a1"/>
    <w:next w:val="2-5"/>
    <w:uiPriority w:val="64"/>
    <w:rsid w:val="00F81887"/>
    <w:rPr>
      <w:rFonts w:ascii="Calibri" w:hAnsi="Calibri"/>
      <w:sz w:val="28"/>
      <w:szCs w:val="28"/>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C4DC-CA62-43F8-BCAA-2C8C251D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24</Pages>
  <Words>5528</Words>
  <Characters>31511</Characters>
  <Application>Microsoft Office Word</Application>
  <DocSecurity>0</DocSecurity>
  <Lines>262</Lines>
  <Paragraphs>73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mcumpa63@gmail.com</cp:lastModifiedBy>
  <cp:revision>79</cp:revision>
  <cp:lastPrinted>2021-09-17T07:18:00Z</cp:lastPrinted>
  <dcterms:created xsi:type="dcterms:W3CDTF">2021-09-15T04:01:00Z</dcterms:created>
  <dcterms:modified xsi:type="dcterms:W3CDTF">2022-05-09T03:18:00Z</dcterms:modified>
</cp:coreProperties>
</file>