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9D" w:rsidRDefault="006C06DA" w:rsidP="0001169D">
      <w:pPr>
        <w:pStyle w:val="a3"/>
        <w:jc w:val="center"/>
        <w:rPr>
          <w:rFonts w:ascii="TH SarabunPSK" w:hAnsi="TH SarabunPSK" w:cs="TH SarabunPSK"/>
          <w:color w:val="1D1B11"/>
        </w:rPr>
      </w:pPr>
      <w:r>
        <w:rPr>
          <w:rFonts w:ascii="TH SarabunPSK" w:eastAsia="MS Mincho" w:hAnsi="TH SarabunPSK" w:cs="TH SarabunPSK"/>
          <w:b/>
          <w:bCs/>
          <w:noProof/>
          <w:color w:val="1D1B11"/>
          <w:spacing w:val="-10"/>
          <w:sz w:val="27"/>
          <w:szCs w:val="27"/>
        </w:rPr>
        <w:drawing>
          <wp:inline distT="0" distB="0" distL="0" distR="0" wp14:anchorId="2575FD14" wp14:editId="3A7AA99B">
            <wp:extent cx="1201157" cy="118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มจร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157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0A9" w:rsidRPr="000B20A9" w:rsidRDefault="000B20A9" w:rsidP="0001169D">
      <w:pPr>
        <w:pStyle w:val="a3"/>
        <w:jc w:val="center"/>
        <w:rPr>
          <w:rFonts w:ascii="TH SarabunPSK" w:hAnsi="TH SarabunPSK" w:cs="TH SarabunPSK"/>
          <w:color w:val="1D1B11"/>
          <w:sz w:val="20"/>
          <w:szCs w:val="20"/>
        </w:rPr>
      </w:pPr>
    </w:p>
    <w:p w:rsidR="009920E4" w:rsidRDefault="009920E4" w:rsidP="007F6F6B">
      <w:pPr>
        <w:pStyle w:val="a4"/>
        <w:rPr>
          <w:rFonts w:ascii="TH SarabunPSK" w:hAnsi="TH SarabunPSK" w:cs="TH SarabunPSK"/>
          <w:sz w:val="40"/>
          <w:szCs w:val="40"/>
        </w:rPr>
      </w:pPr>
      <w:r w:rsidRPr="009920E4">
        <w:rPr>
          <w:rFonts w:ascii="TH SarabunPSK" w:hAnsi="TH SarabunPSK" w:cs="TH SarabunPSK"/>
          <w:sz w:val="40"/>
          <w:szCs w:val="40"/>
          <w:cs/>
        </w:rPr>
        <w:t>พุทธ</w:t>
      </w:r>
      <w:proofErr w:type="spellStart"/>
      <w:r w:rsidRPr="009920E4">
        <w:rPr>
          <w:rFonts w:ascii="TH SarabunPSK" w:hAnsi="TH SarabunPSK" w:cs="TH SarabunPSK"/>
          <w:sz w:val="40"/>
          <w:szCs w:val="40"/>
          <w:cs/>
        </w:rPr>
        <w:t>บูรณา</w:t>
      </w:r>
      <w:proofErr w:type="spellEnd"/>
      <w:r w:rsidRPr="009920E4">
        <w:rPr>
          <w:rFonts w:ascii="TH SarabunPSK" w:hAnsi="TH SarabunPSK" w:cs="TH SarabunPSK"/>
          <w:sz w:val="40"/>
          <w:szCs w:val="40"/>
          <w:cs/>
        </w:rPr>
        <w:t>การเพื่อการพัฒนาทรัพยากรมนุษย์</w:t>
      </w:r>
    </w:p>
    <w:p w:rsidR="00C115A1" w:rsidRPr="00E05BD6" w:rsidRDefault="009920E4" w:rsidP="007F6F6B">
      <w:pPr>
        <w:pStyle w:val="a4"/>
        <w:rPr>
          <w:rFonts w:ascii="TH SarabunPSK" w:hAnsi="TH SarabunPSK" w:cs="TH SarabunPSK"/>
          <w:sz w:val="40"/>
          <w:szCs w:val="40"/>
        </w:rPr>
      </w:pPr>
      <w:r w:rsidRPr="009920E4">
        <w:rPr>
          <w:rFonts w:ascii="TH SarabunPSK" w:hAnsi="TH SarabunPSK" w:cs="TH SarabunPSK"/>
          <w:sz w:val="40"/>
          <w:szCs w:val="40"/>
          <w:cs/>
        </w:rPr>
        <w:t>ของสหกรณ์การเกษตรจังหวัดปทุมธานี</w:t>
      </w:r>
    </w:p>
    <w:p w:rsidR="001220AA" w:rsidRDefault="009920E4" w:rsidP="001220AA">
      <w:pPr>
        <w:pStyle w:val="a4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INTEGRAT</w:t>
      </w:r>
      <w:r>
        <w:rPr>
          <w:rFonts w:ascii="TH SarabunPSK" w:hAnsi="TH SarabunPSK" w:cs="TH SarabunPSK"/>
          <w:sz w:val="36"/>
          <w:szCs w:val="36"/>
          <w:lang w:val="en-US"/>
        </w:rPr>
        <w:t>ED</w:t>
      </w:r>
      <w:r w:rsidRPr="009920E4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>BUDDHIS</w:t>
      </w:r>
      <w:r>
        <w:rPr>
          <w:rFonts w:ascii="TH SarabunPSK" w:hAnsi="TH SarabunPSK" w:cs="TH SarabunPSK"/>
          <w:sz w:val="36"/>
          <w:szCs w:val="36"/>
          <w:lang w:val="en-US"/>
        </w:rPr>
        <w:t>M</w:t>
      </w:r>
      <w:r w:rsidRPr="009920E4">
        <w:rPr>
          <w:rFonts w:ascii="TH SarabunPSK" w:hAnsi="TH SarabunPSK" w:cs="TH SarabunPSK"/>
          <w:sz w:val="36"/>
          <w:szCs w:val="36"/>
        </w:rPr>
        <w:t xml:space="preserve"> FOR HUMAN RESOURCE DEVELOPMENT OF AGRICULTURAL COOPERATIVE  IN PATHUMTANEE PROVINCE</w:t>
      </w:r>
    </w:p>
    <w:p w:rsidR="002E1CBC" w:rsidRPr="00014A01" w:rsidRDefault="002E1CBC" w:rsidP="00BF095D">
      <w:pPr>
        <w:pStyle w:val="a4"/>
        <w:rPr>
          <w:rFonts w:ascii="TH SarabunPSK" w:hAnsi="TH SarabunPSK" w:cs="TH SarabunPSK"/>
        </w:rPr>
      </w:pPr>
    </w:p>
    <w:p w:rsidR="00014A01" w:rsidRPr="00014A01" w:rsidRDefault="00014A01" w:rsidP="00BF095D">
      <w:pPr>
        <w:pStyle w:val="a4"/>
        <w:rPr>
          <w:rFonts w:ascii="TH SarabunPSK" w:hAnsi="TH SarabunPSK" w:cs="TH SarabunPSK"/>
        </w:rPr>
      </w:pPr>
    </w:p>
    <w:p w:rsidR="0045235E" w:rsidRPr="00014A01" w:rsidRDefault="0045235E" w:rsidP="00BF095D">
      <w:pPr>
        <w:pStyle w:val="a3"/>
        <w:jc w:val="center"/>
        <w:rPr>
          <w:rFonts w:ascii="TH SarabunPSK" w:hAnsi="TH SarabunPSK" w:cs="TH SarabunPSK"/>
          <w:color w:val="1D1B11"/>
          <w:sz w:val="32"/>
          <w:szCs w:val="32"/>
        </w:rPr>
      </w:pPr>
    </w:p>
    <w:p w:rsidR="00BF095D" w:rsidRPr="00014A01" w:rsidRDefault="00BF095D" w:rsidP="008478FC">
      <w:pPr>
        <w:tabs>
          <w:tab w:val="left" w:pos="25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F095D" w:rsidRPr="00014A01" w:rsidRDefault="00BF095D" w:rsidP="00BF095D">
      <w:pPr>
        <w:tabs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14A01" w:rsidRPr="00014A01" w:rsidRDefault="00014A01" w:rsidP="00BF095D">
      <w:pPr>
        <w:tabs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10B9" w:rsidRPr="00014A01" w:rsidRDefault="00E310B9" w:rsidP="00BF095D">
      <w:pPr>
        <w:tabs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235E" w:rsidRDefault="001220AA" w:rsidP="00BF095D">
      <w:pPr>
        <w:tabs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นาย</w:t>
      </w:r>
      <w:r w:rsidR="00F86C2A">
        <w:rPr>
          <w:rFonts w:ascii="TH SarabunPSK" w:hAnsi="TH SarabunPSK" w:cs="TH SarabunPSK" w:hint="cs"/>
          <w:b/>
          <w:bCs/>
          <w:sz w:val="36"/>
          <w:szCs w:val="36"/>
          <w:cs/>
        </w:rPr>
        <w:t>ไพบูลย์ สายด้วง</w:t>
      </w:r>
    </w:p>
    <w:p w:rsidR="00C535D3" w:rsidRPr="00014A01" w:rsidRDefault="00C535D3" w:rsidP="00BF095D">
      <w:pPr>
        <w:tabs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79B2" w:rsidRPr="00014A01" w:rsidRDefault="008879B2" w:rsidP="008478FC">
      <w:pPr>
        <w:pStyle w:val="a3"/>
        <w:rPr>
          <w:rFonts w:ascii="TH SarabunPSK" w:hAnsi="TH SarabunPSK" w:cs="TH SarabunPSK"/>
          <w:color w:val="1D1B11"/>
          <w:sz w:val="32"/>
          <w:szCs w:val="32"/>
        </w:rPr>
      </w:pPr>
    </w:p>
    <w:p w:rsidR="00014A01" w:rsidRPr="00014A01" w:rsidRDefault="00014A01" w:rsidP="00BF095D">
      <w:pPr>
        <w:pStyle w:val="a3"/>
        <w:jc w:val="center"/>
        <w:rPr>
          <w:rFonts w:ascii="TH SarabunPSK" w:hAnsi="TH SarabunPSK" w:cs="TH SarabunPSK"/>
          <w:color w:val="1D1B11"/>
          <w:sz w:val="32"/>
          <w:szCs w:val="32"/>
        </w:rPr>
      </w:pPr>
    </w:p>
    <w:p w:rsidR="008879B2" w:rsidRPr="00014A01" w:rsidRDefault="008879B2" w:rsidP="00BF095D">
      <w:pPr>
        <w:pStyle w:val="a3"/>
        <w:jc w:val="center"/>
        <w:rPr>
          <w:rFonts w:ascii="TH SarabunPSK" w:hAnsi="TH SarabunPSK" w:cs="TH SarabunPSK"/>
          <w:color w:val="1D1B11"/>
          <w:sz w:val="32"/>
          <w:szCs w:val="32"/>
        </w:rPr>
      </w:pPr>
    </w:p>
    <w:p w:rsidR="008879B2" w:rsidRPr="00014A01" w:rsidRDefault="008879B2" w:rsidP="00BF095D">
      <w:pPr>
        <w:pStyle w:val="a3"/>
        <w:jc w:val="center"/>
        <w:rPr>
          <w:rFonts w:ascii="TH SarabunPSK" w:hAnsi="TH SarabunPSK" w:cs="TH SarabunPSK"/>
          <w:color w:val="1D1B11"/>
          <w:sz w:val="32"/>
          <w:szCs w:val="32"/>
        </w:rPr>
      </w:pPr>
    </w:p>
    <w:p w:rsidR="00E310B9" w:rsidRPr="00014A01" w:rsidRDefault="00E310B9" w:rsidP="00BF095D">
      <w:pPr>
        <w:pStyle w:val="a3"/>
        <w:jc w:val="center"/>
        <w:rPr>
          <w:rFonts w:ascii="TH SarabunPSK" w:hAnsi="TH SarabunPSK" w:cs="TH SarabunPSK"/>
          <w:color w:val="1D1B11"/>
          <w:sz w:val="32"/>
          <w:szCs w:val="32"/>
        </w:rPr>
      </w:pPr>
    </w:p>
    <w:p w:rsidR="0001169D" w:rsidRPr="00014A01" w:rsidRDefault="00CF0BA3" w:rsidP="0001169D">
      <w:pPr>
        <w:pStyle w:val="a4"/>
        <w:rPr>
          <w:rFonts w:ascii="TH SarabunPSK" w:hAnsi="TH SarabunPSK" w:cs="TH SarabunPSK"/>
          <w:b w:val="0"/>
          <w:bCs w:val="0"/>
          <w:color w:val="1D1B11"/>
          <w:sz w:val="36"/>
          <w:szCs w:val="36"/>
        </w:rPr>
      </w:pPr>
      <w:r w:rsidRPr="00014A01">
        <w:rPr>
          <w:rFonts w:ascii="TH SarabunPSK" w:hAnsi="TH SarabunPSK" w:cs="TH SarabunPSK" w:hint="cs"/>
          <w:b w:val="0"/>
          <w:bCs w:val="0"/>
          <w:color w:val="1D1B11"/>
          <w:sz w:val="36"/>
          <w:szCs w:val="36"/>
          <w:cs/>
        </w:rPr>
        <w:t>ดุษฎี</w:t>
      </w:r>
      <w:r w:rsidR="0001169D" w:rsidRPr="00014A01">
        <w:rPr>
          <w:rFonts w:ascii="TH SarabunPSK" w:hAnsi="TH SarabunPSK" w:cs="TH SarabunPSK"/>
          <w:b w:val="0"/>
          <w:bCs w:val="0"/>
          <w:color w:val="1D1B11"/>
          <w:sz w:val="36"/>
          <w:szCs w:val="36"/>
          <w:cs/>
        </w:rPr>
        <w:t>นิพนธ์นี้เป็นส่วนหนึ่งของการศึกษา</w:t>
      </w:r>
    </w:p>
    <w:p w:rsidR="0001169D" w:rsidRPr="00014A01" w:rsidRDefault="0001169D" w:rsidP="0001169D">
      <w:pPr>
        <w:pStyle w:val="a4"/>
        <w:rPr>
          <w:rFonts w:ascii="TH SarabunPSK" w:hAnsi="TH SarabunPSK" w:cs="TH SarabunPSK"/>
          <w:b w:val="0"/>
          <w:bCs w:val="0"/>
          <w:color w:val="1D1B11"/>
          <w:sz w:val="36"/>
          <w:szCs w:val="36"/>
        </w:rPr>
      </w:pPr>
      <w:r w:rsidRPr="00014A01">
        <w:rPr>
          <w:rFonts w:ascii="TH SarabunPSK" w:hAnsi="TH SarabunPSK" w:cs="TH SarabunPSK"/>
          <w:b w:val="0"/>
          <w:bCs w:val="0"/>
          <w:color w:val="1D1B11"/>
          <w:sz w:val="36"/>
          <w:szCs w:val="36"/>
          <w:cs/>
        </w:rPr>
        <w:t>ตามหลักสูตรปริญญาพุทธ</w:t>
      </w:r>
      <w:proofErr w:type="spellStart"/>
      <w:r w:rsidRPr="00014A01">
        <w:rPr>
          <w:rFonts w:ascii="TH SarabunPSK" w:hAnsi="TH SarabunPSK" w:cs="TH SarabunPSK"/>
          <w:b w:val="0"/>
          <w:bCs w:val="0"/>
          <w:color w:val="1D1B11"/>
          <w:sz w:val="36"/>
          <w:szCs w:val="36"/>
          <w:cs/>
        </w:rPr>
        <w:t>ศาสตร</w:t>
      </w:r>
      <w:proofErr w:type="spellEnd"/>
      <w:r w:rsidRPr="00014A01">
        <w:rPr>
          <w:rFonts w:ascii="TH SarabunPSK" w:hAnsi="TH SarabunPSK" w:cs="TH SarabunPSK"/>
          <w:b w:val="0"/>
          <w:bCs w:val="0"/>
          <w:color w:val="1D1B11"/>
          <w:sz w:val="36"/>
          <w:szCs w:val="36"/>
          <w:cs/>
        </w:rPr>
        <w:t>ดุษฎีบัณฑิต</w:t>
      </w:r>
    </w:p>
    <w:p w:rsidR="0001169D" w:rsidRDefault="0001169D" w:rsidP="0001169D">
      <w:pPr>
        <w:pStyle w:val="a4"/>
        <w:rPr>
          <w:rFonts w:ascii="TH SarabunPSK" w:hAnsi="TH SarabunPSK" w:cs="TH SarabunPSK"/>
          <w:b w:val="0"/>
          <w:bCs w:val="0"/>
          <w:color w:val="1D1B11"/>
          <w:sz w:val="36"/>
          <w:szCs w:val="36"/>
          <w:lang w:val="en-US"/>
        </w:rPr>
      </w:pPr>
      <w:r w:rsidRPr="00014A01">
        <w:rPr>
          <w:rFonts w:ascii="TH SarabunPSK" w:hAnsi="TH SarabunPSK" w:cs="TH SarabunPSK"/>
          <w:b w:val="0"/>
          <w:bCs w:val="0"/>
          <w:color w:val="1D1B11"/>
          <w:sz w:val="36"/>
          <w:szCs w:val="36"/>
          <w:cs/>
        </w:rPr>
        <w:t>สาขาวิชารัฐ</w:t>
      </w:r>
      <w:proofErr w:type="spellStart"/>
      <w:r w:rsidRPr="00014A01">
        <w:rPr>
          <w:rFonts w:ascii="TH SarabunPSK" w:hAnsi="TH SarabunPSK" w:cs="TH SarabunPSK"/>
          <w:b w:val="0"/>
          <w:bCs w:val="0"/>
          <w:color w:val="1D1B11"/>
          <w:sz w:val="36"/>
          <w:szCs w:val="36"/>
          <w:cs/>
        </w:rPr>
        <w:t>ประศาสน</w:t>
      </w:r>
      <w:proofErr w:type="spellEnd"/>
      <w:r w:rsidRPr="00014A01">
        <w:rPr>
          <w:rFonts w:ascii="TH SarabunPSK" w:hAnsi="TH SarabunPSK" w:cs="TH SarabunPSK"/>
          <w:b w:val="0"/>
          <w:bCs w:val="0"/>
          <w:color w:val="1D1B11"/>
          <w:sz w:val="36"/>
          <w:szCs w:val="36"/>
          <w:cs/>
        </w:rPr>
        <w:t>ศาสตร์</w:t>
      </w:r>
    </w:p>
    <w:p w:rsidR="00014A01" w:rsidRPr="00014A01" w:rsidRDefault="00014A01" w:rsidP="0001169D">
      <w:pPr>
        <w:pStyle w:val="a4"/>
        <w:rPr>
          <w:rFonts w:ascii="TH SarabunPSK" w:hAnsi="TH SarabunPSK" w:cs="TH SarabunPSK"/>
          <w:b w:val="0"/>
          <w:bCs w:val="0"/>
          <w:color w:val="1D1B11"/>
          <w:sz w:val="36"/>
          <w:szCs w:val="36"/>
          <w:lang w:val="en-US"/>
        </w:rPr>
      </w:pPr>
    </w:p>
    <w:p w:rsidR="0001169D" w:rsidRPr="00014A01" w:rsidRDefault="0001169D" w:rsidP="0001169D">
      <w:pPr>
        <w:pStyle w:val="a4"/>
        <w:rPr>
          <w:rFonts w:ascii="TH SarabunPSK" w:hAnsi="TH SarabunPSK" w:cs="TH SarabunPSK"/>
          <w:b w:val="0"/>
          <w:bCs w:val="0"/>
          <w:color w:val="1D1B11"/>
          <w:sz w:val="36"/>
          <w:szCs w:val="36"/>
        </w:rPr>
      </w:pPr>
      <w:r w:rsidRPr="00014A01">
        <w:rPr>
          <w:rFonts w:ascii="TH SarabunPSK" w:hAnsi="TH SarabunPSK" w:cs="TH SarabunPSK"/>
          <w:b w:val="0"/>
          <w:bCs w:val="0"/>
          <w:color w:val="1D1B11"/>
          <w:sz w:val="36"/>
          <w:szCs w:val="36"/>
          <w:cs/>
        </w:rPr>
        <w:t>บัณฑิตวิทยาลัย</w:t>
      </w:r>
    </w:p>
    <w:p w:rsidR="001E0DAC" w:rsidRPr="00014A01" w:rsidRDefault="0001169D" w:rsidP="001E0DAC">
      <w:pPr>
        <w:pStyle w:val="a4"/>
        <w:rPr>
          <w:rFonts w:ascii="TH SarabunPSK" w:hAnsi="TH SarabunPSK" w:cs="TH SarabunPSK"/>
          <w:b w:val="0"/>
          <w:bCs w:val="0"/>
          <w:color w:val="1D1B11"/>
          <w:sz w:val="36"/>
          <w:szCs w:val="36"/>
        </w:rPr>
      </w:pPr>
      <w:r w:rsidRPr="00014A01">
        <w:rPr>
          <w:rFonts w:ascii="TH SarabunPSK" w:hAnsi="TH SarabunPSK" w:cs="TH SarabunPSK"/>
          <w:b w:val="0"/>
          <w:bCs w:val="0"/>
          <w:color w:val="1D1B11"/>
          <w:sz w:val="36"/>
          <w:szCs w:val="36"/>
          <w:cs/>
        </w:rPr>
        <w:t>มหาวิทยาลัยมหาจุฬาลง</w:t>
      </w:r>
      <w:proofErr w:type="spellStart"/>
      <w:r w:rsidRPr="00014A01">
        <w:rPr>
          <w:rFonts w:ascii="TH SarabunPSK" w:hAnsi="TH SarabunPSK" w:cs="TH SarabunPSK"/>
          <w:b w:val="0"/>
          <w:bCs w:val="0"/>
          <w:color w:val="1D1B11"/>
          <w:sz w:val="36"/>
          <w:szCs w:val="36"/>
          <w:cs/>
        </w:rPr>
        <w:t>กรณ</w:t>
      </w:r>
      <w:proofErr w:type="spellEnd"/>
      <w:r w:rsidRPr="00014A01">
        <w:rPr>
          <w:rFonts w:ascii="TH SarabunPSK" w:hAnsi="TH SarabunPSK" w:cs="TH SarabunPSK"/>
          <w:b w:val="0"/>
          <w:bCs w:val="0"/>
          <w:color w:val="1D1B11"/>
          <w:sz w:val="36"/>
          <w:szCs w:val="36"/>
          <w:cs/>
        </w:rPr>
        <w:t>ราชวิทยาลัย</w:t>
      </w:r>
    </w:p>
    <w:p w:rsidR="008879B2" w:rsidRPr="00014A01" w:rsidRDefault="002E11A6" w:rsidP="001E0DAC">
      <w:pPr>
        <w:pStyle w:val="a4"/>
        <w:rPr>
          <w:rFonts w:ascii="TH SarabunPSK" w:hAnsi="TH SarabunPSK" w:cs="TH SarabunPSK"/>
          <w:b w:val="0"/>
          <w:bCs w:val="0"/>
          <w:color w:val="1D1B11"/>
          <w:sz w:val="36"/>
          <w:szCs w:val="36"/>
          <w:cs/>
        </w:rPr>
      </w:pPr>
      <w:r w:rsidRPr="00014A01">
        <w:rPr>
          <w:rFonts w:ascii="TH SarabunPSK" w:hAnsi="TH SarabunPSK" w:cs="TH SarabunPSK" w:hint="cs"/>
          <w:b w:val="0"/>
          <w:bCs w:val="0"/>
          <w:color w:val="1D1B11"/>
          <w:sz w:val="36"/>
          <w:szCs w:val="36"/>
          <w:cs/>
        </w:rPr>
        <w:t>พุทธศักราช ๒๕๕๙</w:t>
      </w:r>
    </w:p>
    <w:p w:rsidR="008879B2" w:rsidRDefault="008879B2" w:rsidP="008879B2">
      <w:pPr>
        <w:pStyle w:val="a3"/>
        <w:jc w:val="center"/>
        <w:rPr>
          <w:rFonts w:ascii="TH SarabunPSK" w:hAnsi="TH SarabunPSK" w:cs="TH SarabunPSK"/>
          <w:color w:val="1D1B11"/>
        </w:rPr>
      </w:pPr>
      <w:r>
        <w:rPr>
          <w:rFonts w:ascii="TH SarabunPSK" w:hAnsi="TH SarabunPSK" w:cs="TH SarabunPSK"/>
          <w:color w:val="1D1B11"/>
          <w:sz w:val="36"/>
          <w:szCs w:val="36"/>
          <w:cs/>
        </w:rPr>
        <w:br w:type="page"/>
      </w:r>
      <w:r w:rsidR="006C06DA">
        <w:rPr>
          <w:rFonts w:ascii="TH SarabunPSK" w:eastAsia="MS Mincho" w:hAnsi="TH SarabunPSK" w:cs="TH SarabunPSK"/>
          <w:b/>
          <w:bCs/>
          <w:noProof/>
          <w:color w:val="1D1B11"/>
          <w:spacing w:val="-10"/>
          <w:sz w:val="27"/>
          <w:szCs w:val="27"/>
        </w:rPr>
        <w:lastRenderedPageBreak/>
        <w:drawing>
          <wp:inline distT="0" distB="0" distL="0" distR="0">
            <wp:extent cx="1201157" cy="11874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มจร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157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9B2" w:rsidRPr="000B20A9" w:rsidRDefault="008879B2" w:rsidP="008879B2">
      <w:pPr>
        <w:pStyle w:val="a3"/>
        <w:jc w:val="center"/>
        <w:rPr>
          <w:rFonts w:ascii="TH SarabunPSK" w:hAnsi="TH SarabunPSK" w:cs="TH SarabunPSK"/>
          <w:color w:val="1D1B11"/>
          <w:sz w:val="20"/>
          <w:szCs w:val="20"/>
        </w:rPr>
      </w:pPr>
    </w:p>
    <w:p w:rsidR="008879B2" w:rsidRDefault="008879B2" w:rsidP="008879B2">
      <w:pPr>
        <w:pStyle w:val="a4"/>
        <w:rPr>
          <w:rFonts w:ascii="TH SarabunPSK" w:hAnsi="TH SarabunPSK" w:cs="TH SarabunPSK"/>
          <w:sz w:val="40"/>
          <w:szCs w:val="40"/>
        </w:rPr>
      </w:pPr>
      <w:r w:rsidRPr="009920E4">
        <w:rPr>
          <w:rFonts w:ascii="TH SarabunPSK" w:hAnsi="TH SarabunPSK" w:cs="TH SarabunPSK"/>
          <w:sz w:val="40"/>
          <w:szCs w:val="40"/>
          <w:cs/>
        </w:rPr>
        <w:t>พุทธ</w:t>
      </w:r>
      <w:proofErr w:type="spellStart"/>
      <w:r w:rsidRPr="009920E4">
        <w:rPr>
          <w:rFonts w:ascii="TH SarabunPSK" w:hAnsi="TH SarabunPSK" w:cs="TH SarabunPSK"/>
          <w:sz w:val="40"/>
          <w:szCs w:val="40"/>
          <w:cs/>
        </w:rPr>
        <w:t>บูรณา</w:t>
      </w:r>
      <w:proofErr w:type="spellEnd"/>
      <w:r w:rsidRPr="009920E4">
        <w:rPr>
          <w:rFonts w:ascii="TH SarabunPSK" w:hAnsi="TH SarabunPSK" w:cs="TH SarabunPSK"/>
          <w:sz w:val="40"/>
          <w:szCs w:val="40"/>
          <w:cs/>
        </w:rPr>
        <w:t>การเพื่อการพัฒนาทรัพยากรมนุษย์</w:t>
      </w:r>
    </w:p>
    <w:p w:rsidR="008879B2" w:rsidRPr="00E05BD6" w:rsidRDefault="008879B2" w:rsidP="008879B2">
      <w:pPr>
        <w:pStyle w:val="a4"/>
        <w:rPr>
          <w:rFonts w:ascii="TH SarabunPSK" w:hAnsi="TH SarabunPSK" w:cs="TH SarabunPSK"/>
          <w:sz w:val="40"/>
          <w:szCs w:val="40"/>
        </w:rPr>
      </w:pPr>
      <w:r w:rsidRPr="009920E4">
        <w:rPr>
          <w:rFonts w:ascii="TH SarabunPSK" w:hAnsi="TH SarabunPSK" w:cs="TH SarabunPSK"/>
          <w:sz w:val="40"/>
          <w:szCs w:val="40"/>
          <w:cs/>
        </w:rPr>
        <w:t>ของสหกรณ์การเกษตรจังหวัดปทุมธานี</w:t>
      </w:r>
    </w:p>
    <w:p w:rsidR="008879B2" w:rsidRPr="00014A01" w:rsidRDefault="008879B2" w:rsidP="008879B2">
      <w:pPr>
        <w:pStyle w:val="a3"/>
        <w:jc w:val="center"/>
        <w:rPr>
          <w:rFonts w:ascii="TH SarabunPSK" w:hAnsi="TH SarabunPSK" w:cs="TH SarabunPSK"/>
          <w:color w:val="1D1B11"/>
          <w:sz w:val="36"/>
          <w:szCs w:val="36"/>
        </w:rPr>
      </w:pPr>
    </w:p>
    <w:p w:rsidR="00406BC6" w:rsidRPr="00014A01" w:rsidRDefault="00406BC6" w:rsidP="008879B2">
      <w:pPr>
        <w:pStyle w:val="a3"/>
        <w:jc w:val="center"/>
        <w:rPr>
          <w:rFonts w:ascii="TH SarabunPSK" w:hAnsi="TH SarabunPSK" w:cs="TH SarabunPSK"/>
          <w:color w:val="1D1B11"/>
          <w:sz w:val="36"/>
          <w:szCs w:val="36"/>
        </w:rPr>
      </w:pPr>
    </w:p>
    <w:p w:rsidR="008879B2" w:rsidRPr="00014A01" w:rsidRDefault="008879B2" w:rsidP="008879B2">
      <w:pPr>
        <w:tabs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879B2" w:rsidRPr="00014A01" w:rsidRDefault="008879B2" w:rsidP="008879B2">
      <w:pPr>
        <w:tabs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879B2" w:rsidRPr="00014A01" w:rsidRDefault="008879B2" w:rsidP="008879B2">
      <w:pPr>
        <w:tabs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879B2" w:rsidRPr="00014A01" w:rsidRDefault="008879B2" w:rsidP="008879B2">
      <w:pPr>
        <w:tabs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879B2" w:rsidRDefault="008879B2" w:rsidP="008879B2">
      <w:pPr>
        <w:tabs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นายไพบูลย์ สายด้วง</w:t>
      </w:r>
    </w:p>
    <w:p w:rsidR="008879B2" w:rsidRPr="00014A01" w:rsidRDefault="008879B2" w:rsidP="008879B2">
      <w:pPr>
        <w:tabs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4A01" w:rsidRPr="00014A01" w:rsidRDefault="00014A01" w:rsidP="008879B2">
      <w:pPr>
        <w:tabs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879B2" w:rsidRPr="00014A01" w:rsidRDefault="008879B2" w:rsidP="008879B2">
      <w:pPr>
        <w:pStyle w:val="a3"/>
        <w:jc w:val="center"/>
        <w:rPr>
          <w:rFonts w:ascii="TH SarabunPSK" w:hAnsi="TH SarabunPSK" w:cs="TH SarabunPSK"/>
          <w:color w:val="1D1B11"/>
          <w:sz w:val="36"/>
          <w:szCs w:val="36"/>
        </w:rPr>
      </w:pPr>
    </w:p>
    <w:p w:rsidR="00406BC6" w:rsidRPr="00014A01" w:rsidRDefault="00406BC6" w:rsidP="008879B2">
      <w:pPr>
        <w:pStyle w:val="a3"/>
        <w:jc w:val="center"/>
        <w:rPr>
          <w:rFonts w:ascii="TH SarabunPSK" w:hAnsi="TH SarabunPSK" w:cs="TH SarabunPSK"/>
          <w:color w:val="1D1B11"/>
          <w:sz w:val="36"/>
          <w:szCs w:val="36"/>
        </w:rPr>
      </w:pPr>
    </w:p>
    <w:p w:rsidR="008879B2" w:rsidRPr="00014A01" w:rsidRDefault="008879B2" w:rsidP="00014A01">
      <w:pPr>
        <w:pStyle w:val="a3"/>
        <w:jc w:val="center"/>
        <w:rPr>
          <w:rFonts w:ascii="TH SarabunPSK" w:hAnsi="TH SarabunPSK" w:cs="TH SarabunPSK"/>
          <w:color w:val="1D1B11"/>
          <w:sz w:val="36"/>
          <w:szCs w:val="36"/>
        </w:rPr>
      </w:pPr>
    </w:p>
    <w:p w:rsidR="008879B2" w:rsidRPr="00014A01" w:rsidRDefault="008879B2" w:rsidP="008879B2">
      <w:pPr>
        <w:pStyle w:val="a3"/>
        <w:jc w:val="center"/>
        <w:rPr>
          <w:rFonts w:ascii="TH SarabunPSK" w:hAnsi="TH SarabunPSK" w:cs="TH SarabunPSK"/>
          <w:color w:val="1D1B11"/>
          <w:sz w:val="36"/>
          <w:szCs w:val="36"/>
        </w:rPr>
      </w:pPr>
    </w:p>
    <w:p w:rsidR="008879B2" w:rsidRPr="00014A01" w:rsidRDefault="008879B2" w:rsidP="008879B2">
      <w:pPr>
        <w:pStyle w:val="a4"/>
        <w:rPr>
          <w:rFonts w:ascii="TH SarabunPSK" w:hAnsi="TH SarabunPSK" w:cs="TH SarabunPSK"/>
          <w:b w:val="0"/>
          <w:bCs w:val="0"/>
          <w:color w:val="1D1B11"/>
          <w:sz w:val="36"/>
          <w:szCs w:val="36"/>
        </w:rPr>
      </w:pPr>
      <w:r w:rsidRPr="00014A01">
        <w:rPr>
          <w:rFonts w:ascii="TH SarabunPSK" w:hAnsi="TH SarabunPSK" w:cs="TH SarabunPSK" w:hint="cs"/>
          <w:b w:val="0"/>
          <w:bCs w:val="0"/>
          <w:color w:val="1D1B11"/>
          <w:sz w:val="36"/>
          <w:szCs w:val="36"/>
          <w:cs/>
        </w:rPr>
        <w:t>ดุษฎี</w:t>
      </w:r>
      <w:r w:rsidRPr="00014A01">
        <w:rPr>
          <w:rFonts w:ascii="TH SarabunPSK" w:hAnsi="TH SarabunPSK" w:cs="TH SarabunPSK"/>
          <w:b w:val="0"/>
          <w:bCs w:val="0"/>
          <w:color w:val="1D1B11"/>
          <w:sz w:val="36"/>
          <w:szCs w:val="36"/>
          <w:cs/>
        </w:rPr>
        <w:t>นิพนธ์นี้เป็นส่วนหนึ่งของการศึกษา</w:t>
      </w:r>
    </w:p>
    <w:p w:rsidR="008879B2" w:rsidRPr="00014A01" w:rsidRDefault="008879B2" w:rsidP="008879B2">
      <w:pPr>
        <w:pStyle w:val="a4"/>
        <w:rPr>
          <w:rFonts w:ascii="TH SarabunPSK" w:hAnsi="TH SarabunPSK" w:cs="TH SarabunPSK"/>
          <w:b w:val="0"/>
          <w:bCs w:val="0"/>
          <w:color w:val="1D1B11"/>
          <w:sz w:val="36"/>
          <w:szCs w:val="36"/>
        </w:rPr>
      </w:pPr>
      <w:r w:rsidRPr="00014A01">
        <w:rPr>
          <w:rFonts w:ascii="TH SarabunPSK" w:hAnsi="TH SarabunPSK" w:cs="TH SarabunPSK"/>
          <w:b w:val="0"/>
          <w:bCs w:val="0"/>
          <w:color w:val="1D1B11"/>
          <w:sz w:val="36"/>
          <w:szCs w:val="36"/>
          <w:cs/>
        </w:rPr>
        <w:t>ตามหลักสูตรปริญญาพุทธ</w:t>
      </w:r>
      <w:proofErr w:type="spellStart"/>
      <w:r w:rsidRPr="00014A01">
        <w:rPr>
          <w:rFonts w:ascii="TH SarabunPSK" w:hAnsi="TH SarabunPSK" w:cs="TH SarabunPSK"/>
          <w:b w:val="0"/>
          <w:bCs w:val="0"/>
          <w:color w:val="1D1B11"/>
          <w:sz w:val="36"/>
          <w:szCs w:val="36"/>
          <w:cs/>
        </w:rPr>
        <w:t>ศาสตร</w:t>
      </w:r>
      <w:proofErr w:type="spellEnd"/>
      <w:r w:rsidRPr="00014A01">
        <w:rPr>
          <w:rFonts w:ascii="TH SarabunPSK" w:hAnsi="TH SarabunPSK" w:cs="TH SarabunPSK"/>
          <w:b w:val="0"/>
          <w:bCs w:val="0"/>
          <w:color w:val="1D1B11"/>
          <w:sz w:val="36"/>
          <w:szCs w:val="36"/>
          <w:cs/>
        </w:rPr>
        <w:t>ดุษฎีบัณฑิต</w:t>
      </w:r>
    </w:p>
    <w:p w:rsidR="008879B2" w:rsidRPr="00014A01" w:rsidRDefault="008879B2" w:rsidP="008879B2">
      <w:pPr>
        <w:pStyle w:val="a4"/>
        <w:rPr>
          <w:rFonts w:ascii="TH SarabunPSK" w:hAnsi="TH SarabunPSK" w:cs="TH SarabunPSK"/>
          <w:b w:val="0"/>
          <w:bCs w:val="0"/>
          <w:color w:val="1D1B11"/>
          <w:sz w:val="36"/>
          <w:szCs w:val="36"/>
        </w:rPr>
      </w:pPr>
      <w:r w:rsidRPr="00014A01">
        <w:rPr>
          <w:rFonts w:ascii="TH SarabunPSK" w:hAnsi="TH SarabunPSK" w:cs="TH SarabunPSK"/>
          <w:b w:val="0"/>
          <w:bCs w:val="0"/>
          <w:color w:val="1D1B11"/>
          <w:sz w:val="36"/>
          <w:szCs w:val="36"/>
          <w:cs/>
        </w:rPr>
        <w:t>สาขาวิชารัฐ</w:t>
      </w:r>
      <w:proofErr w:type="spellStart"/>
      <w:r w:rsidRPr="00014A01">
        <w:rPr>
          <w:rFonts w:ascii="TH SarabunPSK" w:hAnsi="TH SarabunPSK" w:cs="TH SarabunPSK"/>
          <w:b w:val="0"/>
          <w:bCs w:val="0"/>
          <w:color w:val="1D1B11"/>
          <w:sz w:val="36"/>
          <w:szCs w:val="36"/>
          <w:cs/>
        </w:rPr>
        <w:t>ประศาสน</w:t>
      </w:r>
      <w:proofErr w:type="spellEnd"/>
      <w:r w:rsidRPr="00014A01">
        <w:rPr>
          <w:rFonts w:ascii="TH SarabunPSK" w:hAnsi="TH SarabunPSK" w:cs="TH SarabunPSK"/>
          <w:b w:val="0"/>
          <w:bCs w:val="0"/>
          <w:color w:val="1D1B11"/>
          <w:sz w:val="36"/>
          <w:szCs w:val="36"/>
          <w:cs/>
        </w:rPr>
        <w:t>ศาสตร์</w:t>
      </w:r>
    </w:p>
    <w:p w:rsidR="008879B2" w:rsidRPr="00014A01" w:rsidRDefault="008879B2" w:rsidP="008879B2">
      <w:pPr>
        <w:pStyle w:val="a4"/>
        <w:rPr>
          <w:rFonts w:ascii="TH SarabunPSK" w:hAnsi="TH SarabunPSK" w:cs="TH SarabunPSK"/>
          <w:b w:val="0"/>
          <w:bCs w:val="0"/>
          <w:color w:val="1D1B11"/>
          <w:sz w:val="36"/>
          <w:szCs w:val="36"/>
        </w:rPr>
      </w:pPr>
      <w:r w:rsidRPr="00014A01">
        <w:rPr>
          <w:rFonts w:ascii="TH SarabunPSK" w:hAnsi="TH SarabunPSK" w:cs="TH SarabunPSK"/>
          <w:b w:val="0"/>
          <w:bCs w:val="0"/>
          <w:color w:val="1D1B11"/>
          <w:sz w:val="36"/>
          <w:szCs w:val="36"/>
          <w:cs/>
        </w:rPr>
        <w:t>บัณฑิตวิทยาลัย</w:t>
      </w:r>
    </w:p>
    <w:p w:rsidR="008879B2" w:rsidRPr="00014A01" w:rsidRDefault="008879B2" w:rsidP="008879B2">
      <w:pPr>
        <w:pStyle w:val="a4"/>
        <w:rPr>
          <w:rFonts w:ascii="TH SarabunPSK" w:hAnsi="TH SarabunPSK" w:cs="TH SarabunPSK"/>
          <w:b w:val="0"/>
          <w:bCs w:val="0"/>
          <w:color w:val="1D1B11"/>
          <w:sz w:val="36"/>
          <w:szCs w:val="36"/>
        </w:rPr>
      </w:pPr>
      <w:r w:rsidRPr="00014A01">
        <w:rPr>
          <w:rFonts w:ascii="TH SarabunPSK" w:hAnsi="TH SarabunPSK" w:cs="TH SarabunPSK"/>
          <w:b w:val="0"/>
          <w:bCs w:val="0"/>
          <w:color w:val="1D1B11"/>
          <w:sz w:val="36"/>
          <w:szCs w:val="36"/>
          <w:cs/>
        </w:rPr>
        <w:t>มหาวิทยาลัยมหาจุฬาลง</w:t>
      </w:r>
      <w:proofErr w:type="spellStart"/>
      <w:r w:rsidRPr="00014A01">
        <w:rPr>
          <w:rFonts w:ascii="TH SarabunPSK" w:hAnsi="TH SarabunPSK" w:cs="TH SarabunPSK"/>
          <w:b w:val="0"/>
          <w:bCs w:val="0"/>
          <w:color w:val="1D1B11"/>
          <w:sz w:val="36"/>
          <w:szCs w:val="36"/>
          <w:cs/>
        </w:rPr>
        <w:t>กรณ</w:t>
      </w:r>
      <w:proofErr w:type="spellEnd"/>
      <w:r w:rsidRPr="00014A01">
        <w:rPr>
          <w:rFonts w:ascii="TH SarabunPSK" w:hAnsi="TH SarabunPSK" w:cs="TH SarabunPSK"/>
          <w:b w:val="0"/>
          <w:bCs w:val="0"/>
          <w:color w:val="1D1B11"/>
          <w:sz w:val="36"/>
          <w:szCs w:val="36"/>
          <w:cs/>
        </w:rPr>
        <w:t>ราชวิทยาลัย</w:t>
      </w:r>
    </w:p>
    <w:p w:rsidR="008879B2" w:rsidRPr="00014A01" w:rsidRDefault="008879B2" w:rsidP="008879B2">
      <w:pPr>
        <w:pStyle w:val="a4"/>
        <w:rPr>
          <w:rFonts w:ascii="TH SarabunPSK" w:hAnsi="TH SarabunPSK" w:cs="TH SarabunPSK"/>
          <w:b w:val="0"/>
          <w:bCs w:val="0"/>
          <w:color w:val="1D1B11"/>
          <w:sz w:val="36"/>
          <w:szCs w:val="36"/>
        </w:rPr>
      </w:pPr>
      <w:r w:rsidRPr="00014A01">
        <w:rPr>
          <w:rFonts w:ascii="TH SarabunPSK" w:hAnsi="TH SarabunPSK" w:cs="TH SarabunPSK" w:hint="cs"/>
          <w:b w:val="0"/>
          <w:bCs w:val="0"/>
          <w:color w:val="1D1B11"/>
          <w:sz w:val="36"/>
          <w:szCs w:val="36"/>
          <w:cs/>
        </w:rPr>
        <w:t>พุทธศักราช ๒๕๕๙</w:t>
      </w:r>
    </w:p>
    <w:p w:rsidR="008879B2" w:rsidRPr="00014A01" w:rsidRDefault="008879B2" w:rsidP="008879B2">
      <w:pPr>
        <w:pStyle w:val="a4"/>
        <w:jc w:val="left"/>
        <w:rPr>
          <w:rFonts w:ascii="TH SarabunPSK" w:hAnsi="TH SarabunPSK" w:cs="TH SarabunPSK"/>
          <w:b w:val="0"/>
          <w:bCs w:val="0"/>
          <w:color w:val="1D1B11"/>
          <w:sz w:val="36"/>
          <w:szCs w:val="36"/>
        </w:rPr>
      </w:pPr>
    </w:p>
    <w:p w:rsidR="008879B2" w:rsidRPr="00014A01" w:rsidRDefault="008879B2" w:rsidP="008879B2">
      <w:pPr>
        <w:pStyle w:val="a4"/>
        <w:rPr>
          <w:rFonts w:ascii="TH SarabunPSK" w:hAnsi="TH SarabunPSK" w:cs="TH SarabunPSK"/>
          <w:b w:val="0"/>
          <w:bCs w:val="0"/>
          <w:color w:val="1D1B11"/>
          <w:sz w:val="36"/>
          <w:szCs w:val="36"/>
          <w:cs/>
        </w:rPr>
      </w:pPr>
      <w:r w:rsidRPr="00014A01">
        <w:rPr>
          <w:rFonts w:ascii="TH SarabunPSK" w:hAnsi="TH SarabunPSK" w:cs="TH SarabunPSK" w:hint="cs"/>
          <w:b w:val="0"/>
          <w:bCs w:val="0"/>
          <w:color w:val="1D1B11"/>
          <w:sz w:val="36"/>
          <w:szCs w:val="36"/>
          <w:cs/>
        </w:rPr>
        <w:t>(ลิขสิทธิ์เป็นของมหาวิทยาลัยมหาจุฬาลง</w:t>
      </w:r>
      <w:proofErr w:type="spellStart"/>
      <w:r w:rsidRPr="00014A01">
        <w:rPr>
          <w:rFonts w:ascii="TH SarabunPSK" w:hAnsi="TH SarabunPSK" w:cs="TH SarabunPSK" w:hint="cs"/>
          <w:b w:val="0"/>
          <w:bCs w:val="0"/>
          <w:color w:val="1D1B11"/>
          <w:sz w:val="36"/>
          <w:szCs w:val="36"/>
          <w:cs/>
        </w:rPr>
        <w:t>กรณ</w:t>
      </w:r>
      <w:proofErr w:type="spellEnd"/>
      <w:r w:rsidRPr="00014A01">
        <w:rPr>
          <w:rFonts w:ascii="TH SarabunPSK" w:hAnsi="TH SarabunPSK" w:cs="TH SarabunPSK" w:hint="cs"/>
          <w:b w:val="0"/>
          <w:bCs w:val="0"/>
          <w:color w:val="1D1B11"/>
          <w:sz w:val="36"/>
          <w:szCs w:val="36"/>
          <w:cs/>
        </w:rPr>
        <w:t>ราชวิทยาลัย)</w:t>
      </w:r>
    </w:p>
    <w:p w:rsidR="00F02EC8" w:rsidRDefault="008879B2" w:rsidP="001E0DAC">
      <w:pPr>
        <w:pStyle w:val="a4"/>
        <w:rPr>
          <w:rFonts w:ascii="TH SarabunPSK" w:hAnsi="TH SarabunPSK" w:cs="TH SarabunPSK"/>
          <w:color w:val="1D1B11"/>
          <w:sz w:val="36"/>
          <w:szCs w:val="36"/>
          <w:cs/>
        </w:rPr>
      </w:pPr>
      <w:r>
        <w:rPr>
          <w:rFonts w:ascii="TH SarabunPSK" w:hAnsi="TH SarabunPSK" w:cs="TH SarabunPSK"/>
          <w:color w:val="1D1B11"/>
          <w:sz w:val="36"/>
          <w:szCs w:val="36"/>
          <w:cs/>
        </w:rPr>
        <w:br w:type="page"/>
      </w:r>
    </w:p>
    <w:p w:rsidR="008879B2" w:rsidRDefault="006C06DA" w:rsidP="008879B2">
      <w:pPr>
        <w:pStyle w:val="a3"/>
        <w:jc w:val="center"/>
        <w:rPr>
          <w:rFonts w:ascii="TH SarabunPSK" w:hAnsi="TH SarabunPSK" w:cs="TH SarabunPSK"/>
          <w:color w:val="1D1B11"/>
        </w:rPr>
      </w:pPr>
      <w:r>
        <w:rPr>
          <w:rFonts w:ascii="TH SarabunPSK" w:eastAsia="MS Mincho" w:hAnsi="TH SarabunPSK" w:cs="TH SarabunPSK"/>
          <w:b/>
          <w:bCs/>
          <w:noProof/>
          <w:color w:val="1D1B11"/>
          <w:spacing w:val="-10"/>
          <w:sz w:val="27"/>
          <w:szCs w:val="27"/>
        </w:rPr>
        <w:lastRenderedPageBreak/>
        <w:drawing>
          <wp:inline distT="0" distB="0" distL="0" distR="0" wp14:anchorId="28FDEE25" wp14:editId="30A5DB95">
            <wp:extent cx="1201157" cy="11874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มจร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157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9B2" w:rsidRPr="000B20A9" w:rsidRDefault="008879B2" w:rsidP="008879B2">
      <w:pPr>
        <w:pStyle w:val="a3"/>
        <w:jc w:val="center"/>
        <w:rPr>
          <w:rFonts w:ascii="TH SarabunPSK" w:hAnsi="TH SarabunPSK" w:cs="TH SarabunPSK"/>
          <w:color w:val="1D1B11"/>
          <w:sz w:val="20"/>
          <w:szCs w:val="20"/>
        </w:rPr>
      </w:pPr>
    </w:p>
    <w:p w:rsidR="008879B2" w:rsidRDefault="00014A01" w:rsidP="008879B2">
      <w:pPr>
        <w:pStyle w:val="a4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Integrat</w:t>
      </w:r>
      <w:r>
        <w:rPr>
          <w:rFonts w:ascii="TH SarabunPSK" w:hAnsi="TH SarabunPSK" w:cs="TH SarabunPSK"/>
          <w:sz w:val="36"/>
          <w:szCs w:val="36"/>
          <w:lang w:val="en-US"/>
        </w:rPr>
        <w:t>ed</w:t>
      </w:r>
      <w:r w:rsidRPr="009920E4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>Buddhis</w:t>
      </w:r>
      <w:r>
        <w:rPr>
          <w:rFonts w:ascii="TH SarabunPSK" w:hAnsi="TH SarabunPSK" w:cs="TH SarabunPSK"/>
          <w:sz w:val="36"/>
          <w:szCs w:val="36"/>
          <w:lang w:val="en-US"/>
        </w:rPr>
        <w:t>m</w:t>
      </w:r>
      <w:r w:rsidRPr="009920E4">
        <w:rPr>
          <w:rFonts w:ascii="TH SarabunPSK" w:hAnsi="TH SarabunPSK" w:cs="TH SarabunPSK"/>
          <w:sz w:val="36"/>
          <w:szCs w:val="36"/>
        </w:rPr>
        <w:t xml:space="preserve"> for Human Resource Development of Agricultural Cooperative  in </w:t>
      </w:r>
      <w:proofErr w:type="spellStart"/>
      <w:r w:rsidRPr="009920E4">
        <w:rPr>
          <w:rFonts w:ascii="TH SarabunPSK" w:hAnsi="TH SarabunPSK" w:cs="TH SarabunPSK"/>
          <w:sz w:val="36"/>
          <w:szCs w:val="36"/>
        </w:rPr>
        <w:t>Pathumtanee</w:t>
      </w:r>
      <w:proofErr w:type="spellEnd"/>
      <w:r w:rsidRPr="009920E4">
        <w:rPr>
          <w:rFonts w:ascii="TH SarabunPSK" w:hAnsi="TH SarabunPSK" w:cs="TH SarabunPSK"/>
          <w:sz w:val="36"/>
          <w:szCs w:val="36"/>
        </w:rPr>
        <w:t xml:space="preserve"> Province</w:t>
      </w:r>
    </w:p>
    <w:p w:rsidR="008879B2" w:rsidRPr="00E05BD6" w:rsidRDefault="008879B2" w:rsidP="008879B2">
      <w:pPr>
        <w:pStyle w:val="a4"/>
        <w:rPr>
          <w:rFonts w:ascii="TH SarabunPSK" w:hAnsi="TH SarabunPSK" w:cs="TH SarabunPSK"/>
          <w:sz w:val="36"/>
          <w:szCs w:val="36"/>
        </w:rPr>
      </w:pPr>
    </w:p>
    <w:p w:rsidR="008879B2" w:rsidRPr="005F4760" w:rsidRDefault="008879B2" w:rsidP="008879B2">
      <w:pPr>
        <w:pStyle w:val="a3"/>
        <w:jc w:val="center"/>
        <w:rPr>
          <w:rFonts w:ascii="TH SarabunPSK" w:hAnsi="TH SarabunPSK" w:cs="TH SarabunPSK"/>
          <w:color w:val="1D1B11"/>
          <w:sz w:val="32"/>
          <w:szCs w:val="32"/>
        </w:rPr>
      </w:pPr>
    </w:p>
    <w:p w:rsidR="008879B2" w:rsidRDefault="008879B2" w:rsidP="008879B2">
      <w:pPr>
        <w:pStyle w:val="a3"/>
        <w:jc w:val="center"/>
        <w:rPr>
          <w:rFonts w:ascii="TH SarabunPSK" w:hAnsi="TH SarabunPSK" w:cs="TH SarabunPSK"/>
          <w:color w:val="1D1B11"/>
          <w:sz w:val="32"/>
          <w:szCs w:val="32"/>
        </w:rPr>
      </w:pPr>
    </w:p>
    <w:p w:rsidR="008879B2" w:rsidRDefault="008879B2" w:rsidP="008879B2">
      <w:pPr>
        <w:tabs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879B2" w:rsidRDefault="008879B2" w:rsidP="008879B2">
      <w:pPr>
        <w:tabs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879B2" w:rsidRDefault="008879B2" w:rsidP="008879B2">
      <w:pPr>
        <w:tabs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879B2" w:rsidRPr="00406BC6" w:rsidRDefault="00406BC6" w:rsidP="008879B2">
      <w:pPr>
        <w:tabs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06BC6">
        <w:rPr>
          <w:rFonts w:ascii="TH SarabunPSK" w:hAnsi="TH SarabunPSK" w:cs="TH SarabunPSK"/>
          <w:b/>
          <w:bCs/>
          <w:sz w:val="36"/>
          <w:szCs w:val="36"/>
        </w:rPr>
        <w:t xml:space="preserve">Mr. </w:t>
      </w:r>
      <w:proofErr w:type="spellStart"/>
      <w:r w:rsidRPr="00406BC6">
        <w:rPr>
          <w:rFonts w:ascii="TH SarabunPSK" w:hAnsi="TH SarabunPSK" w:cs="TH SarabunPSK"/>
          <w:b/>
          <w:bCs/>
          <w:sz w:val="36"/>
          <w:szCs w:val="36"/>
        </w:rPr>
        <w:t>Paiboon</w:t>
      </w:r>
      <w:proofErr w:type="spellEnd"/>
      <w:r w:rsidRPr="00406BC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406BC6">
        <w:rPr>
          <w:rFonts w:ascii="TH SarabunPSK" w:hAnsi="TH SarabunPSK" w:cs="TH SarabunPSK"/>
          <w:b/>
          <w:bCs/>
          <w:sz w:val="36"/>
          <w:szCs w:val="36"/>
        </w:rPr>
        <w:t>Saiduang</w:t>
      </w:r>
      <w:proofErr w:type="spellEnd"/>
    </w:p>
    <w:p w:rsidR="008879B2" w:rsidRPr="00EC0346" w:rsidRDefault="008879B2" w:rsidP="008879B2">
      <w:pPr>
        <w:tabs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879B2" w:rsidRDefault="008879B2" w:rsidP="008879B2">
      <w:pPr>
        <w:pStyle w:val="a3"/>
        <w:jc w:val="center"/>
        <w:rPr>
          <w:rFonts w:ascii="TH SarabunPSK" w:hAnsi="TH SarabunPSK" w:cs="TH SarabunPSK"/>
          <w:color w:val="1D1B11"/>
          <w:sz w:val="32"/>
          <w:szCs w:val="32"/>
        </w:rPr>
      </w:pPr>
    </w:p>
    <w:p w:rsidR="00642256" w:rsidRDefault="00642256" w:rsidP="008879B2">
      <w:pPr>
        <w:pStyle w:val="a3"/>
        <w:jc w:val="center"/>
        <w:rPr>
          <w:rFonts w:ascii="TH SarabunPSK" w:hAnsi="TH SarabunPSK" w:cs="TH SarabunPSK"/>
          <w:color w:val="1D1B11"/>
          <w:sz w:val="32"/>
          <w:szCs w:val="32"/>
        </w:rPr>
      </w:pPr>
    </w:p>
    <w:p w:rsidR="008879B2" w:rsidRDefault="008879B2" w:rsidP="00014A01">
      <w:pPr>
        <w:pStyle w:val="a3"/>
        <w:jc w:val="center"/>
        <w:rPr>
          <w:rFonts w:ascii="TH SarabunPSK" w:hAnsi="TH SarabunPSK" w:cs="TH SarabunPSK"/>
          <w:color w:val="1D1B11"/>
          <w:sz w:val="32"/>
          <w:szCs w:val="32"/>
        </w:rPr>
      </w:pPr>
    </w:p>
    <w:p w:rsidR="008879B2" w:rsidRDefault="008879B2" w:rsidP="008879B2">
      <w:pPr>
        <w:pStyle w:val="a3"/>
        <w:jc w:val="center"/>
        <w:rPr>
          <w:rFonts w:ascii="TH SarabunPSK" w:hAnsi="TH SarabunPSK" w:cs="TH SarabunPSK"/>
          <w:color w:val="1D1B11"/>
          <w:sz w:val="32"/>
          <w:szCs w:val="32"/>
        </w:rPr>
      </w:pPr>
    </w:p>
    <w:p w:rsidR="008879B2" w:rsidRPr="000B110D" w:rsidRDefault="00406BC6" w:rsidP="008879B2">
      <w:pPr>
        <w:pStyle w:val="a4"/>
        <w:rPr>
          <w:rFonts w:ascii="TH SarabunPSK" w:hAnsi="TH SarabunPSK" w:cs="TH SarabunPSK"/>
          <w:b w:val="0"/>
          <w:bCs w:val="0"/>
          <w:color w:val="1D1B11"/>
          <w:sz w:val="36"/>
          <w:szCs w:val="36"/>
          <w:lang w:val="en-US"/>
        </w:rPr>
      </w:pPr>
      <w:r w:rsidRPr="000B110D">
        <w:rPr>
          <w:rFonts w:ascii="TH SarabunPSK" w:hAnsi="TH SarabunPSK" w:cs="TH SarabunPSK"/>
          <w:b w:val="0"/>
          <w:bCs w:val="0"/>
          <w:color w:val="1D1B11"/>
          <w:sz w:val="36"/>
          <w:szCs w:val="36"/>
          <w:lang w:val="en-US"/>
        </w:rPr>
        <w:t>A Dissertation Submitted in Partial Fulfillment of</w:t>
      </w:r>
    </w:p>
    <w:p w:rsidR="00406BC6" w:rsidRPr="000B110D" w:rsidRDefault="00406BC6" w:rsidP="008879B2">
      <w:pPr>
        <w:pStyle w:val="a4"/>
        <w:rPr>
          <w:rFonts w:ascii="TH SarabunPSK" w:hAnsi="TH SarabunPSK" w:cs="TH SarabunPSK"/>
          <w:b w:val="0"/>
          <w:bCs w:val="0"/>
          <w:color w:val="1D1B11"/>
          <w:sz w:val="36"/>
          <w:szCs w:val="36"/>
          <w:lang w:val="en-US"/>
        </w:rPr>
      </w:pPr>
      <w:r w:rsidRPr="000B110D">
        <w:rPr>
          <w:rFonts w:ascii="TH SarabunPSK" w:hAnsi="TH SarabunPSK" w:cs="TH SarabunPSK"/>
          <w:b w:val="0"/>
          <w:bCs w:val="0"/>
          <w:color w:val="1D1B11"/>
          <w:sz w:val="36"/>
          <w:szCs w:val="36"/>
          <w:lang w:val="en-US"/>
        </w:rPr>
        <w:t>The Requirement for the Degree of</w:t>
      </w:r>
    </w:p>
    <w:p w:rsidR="00406BC6" w:rsidRPr="000B110D" w:rsidRDefault="00406BC6" w:rsidP="008879B2">
      <w:pPr>
        <w:pStyle w:val="a4"/>
        <w:rPr>
          <w:rFonts w:ascii="TH SarabunPSK" w:hAnsi="TH SarabunPSK" w:cs="TH SarabunPSK"/>
          <w:b w:val="0"/>
          <w:bCs w:val="0"/>
          <w:color w:val="1D1B11"/>
          <w:sz w:val="36"/>
          <w:szCs w:val="36"/>
          <w:lang w:val="en-US"/>
        </w:rPr>
      </w:pPr>
      <w:r w:rsidRPr="000B110D">
        <w:rPr>
          <w:rFonts w:ascii="TH SarabunPSK" w:hAnsi="TH SarabunPSK" w:cs="TH SarabunPSK"/>
          <w:b w:val="0"/>
          <w:bCs w:val="0"/>
          <w:color w:val="1D1B11"/>
          <w:sz w:val="36"/>
          <w:szCs w:val="36"/>
          <w:lang w:val="en-US"/>
        </w:rPr>
        <w:t>Doctor of Philosophy</w:t>
      </w:r>
    </w:p>
    <w:p w:rsidR="00014A01" w:rsidRPr="000B110D" w:rsidRDefault="00014A01" w:rsidP="008879B2">
      <w:pPr>
        <w:pStyle w:val="a4"/>
        <w:rPr>
          <w:rFonts w:ascii="TH SarabunPSK" w:hAnsi="TH SarabunPSK" w:cs="TH SarabunPSK"/>
          <w:b w:val="0"/>
          <w:bCs w:val="0"/>
          <w:color w:val="1D1B11"/>
          <w:sz w:val="36"/>
          <w:szCs w:val="36"/>
          <w:lang w:val="en-US"/>
        </w:rPr>
      </w:pPr>
      <w:r w:rsidRPr="000B110D">
        <w:rPr>
          <w:rFonts w:ascii="TH SarabunPSK" w:hAnsi="TH SarabunPSK" w:cs="TH SarabunPSK"/>
          <w:b w:val="0"/>
          <w:bCs w:val="0"/>
          <w:color w:val="1D1B11"/>
          <w:sz w:val="36"/>
          <w:szCs w:val="36"/>
          <w:lang w:val="en-US"/>
        </w:rPr>
        <w:t>(Public Administration)</w:t>
      </w:r>
    </w:p>
    <w:p w:rsidR="00014A01" w:rsidRPr="000B110D" w:rsidRDefault="00014A01" w:rsidP="008879B2">
      <w:pPr>
        <w:pStyle w:val="a4"/>
        <w:rPr>
          <w:rFonts w:ascii="TH SarabunPSK" w:hAnsi="TH SarabunPSK" w:cs="TH SarabunPSK"/>
          <w:b w:val="0"/>
          <w:bCs w:val="0"/>
          <w:color w:val="1D1B11"/>
          <w:sz w:val="36"/>
          <w:szCs w:val="36"/>
          <w:lang w:val="en-US"/>
        </w:rPr>
      </w:pPr>
    </w:p>
    <w:p w:rsidR="00406BC6" w:rsidRPr="000B110D" w:rsidRDefault="00406BC6" w:rsidP="008879B2">
      <w:pPr>
        <w:pStyle w:val="a4"/>
        <w:rPr>
          <w:rFonts w:ascii="TH SarabunPSK" w:hAnsi="TH SarabunPSK" w:cs="TH SarabunPSK"/>
          <w:b w:val="0"/>
          <w:bCs w:val="0"/>
          <w:color w:val="1D1B11"/>
          <w:sz w:val="36"/>
          <w:szCs w:val="36"/>
          <w:lang w:val="en-US"/>
        </w:rPr>
      </w:pPr>
      <w:r w:rsidRPr="000B110D">
        <w:rPr>
          <w:rFonts w:ascii="TH SarabunPSK" w:hAnsi="TH SarabunPSK" w:cs="TH SarabunPSK"/>
          <w:b w:val="0"/>
          <w:bCs w:val="0"/>
          <w:color w:val="1D1B11"/>
          <w:sz w:val="36"/>
          <w:szCs w:val="36"/>
          <w:lang w:val="en-US"/>
        </w:rPr>
        <w:t>Graduate School</w:t>
      </w:r>
    </w:p>
    <w:p w:rsidR="00406BC6" w:rsidRPr="000B110D" w:rsidRDefault="00406BC6" w:rsidP="008879B2">
      <w:pPr>
        <w:pStyle w:val="a4"/>
        <w:rPr>
          <w:rFonts w:ascii="TH SarabunPSK" w:hAnsi="TH SarabunPSK" w:cs="TH SarabunPSK"/>
          <w:b w:val="0"/>
          <w:bCs w:val="0"/>
          <w:color w:val="1D1B11"/>
          <w:sz w:val="36"/>
          <w:szCs w:val="36"/>
          <w:lang w:val="en-US"/>
        </w:rPr>
      </w:pPr>
      <w:proofErr w:type="spellStart"/>
      <w:r w:rsidRPr="000B110D">
        <w:rPr>
          <w:rFonts w:ascii="TH SarabunPSK" w:hAnsi="TH SarabunPSK" w:cs="TH SarabunPSK"/>
          <w:b w:val="0"/>
          <w:bCs w:val="0"/>
          <w:color w:val="1D1B11"/>
          <w:sz w:val="36"/>
          <w:szCs w:val="36"/>
          <w:lang w:val="en-US"/>
        </w:rPr>
        <w:t>Mahachulalongkornrajavidyalaya</w:t>
      </w:r>
      <w:proofErr w:type="spellEnd"/>
      <w:r w:rsidRPr="000B110D">
        <w:rPr>
          <w:rFonts w:ascii="TH SarabunPSK" w:hAnsi="TH SarabunPSK" w:cs="TH SarabunPSK"/>
          <w:b w:val="0"/>
          <w:bCs w:val="0"/>
          <w:color w:val="1D1B11"/>
          <w:sz w:val="36"/>
          <w:szCs w:val="36"/>
          <w:lang w:val="en-US"/>
        </w:rPr>
        <w:t xml:space="preserve"> University</w:t>
      </w:r>
    </w:p>
    <w:p w:rsidR="00406BC6" w:rsidRPr="000B110D" w:rsidRDefault="00406BC6" w:rsidP="008879B2">
      <w:pPr>
        <w:pStyle w:val="a4"/>
        <w:rPr>
          <w:rFonts w:ascii="TH SarabunPSK" w:hAnsi="TH SarabunPSK" w:cs="TH SarabunPSK"/>
          <w:b w:val="0"/>
          <w:bCs w:val="0"/>
          <w:color w:val="1D1B11"/>
          <w:sz w:val="36"/>
          <w:szCs w:val="36"/>
          <w:lang w:val="en-US"/>
        </w:rPr>
      </w:pPr>
      <w:r w:rsidRPr="000B110D">
        <w:rPr>
          <w:rFonts w:ascii="TH SarabunPSK" w:hAnsi="TH SarabunPSK" w:cs="TH SarabunPSK"/>
          <w:b w:val="0"/>
          <w:bCs w:val="0"/>
          <w:color w:val="1D1B11"/>
          <w:sz w:val="36"/>
          <w:szCs w:val="36"/>
          <w:lang w:val="en-US"/>
        </w:rPr>
        <w:t>C.E. 2016</w:t>
      </w:r>
    </w:p>
    <w:p w:rsidR="00406BC6" w:rsidRPr="000B110D" w:rsidRDefault="00406BC6" w:rsidP="008879B2">
      <w:pPr>
        <w:pStyle w:val="a4"/>
        <w:rPr>
          <w:rFonts w:ascii="TH SarabunPSK" w:hAnsi="TH SarabunPSK" w:cs="TH SarabunPSK"/>
          <w:b w:val="0"/>
          <w:bCs w:val="0"/>
          <w:color w:val="1D1B11"/>
          <w:sz w:val="36"/>
          <w:szCs w:val="36"/>
          <w:lang w:val="en-US"/>
        </w:rPr>
      </w:pPr>
    </w:p>
    <w:p w:rsidR="00406BC6" w:rsidRPr="000B110D" w:rsidRDefault="00406BC6" w:rsidP="008879B2">
      <w:pPr>
        <w:pStyle w:val="a4"/>
        <w:rPr>
          <w:rFonts w:ascii="TH SarabunPSK" w:hAnsi="TH SarabunPSK" w:cs="TH SarabunPSK"/>
          <w:b w:val="0"/>
          <w:bCs w:val="0"/>
          <w:color w:val="1D1B11"/>
          <w:sz w:val="36"/>
          <w:szCs w:val="36"/>
          <w:lang w:val="en-US"/>
        </w:rPr>
      </w:pPr>
      <w:r w:rsidRPr="000B110D">
        <w:rPr>
          <w:rFonts w:ascii="TH SarabunPSK" w:hAnsi="TH SarabunPSK" w:cs="TH SarabunPSK"/>
          <w:b w:val="0"/>
          <w:bCs w:val="0"/>
          <w:color w:val="1D1B11"/>
          <w:sz w:val="36"/>
          <w:szCs w:val="36"/>
          <w:lang w:val="en-US"/>
        </w:rPr>
        <w:t xml:space="preserve">(Copyright by </w:t>
      </w:r>
      <w:proofErr w:type="spellStart"/>
      <w:r w:rsidRPr="000B110D">
        <w:rPr>
          <w:rFonts w:ascii="TH SarabunPSK" w:hAnsi="TH SarabunPSK" w:cs="TH SarabunPSK"/>
          <w:b w:val="0"/>
          <w:bCs w:val="0"/>
          <w:color w:val="1D1B11"/>
          <w:sz w:val="36"/>
          <w:szCs w:val="36"/>
          <w:lang w:val="en-US"/>
        </w:rPr>
        <w:t>Mahachulalongkornrajavidyalaya</w:t>
      </w:r>
      <w:proofErr w:type="spellEnd"/>
      <w:r w:rsidRPr="000B110D">
        <w:rPr>
          <w:rFonts w:ascii="TH SarabunPSK" w:hAnsi="TH SarabunPSK" w:cs="TH SarabunPSK"/>
          <w:b w:val="0"/>
          <w:bCs w:val="0"/>
          <w:color w:val="1D1B11"/>
          <w:sz w:val="36"/>
          <w:szCs w:val="36"/>
          <w:lang w:val="en-US"/>
        </w:rPr>
        <w:t xml:space="preserve"> University)</w:t>
      </w:r>
    </w:p>
    <w:p w:rsidR="008478FC" w:rsidRDefault="008478FC">
      <w:pPr>
        <w:spacing w:after="0" w:line="240" w:lineRule="auto"/>
        <w:rPr>
          <w:rFonts w:ascii="TH SarabunPSK" w:eastAsia="Cordia New" w:hAnsi="TH SarabunPSK" w:cs="TH SarabunPSK"/>
          <w:color w:val="1D1B11"/>
          <w:sz w:val="36"/>
          <w:szCs w:val="36"/>
          <w:lang w:val="x-none" w:eastAsia="ja-JP"/>
        </w:rPr>
      </w:pPr>
      <w:r>
        <w:rPr>
          <w:rFonts w:ascii="TH SarabunPSK" w:hAnsi="TH SarabunPSK" w:cs="TH SarabunPSK"/>
          <w:b/>
          <w:bCs/>
          <w:color w:val="1D1B11"/>
          <w:sz w:val="36"/>
          <w:szCs w:val="36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68"/>
        <w:gridCol w:w="5418"/>
      </w:tblGrid>
      <w:tr w:rsidR="008478FC" w:rsidRPr="008478FC" w:rsidTr="005340B0">
        <w:tc>
          <w:tcPr>
            <w:tcW w:w="2840" w:type="dxa"/>
          </w:tcPr>
          <w:p w:rsidR="008478FC" w:rsidRPr="008478FC" w:rsidRDefault="008478FC" w:rsidP="008478FC">
            <w:pPr>
              <w:tabs>
                <w:tab w:val="left" w:pos="990"/>
                <w:tab w:val="left" w:pos="1170"/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8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ชื่อดุษฎีนิพนธ์</w:t>
            </w:r>
          </w:p>
        </w:tc>
        <w:tc>
          <w:tcPr>
            <w:tcW w:w="264" w:type="dxa"/>
          </w:tcPr>
          <w:p w:rsidR="008478FC" w:rsidRPr="008478FC" w:rsidRDefault="008478FC" w:rsidP="008478FC">
            <w:pPr>
              <w:tabs>
                <w:tab w:val="left" w:pos="990"/>
                <w:tab w:val="left" w:pos="1170"/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78FC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5418" w:type="dxa"/>
          </w:tcPr>
          <w:p w:rsidR="008478FC" w:rsidRPr="008478FC" w:rsidRDefault="008478FC" w:rsidP="008478FC">
            <w:pPr>
              <w:tabs>
                <w:tab w:val="left" w:pos="990"/>
                <w:tab w:val="left" w:pos="1170"/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78FC"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</w:t>
            </w:r>
            <w:proofErr w:type="spellStart"/>
            <w:r w:rsidRPr="008478FC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8478F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การเพื่อการพัฒนาทรัพยากรมนุษย์ของสหกรณ์การเกษตร จังหวัดปทุมธานี</w:t>
            </w:r>
          </w:p>
        </w:tc>
      </w:tr>
      <w:tr w:rsidR="008478FC" w:rsidRPr="008478FC" w:rsidTr="005340B0">
        <w:tc>
          <w:tcPr>
            <w:tcW w:w="2840" w:type="dxa"/>
          </w:tcPr>
          <w:p w:rsidR="008478FC" w:rsidRPr="008478FC" w:rsidRDefault="008478FC" w:rsidP="008478FC">
            <w:pPr>
              <w:tabs>
                <w:tab w:val="left" w:pos="990"/>
                <w:tab w:val="left" w:pos="1170"/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8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264" w:type="dxa"/>
          </w:tcPr>
          <w:p w:rsidR="008478FC" w:rsidRPr="008478FC" w:rsidRDefault="008478FC" w:rsidP="008478FC">
            <w:pPr>
              <w:tabs>
                <w:tab w:val="left" w:pos="990"/>
                <w:tab w:val="left" w:pos="1170"/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78FC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5418" w:type="dxa"/>
          </w:tcPr>
          <w:p w:rsidR="008478FC" w:rsidRPr="008478FC" w:rsidRDefault="008478FC" w:rsidP="008478FC">
            <w:pPr>
              <w:tabs>
                <w:tab w:val="left" w:pos="990"/>
                <w:tab w:val="left" w:pos="1170"/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78F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นายไพบูลย์ สายด้วง</w:t>
            </w:r>
          </w:p>
        </w:tc>
      </w:tr>
      <w:tr w:rsidR="008478FC" w:rsidRPr="008478FC" w:rsidTr="005340B0">
        <w:tc>
          <w:tcPr>
            <w:tcW w:w="2840" w:type="dxa"/>
          </w:tcPr>
          <w:p w:rsidR="008478FC" w:rsidRPr="008478FC" w:rsidRDefault="008478FC" w:rsidP="008478FC">
            <w:pPr>
              <w:tabs>
                <w:tab w:val="left" w:pos="990"/>
                <w:tab w:val="left" w:pos="1170"/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8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</w:t>
            </w:r>
          </w:p>
        </w:tc>
        <w:tc>
          <w:tcPr>
            <w:tcW w:w="264" w:type="dxa"/>
          </w:tcPr>
          <w:p w:rsidR="008478FC" w:rsidRPr="008478FC" w:rsidRDefault="008478FC" w:rsidP="008478FC">
            <w:pPr>
              <w:tabs>
                <w:tab w:val="left" w:pos="990"/>
                <w:tab w:val="left" w:pos="1170"/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78FC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5418" w:type="dxa"/>
          </w:tcPr>
          <w:p w:rsidR="008478FC" w:rsidRPr="008478FC" w:rsidRDefault="008478FC" w:rsidP="008478FC">
            <w:pPr>
              <w:tabs>
                <w:tab w:val="left" w:pos="990"/>
                <w:tab w:val="left" w:pos="1170"/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78FC">
              <w:rPr>
                <w:rFonts w:ascii="TH SarabunPSK" w:hAnsi="TH SarabunPSK" w:cs="TH SarabunPSK"/>
                <w:sz w:val="32"/>
                <w:szCs w:val="32"/>
                <w:cs/>
              </w:rPr>
              <w:t>พุทธ</w:t>
            </w:r>
            <w:proofErr w:type="spellStart"/>
            <w:r w:rsidRPr="008478FC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8478FC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 (รัฐ</w:t>
            </w:r>
            <w:proofErr w:type="spellStart"/>
            <w:r w:rsidRPr="008478FC">
              <w:rPr>
                <w:rFonts w:ascii="TH SarabunPSK" w:hAnsi="TH SarabunPSK" w:cs="TH SarabunPSK"/>
                <w:sz w:val="32"/>
                <w:szCs w:val="32"/>
                <w:cs/>
              </w:rPr>
              <w:t>ประศาสน</w:t>
            </w:r>
            <w:proofErr w:type="spellEnd"/>
            <w:r w:rsidRPr="008478FC">
              <w:rPr>
                <w:rFonts w:ascii="TH SarabunPSK" w:hAnsi="TH SarabunPSK" w:cs="TH SarabunPSK"/>
                <w:sz w:val="32"/>
                <w:szCs w:val="32"/>
                <w:cs/>
              </w:rPr>
              <w:t>ศาสตร์)</w:t>
            </w:r>
          </w:p>
        </w:tc>
      </w:tr>
      <w:tr w:rsidR="008478FC" w:rsidRPr="008478FC" w:rsidTr="005340B0">
        <w:tc>
          <w:tcPr>
            <w:tcW w:w="8522" w:type="dxa"/>
            <w:gridSpan w:val="3"/>
          </w:tcPr>
          <w:p w:rsidR="008478FC" w:rsidRPr="008478FC" w:rsidRDefault="008478FC" w:rsidP="008478FC">
            <w:pPr>
              <w:tabs>
                <w:tab w:val="left" w:pos="990"/>
                <w:tab w:val="left" w:pos="1170"/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8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คณะกรรมการควบคุมดุษฎีนิพนธ์</w:t>
            </w:r>
          </w:p>
        </w:tc>
      </w:tr>
      <w:tr w:rsidR="008478FC" w:rsidRPr="008478FC" w:rsidTr="005340B0">
        <w:tc>
          <w:tcPr>
            <w:tcW w:w="2840" w:type="dxa"/>
          </w:tcPr>
          <w:p w:rsidR="008478FC" w:rsidRPr="008478FC" w:rsidRDefault="008478FC" w:rsidP="008478FC">
            <w:pPr>
              <w:tabs>
                <w:tab w:val="left" w:pos="990"/>
                <w:tab w:val="left" w:pos="1170"/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8478FC" w:rsidRPr="008478FC" w:rsidRDefault="008478FC" w:rsidP="008478FC">
            <w:pPr>
              <w:tabs>
                <w:tab w:val="left" w:pos="990"/>
                <w:tab w:val="left" w:pos="1170"/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78FC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5418" w:type="dxa"/>
          </w:tcPr>
          <w:p w:rsidR="008478FC" w:rsidRPr="008478FC" w:rsidRDefault="008478FC" w:rsidP="008478FC">
            <w:pPr>
              <w:tabs>
                <w:tab w:val="left" w:pos="990"/>
                <w:tab w:val="left" w:pos="1170"/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78FC"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อ.ดร.สุริยา รักษาเมือง</w:t>
            </w:r>
            <w:r w:rsidRPr="008478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8478FC">
              <w:rPr>
                <w:rFonts w:ascii="TH SarabunPSK" w:hAnsi="TH SarabunPSK" w:cs="TH SarabunPSK" w:hint="cs"/>
                <w:sz w:val="32"/>
                <w:szCs w:val="32"/>
                <w:cs/>
              </w:rPr>
              <w:t>ป.ธ</w:t>
            </w:r>
            <w:proofErr w:type="spellEnd"/>
            <w:r w:rsidRPr="008478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.๙, </w:t>
            </w:r>
            <w:proofErr w:type="spellStart"/>
            <w:r w:rsidRPr="008478FC">
              <w:rPr>
                <w:rFonts w:ascii="TH SarabunPSK" w:hAnsi="TH SarabunPSK" w:cs="TH SarabunPSK" w:hint="cs"/>
                <w:sz w:val="32"/>
                <w:szCs w:val="32"/>
                <w:cs/>
              </w:rPr>
              <w:t>วท.บ</w:t>
            </w:r>
            <w:proofErr w:type="spellEnd"/>
            <w:r w:rsidRPr="008478FC">
              <w:rPr>
                <w:rFonts w:ascii="TH SarabunPSK" w:hAnsi="TH SarabunPSK" w:cs="TH SarabunPSK" w:hint="cs"/>
                <w:sz w:val="32"/>
                <w:szCs w:val="32"/>
                <w:cs/>
              </w:rPr>
              <w:t>. (วิทยาการคอมพิวเตอร์),</w:t>
            </w:r>
          </w:p>
          <w:p w:rsidR="008478FC" w:rsidRPr="008478FC" w:rsidRDefault="008478FC" w:rsidP="008478FC">
            <w:pPr>
              <w:tabs>
                <w:tab w:val="left" w:pos="990"/>
                <w:tab w:val="left" w:pos="1170"/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478FC">
              <w:rPr>
                <w:rFonts w:ascii="TH SarabunPSK" w:hAnsi="TH SarabunPSK" w:cs="TH SarabunPSK" w:hint="cs"/>
                <w:sz w:val="32"/>
                <w:szCs w:val="32"/>
                <w:cs/>
              </w:rPr>
              <w:t>พธ</w:t>
            </w:r>
            <w:proofErr w:type="spellEnd"/>
            <w:r w:rsidRPr="008478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.ม. </w:t>
            </w:r>
            <w:r w:rsidRPr="008478FC">
              <w:rPr>
                <w:rFonts w:ascii="TH SarabunPSK" w:hAnsi="TH SarabunPSK" w:cs="TH SarabunPSK"/>
                <w:sz w:val="32"/>
                <w:szCs w:val="32"/>
                <w:cs/>
              </w:rPr>
              <w:t>(รัฐ</w:t>
            </w:r>
            <w:proofErr w:type="spellStart"/>
            <w:r w:rsidRPr="008478FC">
              <w:rPr>
                <w:rFonts w:ascii="TH SarabunPSK" w:hAnsi="TH SarabunPSK" w:cs="TH SarabunPSK"/>
                <w:sz w:val="32"/>
                <w:szCs w:val="32"/>
                <w:cs/>
              </w:rPr>
              <w:t>ประศาสน</w:t>
            </w:r>
            <w:proofErr w:type="spellEnd"/>
            <w:r w:rsidRPr="008478FC">
              <w:rPr>
                <w:rFonts w:ascii="TH SarabunPSK" w:hAnsi="TH SarabunPSK" w:cs="TH SarabunPSK"/>
                <w:sz w:val="32"/>
                <w:szCs w:val="32"/>
                <w:cs/>
              </w:rPr>
              <w:t>ศาสตร์)</w:t>
            </w:r>
            <w:r w:rsidRPr="008478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proofErr w:type="spellStart"/>
            <w:r w:rsidRPr="008478FC">
              <w:rPr>
                <w:rFonts w:ascii="TH SarabunPSK" w:hAnsi="TH SarabunPSK" w:cs="TH SarabunPSK" w:hint="cs"/>
                <w:sz w:val="32"/>
                <w:szCs w:val="32"/>
                <w:cs/>
              </w:rPr>
              <w:t>รป.ด</w:t>
            </w:r>
            <w:proofErr w:type="spellEnd"/>
            <w:r w:rsidRPr="008478FC">
              <w:rPr>
                <w:rFonts w:ascii="TH SarabunPSK" w:hAnsi="TH SarabunPSK" w:cs="TH SarabunPSK" w:hint="cs"/>
                <w:sz w:val="32"/>
                <w:szCs w:val="32"/>
                <w:cs/>
              </w:rPr>
              <w:t>. (รัฐ</w:t>
            </w:r>
            <w:proofErr w:type="spellStart"/>
            <w:r w:rsidRPr="008478F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ประศาสน</w:t>
            </w:r>
            <w:proofErr w:type="spellEnd"/>
            <w:r w:rsidRPr="008478FC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ศาสตร์)</w:t>
            </w:r>
          </w:p>
        </w:tc>
      </w:tr>
      <w:tr w:rsidR="008478FC" w:rsidRPr="008478FC" w:rsidTr="005340B0">
        <w:tc>
          <w:tcPr>
            <w:tcW w:w="2840" w:type="dxa"/>
          </w:tcPr>
          <w:p w:rsidR="008478FC" w:rsidRPr="008478FC" w:rsidRDefault="008478FC" w:rsidP="008478FC">
            <w:pPr>
              <w:tabs>
                <w:tab w:val="left" w:pos="990"/>
                <w:tab w:val="left" w:pos="1170"/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8478FC" w:rsidRPr="008478FC" w:rsidRDefault="008478FC" w:rsidP="008478FC">
            <w:pPr>
              <w:tabs>
                <w:tab w:val="left" w:pos="990"/>
                <w:tab w:val="left" w:pos="1170"/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78FC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5418" w:type="dxa"/>
          </w:tcPr>
          <w:p w:rsidR="008478FC" w:rsidRPr="008478FC" w:rsidRDefault="008478FC" w:rsidP="008478FC">
            <w:pPr>
              <w:tabs>
                <w:tab w:val="left" w:pos="990"/>
                <w:tab w:val="left" w:pos="117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478FC"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รศ.ดร.สุ</w:t>
            </w:r>
            <w:proofErr w:type="spellStart"/>
            <w:r w:rsidRPr="008478FC">
              <w:rPr>
                <w:rFonts w:ascii="TH SarabunPSK" w:hAnsi="TH SarabunPSK" w:cs="TH SarabunPSK" w:hint="cs"/>
                <w:sz w:val="32"/>
                <w:szCs w:val="32"/>
                <w:cs/>
              </w:rPr>
              <w:t>รพล</w:t>
            </w:r>
            <w:proofErr w:type="spellEnd"/>
            <w:r w:rsidRPr="008478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สุยะพรหม </w:t>
            </w:r>
            <w:proofErr w:type="spellStart"/>
            <w:r w:rsidRPr="008478FC">
              <w:rPr>
                <w:rFonts w:ascii="TH SarabunPSK" w:hAnsi="TH SarabunPSK" w:cs="TH SarabunPSK" w:hint="cs"/>
                <w:sz w:val="32"/>
                <w:szCs w:val="32"/>
                <w:cs/>
              </w:rPr>
              <w:t>พธ.บ</w:t>
            </w:r>
            <w:proofErr w:type="spellEnd"/>
            <w:r w:rsidRPr="008478FC">
              <w:rPr>
                <w:rFonts w:ascii="TH SarabunPSK" w:hAnsi="TH SarabunPSK" w:cs="TH SarabunPSK" w:hint="cs"/>
                <w:sz w:val="32"/>
                <w:szCs w:val="32"/>
                <w:cs/>
              </w:rPr>
              <w:t>. (สังคมวิทยา),</w:t>
            </w:r>
            <w:r w:rsidRPr="008478FC">
              <w:rPr>
                <w:rFonts w:ascii="TH SarabunPSK" w:hAnsi="TH SarabunPSK" w:cs="TH SarabunPSK"/>
                <w:sz w:val="32"/>
                <w:szCs w:val="32"/>
              </w:rPr>
              <w:t xml:space="preserve"> M.A.</w:t>
            </w:r>
            <w:r w:rsidRPr="008478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8478FC">
              <w:rPr>
                <w:rFonts w:ascii="TH SarabunPSK" w:hAnsi="TH SarabunPSK" w:cs="TH SarabunPSK"/>
                <w:sz w:val="32"/>
                <w:szCs w:val="32"/>
              </w:rPr>
              <w:t>Politics),</w:t>
            </w:r>
            <w:r w:rsidRPr="008478FC">
              <w:rPr>
                <w:rFonts w:ascii="TH SarabunPSK" w:hAnsi="TH SarabunPSK" w:cs="TH SarabunPSK"/>
                <w:sz w:val="32"/>
                <w:szCs w:val="32"/>
              </w:rPr>
              <w:br/>
              <w:t>Ph.D.</w:t>
            </w:r>
            <w:r w:rsidRPr="008478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8478FC">
              <w:rPr>
                <w:rFonts w:ascii="TH SarabunPSK" w:hAnsi="TH SarabunPSK" w:cs="TH SarabunPSK"/>
                <w:sz w:val="32"/>
                <w:szCs w:val="32"/>
              </w:rPr>
              <w:t>Political Science</w:t>
            </w:r>
            <w:r w:rsidRPr="008478F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8478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78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</w:t>
            </w:r>
          </w:p>
        </w:tc>
      </w:tr>
      <w:tr w:rsidR="008478FC" w:rsidRPr="008478FC" w:rsidTr="005340B0">
        <w:tc>
          <w:tcPr>
            <w:tcW w:w="2840" w:type="dxa"/>
          </w:tcPr>
          <w:p w:rsidR="008478FC" w:rsidRPr="008478FC" w:rsidRDefault="008478FC" w:rsidP="008478FC">
            <w:pPr>
              <w:tabs>
                <w:tab w:val="left" w:pos="990"/>
                <w:tab w:val="left" w:pos="1170"/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8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วันสำเร็จการศึกษา</w:t>
            </w:r>
          </w:p>
        </w:tc>
        <w:tc>
          <w:tcPr>
            <w:tcW w:w="264" w:type="dxa"/>
          </w:tcPr>
          <w:p w:rsidR="008478FC" w:rsidRPr="008478FC" w:rsidRDefault="008478FC" w:rsidP="008478FC">
            <w:pPr>
              <w:tabs>
                <w:tab w:val="left" w:pos="990"/>
                <w:tab w:val="left" w:pos="1170"/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78FC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5418" w:type="dxa"/>
          </w:tcPr>
          <w:p w:rsidR="008478FC" w:rsidRPr="008478FC" w:rsidRDefault="008478FC" w:rsidP="008478FC">
            <w:pPr>
              <w:tabs>
                <w:tab w:val="left" w:pos="990"/>
                <w:tab w:val="left" w:pos="1170"/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78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๓๑ </w:t>
            </w:r>
            <w:r w:rsidRPr="008478FC">
              <w:rPr>
                <w:rFonts w:ascii="TH SarabunPSK" w:hAnsi="TH SarabunPSK" w:cs="TH SarabunPSK"/>
                <w:sz w:val="32"/>
                <w:szCs w:val="32"/>
                <w:cs/>
              </w:rPr>
              <w:t>มีนาคม ๒๕๖๐</w:t>
            </w:r>
          </w:p>
        </w:tc>
      </w:tr>
    </w:tbl>
    <w:p w:rsidR="008478FC" w:rsidRPr="008478FC" w:rsidRDefault="008478FC" w:rsidP="008478FC">
      <w:pPr>
        <w:tabs>
          <w:tab w:val="left" w:pos="990"/>
          <w:tab w:val="left" w:pos="1170"/>
          <w:tab w:val="left" w:pos="1440"/>
        </w:tabs>
        <w:spacing w:after="0" w:line="240" w:lineRule="auto"/>
        <w:jc w:val="thaiDistribute"/>
        <w:rPr>
          <w:rFonts w:ascii="TH SarabunPSK" w:eastAsiaTheme="minorHAnsi" w:hAnsi="TH SarabunPSK" w:cs="TH SarabunPSK"/>
          <w:sz w:val="24"/>
          <w:szCs w:val="32"/>
        </w:rPr>
      </w:pPr>
    </w:p>
    <w:p w:rsidR="008478FC" w:rsidRPr="008478FC" w:rsidRDefault="008478FC" w:rsidP="008478FC">
      <w:pPr>
        <w:tabs>
          <w:tab w:val="left" w:pos="990"/>
          <w:tab w:val="left" w:pos="1170"/>
          <w:tab w:val="left" w:pos="1440"/>
        </w:tabs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4"/>
          <w:szCs w:val="32"/>
        </w:rPr>
      </w:pPr>
      <w:r w:rsidRPr="008478FC">
        <w:rPr>
          <w:rFonts w:ascii="TH SarabunPSK" w:eastAsiaTheme="minorHAnsi" w:hAnsi="TH SarabunPSK" w:cs="TH SarabunPSK"/>
          <w:b/>
          <w:bCs/>
          <w:sz w:val="24"/>
          <w:szCs w:val="32"/>
          <w:cs/>
        </w:rPr>
        <w:t>บทคัดย่อ</w:t>
      </w:r>
    </w:p>
    <w:p w:rsidR="008478FC" w:rsidRPr="008478FC" w:rsidRDefault="008478FC" w:rsidP="008478FC">
      <w:pPr>
        <w:tabs>
          <w:tab w:val="left" w:pos="990"/>
          <w:tab w:val="left" w:pos="1170"/>
          <w:tab w:val="left" w:pos="1440"/>
        </w:tabs>
        <w:spacing w:after="0" w:line="240" w:lineRule="auto"/>
        <w:jc w:val="thaiDistribute"/>
        <w:rPr>
          <w:rFonts w:ascii="TH SarabunPSK" w:eastAsiaTheme="minorHAnsi" w:hAnsi="TH SarabunPSK" w:cs="TH SarabunPSK"/>
          <w:sz w:val="24"/>
          <w:szCs w:val="32"/>
        </w:rPr>
      </w:pPr>
      <w:r w:rsidRPr="008478FC">
        <w:rPr>
          <w:rFonts w:ascii="TH SarabunPSK" w:eastAsiaTheme="minorHAnsi" w:hAnsi="TH SarabunPSK" w:cs="TH SarabunPSK"/>
          <w:sz w:val="24"/>
          <w:szCs w:val="32"/>
          <w:cs/>
        </w:rPr>
        <w:tab/>
        <w:t>การวิจัยครั้งนี้ มีวัตถุประสงค์เพื่อ ๑) ศึกษาวิเคราะห์สภาพ</w:t>
      </w:r>
      <w:r w:rsidRPr="008478FC">
        <w:rPr>
          <w:rFonts w:ascii="TH SarabunPSK" w:eastAsiaTheme="minorHAnsi" w:hAnsi="TH SarabunPSK" w:cs="TH SarabunPSK" w:hint="cs"/>
          <w:sz w:val="24"/>
          <w:szCs w:val="32"/>
          <w:cs/>
        </w:rPr>
        <w:t>ปัญหาและสภาพ</w:t>
      </w:r>
      <w:r w:rsidRPr="008478FC">
        <w:rPr>
          <w:rFonts w:ascii="TH SarabunPSK" w:eastAsiaTheme="minorHAnsi" w:hAnsi="TH SarabunPSK" w:cs="TH SarabunPSK"/>
          <w:sz w:val="24"/>
          <w:szCs w:val="32"/>
          <w:cs/>
        </w:rPr>
        <w:t>ทั่วไปของการพัฒนาทรัพยากรมนุษย์ของสหกรณ์การเกษตร จังหวัดปทุมธานี ๒) ศึกษาหลักพุทธธรรม</w:t>
      </w:r>
      <w:r w:rsidRPr="008478FC">
        <w:rPr>
          <w:rFonts w:ascii="TH SarabunPSK" w:eastAsiaTheme="minorHAnsi" w:hAnsi="TH SarabunPSK" w:cs="TH SarabunPSK" w:hint="cs"/>
          <w:sz w:val="24"/>
          <w:szCs w:val="32"/>
          <w:cs/>
        </w:rPr>
        <w:br/>
      </w:r>
      <w:r w:rsidRPr="008478FC">
        <w:rPr>
          <w:rFonts w:ascii="TH SarabunPSK" w:eastAsiaTheme="minorHAnsi" w:hAnsi="TH SarabunPSK" w:cs="TH SarabunPSK"/>
          <w:sz w:val="24"/>
          <w:szCs w:val="32"/>
          <w:cs/>
        </w:rPr>
        <w:t xml:space="preserve">ที่เหมาะสมสำหรับการพัฒนาทรัพยากรมนุษย์ของสหกรณ์การเกษตร จังหวัดปทุมธานี </w:t>
      </w:r>
      <w:r w:rsidRPr="008478FC">
        <w:rPr>
          <w:rFonts w:ascii="TH SarabunPSK" w:eastAsiaTheme="minorHAnsi" w:hAnsi="TH SarabunPSK" w:cs="TH SarabunPSK" w:hint="cs"/>
          <w:sz w:val="24"/>
          <w:szCs w:val="32"/>
          <w:cs/>
        </w:rPr>
        <w:br/>
      </w:r>
      <w:r w:rsidRPr="008478FC">
        <w:rPr>
          <w:rFonts w:ascii="TH SarabunPSK" w:eastAsiaTheme="minorHAnsi" w:hAnsi="TH SarabunPSK" w:cs="TH SarabunPSK"/>
          <w:sz w:val="24"/>
          <w:szCs w:val="32"/>
          <w:cs/>
        </w:rPr>
        <w:t>๓) นำเสนอพุทธ</w:t>
      </w:r>
      <w:proofErr w:type="spellStart"/>
      <w:r w:rsidRPr="008478FC">
        <w:rPr>
          <w:rFonts w:ascii="TH SarabunPSK" w:eastAsiaTheme="minorHAnsi" w:hAnsi="TH SarabunPSK" w:cs="TH SarabunPSK"/>
          <w:sz w:val="24"/>
          <w:szCs w:val="32"/>
          <w:cs/>
        </w:rPr>
        <w:t>บูรณา</w:t>
      </w:r>
      <w:proofErr w:type="spellEnd"/>
      <w:r w:rsidRPr="008478FC">
        <w:rPr>
          <w:rFonts w:ascii="TH SarabunPSK" w:eastAsiaTheme="minorHAnsi" w:hAnsi="TH SarabunPSK" w:cs="TH SarabunPSK"/>
          <w:sz w:val="24"/>
          <w:szCs w:val="32"/>
          <w:cs/>
        </w:rPr>
        <w:t>การเพื่อการพัฒนาทรัพยากรมนุษย์ของสหกรณ์การเกษตร จังหวัดปทุมธานี</w:t>
      </w:r>
    </w:p>
    <w:p w:rsidR="008478FC" w:rsidRPr="008478FC" w:rsidRDefault="008478FC" w:rsidP="008478FC">
      <w:pPr>
        <w:tabs>
          <w:tab w:val="left" w:pos="990"/>
          <w:tab w:val="left" w:pos="1170"/>
          <w:tab w:val="left" w:pos="1440"/>
        </w:tabs>
        <w:spacing w:after="0" w:line="240" w:lineRule="auto"/>
        <w:jc w:val="thaiDistribute"/>
        <w:rPr>
          <w:rFonts w:ascii="TH SarabunPSK" w:eastAsiaTheme="minorHAnsi" w:hAnsi="TH SarabunPSK" w:cs="TH SarabunPSK"/>
          <w:sz w:val="24"/>
          <w:szCs w:val="32"/>
        </w:rPr>
      </w:pPr>
      <w:r w:rsidRPr="008478FC">
        <w:rPr>
          <w:rFonts w:ascii="TH SarabunPSK" w:eastAsiaTheme="minorHAnsi" w:hAnsi="TH SarabunPSK" w:cs="TH SarabunPSK" w:hint="cs"/>
          <w:sz w:val="24"/>
          <w:szCs w:val="32"/>
          <w:cs/>
        </w:rPr>
        <w:tab/>
        <w:t xml:space="preserve">ระเบียบวิธีวิจัยที่ใช้ คือ การวิจัยแบบเชิงคุณภาพ เก็บข้อมูล ๒ ขั้นตอน คือ </w:t>
      </w:r>
      <w:r w:rsidRPr="008478FC">
        <w:rPr>
          <w:rFonts w:ascii="TH SarabunPSK" w:eastAsiaTheme="minorHAnsi" w:hAnsi="TH SarabunPSK" w:cs="TH SarabunPSK"/>
          <w:sz w:val="24"/>
          <w:szCs w:val="32"/>
          <w:cs/>
        </w:rPr>
        <w:br/>
      </w:r>
      <w:r w:rsidRPr="008478FC">
        <w:rPr>
          <w:rFonts w:ascii="TH SarabunPSK" w:eastAsiaTheme="minorHAnsi" w:hAnsi="TH SarabunPSK" w:cs="TH SarabunPSK" w:hint="cs"/>
          <w:sz w:val="24"/>
          <w:szCs w:val="32"/>
          <w:cs/>
        </w:rPr>
        <w:t>การสัมภาษณ์เชิงลึก และการสนทนากลุ่มเฉพาะ</w:t>
      </w:r>
      <w:r w:rsidRPr="008478F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การสัมภาษณ์เชิงลึก มีผู้ให้ข้อมูลสำคัญ (แบ่งเป็น </w:t>
      </w:r>
      <w:r w:rsidRPr="008478FC">
        <w:rPr>
          <w:rFonts w:ascii="TH SarabunPSK" w:eastAsiaTheme="minorHAnsi" w:hAnsi="TH SarabunPSK" w:cs="TH SarabunPSK"/>
          <w:sz w:val="32"/>
          <w:szCs w:val="32"/>
          <w:cs/>
        </w:rPr>
        <w:br/>
      </w:r>
      <w:r w:rsidRPr="008478F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๕ กลุ่ม เลือกแบบเจาะจงได้แก่ ประธานสหกรณ์การเกษตร หัวหน้ากลุ่ม เจ้าหน้าที่ ลูกจ้างประจำที่อยู่ในเขตของสหกรณ์การเกษตร จังหวัด จำรวม ๒๕ คน เครื่องมือในการเก็บข้อมูล ได้แก่ </w:t>
      </w:r>
      <w:r w:rsidRPr="008478FC">
        <w:rPr>
          <w:rFonts w:ascii="TH SarabunPSK" w:eastAsiaTheme="minorHAnsi" w:hAnsi="TH SarabunPSK" w:cs="TH SarabunPSK"/>
          <w:sz w:val="32"/>
          <w:szCs w:val="32"/>
          <w:cs/>
        </w:rPr>
        <w:br/>
      </w:r>
      <w:r w:rsidRPr="008478FC">
        <w:rPr>
          <w:rFonts w:ascii="TH SarabunPSK" w:eastAsiaTheme="minorHAnsi" w:hAnsi="TH SarabunPSK" w:cs="TH SarabunPSK" w:hint="cs"/>
          <w:sz w:val="32"/>
          <w:szCs w:val="32"/>
          <w:cs/>
        </w:rPr>
        <w:t>แบบสัมภาษณ์ เชิงลึกที่มีโครงสร้าง เก็บข้อมูลด้วยการสัมภาษณ์เชิงลึกตัวต่อตัว วิเคราะห์ด้วย</w:t>
      </w:r>
      <w:r w:rsidRPr="008478FC">
        <w:rPr>
          <w:rFonts w:ascii="TH SarabunPSK" w:eastAsiaTheme="minorHAnsi" w:hAnsi="TH SarabunPSK" w:cs="TH SarabunPSK"/>
          <w:sz w:val="32"/>
          <w:szCs w:val="32"/>
          <w:cs/>
        </w:rPr>
        <w:br/>
      </w:r>
      <w:r w:rsidRPr="008478FC">
        <w:rPr>
          <w:rFonts w:ascii="TH SarabunPSK" w:eastAsiaTheme="minorHAnsi" w:hAnsi="TH SarabunPSK" w:cs="TH SarabunPSK" w:hint="cs"/>
          <w:sz w:val="32"/>
          <w:szCs w:val="32"/>
          <w:cs/>
        </w:rPr>
        <w:t>การพรรณนาความ สำหรับการสนทนากลุ่มเฉพาะ มีผู้เข้าร่วม จำนวน ๑๐ รูป/คน เลือกแบบเจาะจง เก็บข้อมูลด้วยการสนทนากลุ่มเฉพาะ วิเคราะห์ข้อมูลด้วยการพรรณนาความ</w:t>
      </w:r>
    </w:p>
    <w:p w:rsidR="008478FC" w:rsidRPr="008478FC" w:rsidRDefault="008478FC" w:rsidP="008478FC">
      <w:pPr>
        <w:tabs>
          <w:tab w:val="left" w:pos="990"/>
          <w:tab w:val="left" w:pos="1170"/>
          <w:tab w:val="left" w:pos="1440"/>
        </w:tabs>
        <w:spacing w:after="0" w:line="240" w:lineRule="auto"/>
        <w:jc w:val="thaiDistribute"/>
        <w:rPr>
          <w:rFonts w:ascii="TH SarabunPSK" w:eastAsiaTheme="minorHAnsi" w:hAnsi="TH SarabunPSK" w:cs="TH SarabunPSK"/>
          <w:sz w:val="16"/>
          <w:szCs w:val="16"/>
        </w:rPr>
      </w:pPr>
    </w:p>
    <w:p w:rsidR="008478FC" w:rsidRPr="008478FC" w:rsidRDefault="008478FC" w:rsidP="008478FC">
      <w:pPr>
        <w:tabs>
          <w:tab w:val="left" w:pos="990"/>
          <w:tab w:val="left" w:pos="1170"/>
          <w:tab w:val="left" w:pos="1440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8478FC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  <w:t xml:space="preserve">ผลการวิจัยพบว่า </w:t>
      </w:r>
    </w:p>
    <w:p w:rsidR="008478FC" w:rsidRPr="008478FC" w:rsidRDefault="008478FC" w:rsidP="008478FC">
      <w:pPr>
        <w:tabs>
          <w:tab w:val="left" w:pos="990"/>
          <w:tab w:val="left" w:pos="1170"/>
          <w:tab w:val="left" w:pos="1440"/>
        </w:tabs>
        <w:spacing w:after="0" w:line="240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8478FC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</w:r>
      <w:r w:rsidRPr="008478FC">
        <w:rPr>
          <w:rFonts w:ascii="TH SarabunPSK" w:eastAsiaTheme="minorHAnsi" w:hAnsi="TH SarabunPSK" w:cs="TH SarabunPSK" w:hint="cs"/>
          <w:sz w:val="32"/>
          <w:szCs w:val="32"/>
          <w:cs/>
        </w:rPr>
        <w:t>๑) สภาพปัญหาและสภาพทั่วไปของการพัฒนาทรัพยากรมนุษย์ของสหกรณ์การเกษตร จังหวัดปทุมธานี พบว่า ๑. ด้านสภาพปัญหา พบว่ามี</w:t>
      </w:r>
      <w:r w:rsidRPr="008478FC">
        <w:rPr>
          <w:rFonts w:ascii="TH SarabunPSK" w:eastAsiaTheme="minorHAnsi" w:hAnsi="TH SarabunPSK" w:cs="TH SarabunPSK"/>
          <w:sz w:val="32"/>
          <w:szCs w:val="32"/>
          <w:cs/>
        </w:rPr>
        <w:t>พัฒนาพฤติกรรมการเรียนรู้</w:t>
      </w:r>
      <w:r w:rsidRPr="008478F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มีการ</w:t>
      </w:r>
      <w:r w:rsidRPr="008478FC">
        <w:rPr>
          <w:rFonts w:ascii="TH SarabunPSK" w:eastAsiaTheme="minorHAnsi" w:hAnsi="TH SarabunPSK" w:cs="TH SarabunPSK"/>
          <w:sz w:val="32"/>
          <w:szCs w:val="32"/>
          <w:cs/>
        </w:rPr>
        <w:t xml:space="preserve">ชี้แจงข้อตกลง </w:t>
      </w:r>
      <w:r w:rsidRPr="008478FC">
        <w:rPr>
          <w:rFonts w:ascii="TH SarabunPSK" w:eastAsiaTheme="minorHAnsi" w:hAnsi="TH SarabunPSK" w:cs="TH SarabunPSK" w:hint="cs"/>
          <w:sz w:val="32"/>
          <w:szCs w:val="32"/>
          <w:cs/>
        </w:rPr>
        <w:t>และ</w:t>
      </w:r>
      <w:r w:rsidRPr="008478FC">
        <w:rPr>
          <w:rFonts w:ascii="TH SarabunPSK" w:eastAsiaTheme="minorHAnsi" w:hAnsi="TH SarabunPSK" w:cs="TH SarabunPSK"/>
          <w:sz w:val="32"/>
          <w:szCs w:val="32"/>
          <w:cs/>
        </w:rPr>
        <w:t xml:space="preserve">ใช้กฎกติกาและบทลงโทษ </w:t>
      </w:r>
      <w:r w:rsidRPr="008478FC">
        <w:rPr>
          <w:rFonts w:ascii="TH SarabunPSK" w:eastAsiaTheme="minorHAnsi" w:hAnsi="TH SarabunPSK" w:cs="TH SarabunPSK" w:hint="cs"/>
          <w:sz w:val="32"/>
          <w:szCs w:val="32"/>
          <w:cs/>
        </w:rPr>
        <w:t>มีความ</w:t>
      </w:r>
      <w:r w:rsidRPr="008478FC">
        <w:rPr>
          <w:rFonts w:ascii="TH SarabunPSK" w:eastAsiaTheme="minorHAnsi" w:hAnsi="TH SarabunPSK" w:cs="TH SarabunPSK"/>
          <w:sz w:val="32"/>
          <w:szCs w:val="32"/>
          <w:cs/>
        </w:rPr>
        <w:t>กล้ารับผิดชอบ</w:t>
      </w:r>
      <w:r w:rsidRPr="008478F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สหกรณ์การ</w:t>
      </w:r>
      <w:r w:rsidRPr="008478FC">
        <w:rPr>
          <w:rFonts w:ascii="TH SarabunPSK" w:eastAsiaTheme="minorHAnsi" w:hAnsi="TH SarabunPSK" w:cs="TH SarabunPSK"/>
          <w:sz w:val="32"/>
          <w:szCs w:val="32"/>
          <w:cs/>
        </w:rPr>
        <w:t>สร้างผลงาน</w:t>
      </w:r>
      <w:r w:rsidRPr="008478F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มีการ</w:t>
      </w:r>
      <w:r w:rsidRPr="008478FC">
        <w:rPr>
          <w:rFonts w:ascii="TH SarabunPSK" w:eastAsiaTheme="minorHAnsi" w:hAnsi="TH SarabunPSK" w:cs="TH SarabunPSK"/>
          <w:sz w:val="32"/>
          <w:szCs w:val="32"/>
          <w:cs/>
        </w:rPr>
        <w:t>แก้ไขปัญหาร่วมกัน</w:t>
      </w:r>
      <w:r w:rsidRPr="008478F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สหกรณ์ต้อง</w:t>
      </w:r>
      <w:r w:rsidRPr="008478FC">
        <w:rPr>
          <w:rFonts w:ascii="TH SarabunPSK" w:eastAsiaTheme="minorHAnsi" w:hAnsi="TH SarabunPSK" w:cs="TH SarabunPSK"/>
          <w:sz w:val="32"/>
          <w:szCs w:val="32"/>
          <w:cs/>
        </w:rPr>
        <w:t>รักองค์กร</w:t>
      </w:r>
      <w:r w:rsidRPr="008478F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๒. ด้านการบริการที่ดี พบว่าสหกรณ์ มี</w:t>
      </w:r>
      <w:r w:rsidRPr="008478FC">
        <w:rPr>
          <w:rFonts w:ascii="TH SarabunPSK" w:eastAsiaTheme="minorHAnsi" w:hAnsi="TH SarabunPSK" w:cs="TH SarabunPSK"/>
          <w:sz w:val="32"/>
          <w:szCs w:val="32"/>
          <w:cs/>
        </w:rPr>
        <w:t>บริการที่ดี</w:t>
      </w:r>
      <w:r w:rsidRPr="008478F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๓. ด้านสภาพปัญหาการสั่งสมความเชี่ยวชาญในงานอาชีพพบว่า มี</w:t>
      </w:r>
      <w:r w:rsidRPr="008478FC">
        <w:rPr>
          <w:rFonts w:ascii="TH SarabunPSK" w:eastAsiaTheme="minorHAnsi" w:hAnsi="TH SarabunPSK" w:cs="TH SarabunPSK"/>
          <w:sz w:val="32"/>
          <w:szCs w:val="32"/>
          <w:cs/>
        </w:rPr>
        <w:t xml:space="preserve">พัฒนาพฤติกรรมการปฏิบัติงาน </w:t>
      </w:r>
      <w:r w:rsidRPr="008478FC">
        <w:rPr>
          <w:rFonts w:ascii="TH SarabunPSK" w:eastAsiaTheme="minorHAnsi" w:hAnsi="TH SarabunPSK" w:cs="TH SarabunPSK" w:hint="cs"/>
          <w:sz w:val="32"/>
          <w:szCs w:val="32"/>
          <w:cs/>
        </w:rPr>
        <w:t>มีการ</w:t>
      </w:r>
      <w:r w:rsidRPr="008478FC">
        <w:rPr>
          <w:rFonts w:ascii="TH SarabunPSK" w:eastAsiaTheme="minorHAnsi" w:hAnsi="TH SarabunPSK" w:cs="TH SarabunPSK"/>
          <w:sz w:val="32"/>
          <w:szCs w:val="32"/>
          <w:cs/>
        </w:rPr>
        <w:t>ประเมินตนเอง ฝึกอบรม</w:t>
      </w:r>
      <w:r w:rsidRPr="008478FC">
        <w:rPr>
          <w:rFonts w:ascii="TH SarabunPSK" w:eastAsiaTheme="minorHAnsi" w:hAnsi="TH SarabunPSK" w:cs="TH SarabunPSK" w:hint="cs"/>
          <w:sz w:val="32"/>
          <w:szCs w:val="32"/>
          <w:cs/>
        </w:rPr>
        <w:t>และมีการ</w:t>
      </w:r>
      <w:r w:rsidRPr="008478FC">
        <w:rPr>
          <w:rFonts w:ascii="TH SarabunPSK" w:eastAsiaTheme="minorHAnsi" w:hAnsi="TH SarabunPSK" w:cs="TH SarabunPSK"/>
          <w:sz w:val="32"/>
          <w:szCs w:val="32"/>
          <w:cs/>
        </w:rPr>
        <w:t>ให้ทุนการศึกษาต่อเฉพาะด้าน</w:t>
      </w:r>
      <w:r w:rsidRPr="008478F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แก่สมาชิกสหกรณ์ ๔. ด้านการยึดมั่นในความถูกต้อง ชอบธรรม และจริยธรรม พบว่า </w:t>
      </w:r>
      <w:r w:rsidRPr="008478FC">
        <w:rPr>
          <w:rFonts w:ascii="TH SarabunPSK" w:eastAsiaTheme="minorHAnsi" w:hAnsi="TH SarabunPSK" w:cs="TH SarabunPSK"/>
          <w:sz w:val="32"/>
          <w:szCs w:val="32"/>
          <w:cs/>
        </w:rPr>
        <w:t>การสั่งสมความเชี่ยวชาญในงานอาชีพการรับรู้ข้อห้าม  เอาใจใส่ในงาน ฝึกอบรม ปฏิบัติหน้าที่ให้ถูกต้อง</w:t>
      </w:r>
      <w:r w:rsidRPr="008478F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8478FC">
        <w:rPr>
          <w:rFonts w:ascii="TH SarabunPSK" w:eastAsiaTheme="minorHAnsi" w:hAnsi="TH SarabunPSK" w:cs="TH SarabunPSK"/>
          <w:sz w:val="32"/>
          <w:szCs w:val="32"/>
          <w:cs/>
        </w:rPr>
        <w:t>มีอุดมการณ์รัก</w:t>
      </w:r>
      <w:r w:rsidRPr="008478FC">
        <w:rPr>
          <w:rFonts w:ascii="TH SarabunPSK" w:eastAsiaTheme="minorHAnsi" w:hAnsi="TH SarabunPSK" w:cs="TH SarabunPSK"/>
          <w:sz w:val="32"/>
          <w:szCs w:val="32"/>
          <w:cs/>
        </w:rPr>
        <w:lastRenderedPageBreak/>
        <w:t xml:space="preserve">องค์กร </w:t>
      </w:r>
      <w:r w:rsidRPr="008478FC">
        <w:rPr>
          <w:rFonts w:ascii="TH SarabunPSK" w:eastAsiaTheme="minorHAnsi" w:hAnsi="TH SarabunPSK" w:cs="TH SarabunPSK" w:hint="cs"/>
          <w:sz w:val="32"/>
          <w:szCs w:val="32"/>
          <w:cs/>
        </w:rPr>
        <w:t>๕. สภาพด้านการทำงานเป็นทีม พบว่า มีการ</w:t>
      </w:r>
      <w:r w:rsidRPr="008478FC">
        <w:rPr>
          <w:rFonts w:ascii="TH SarabunPSK" w:eastAsiaTheme="minorHAnsi" w:hAnsi="TH SarabunPSK" w:cs="TH SarabunPSK"/>
          <w:sz w:val="32"/>
          <w:szCs w:val="32"/>
          <w:cs/>
        </w:rPr>
        <w:t>ฝึกอบรม ส่งเสริมจริยธรรม</w:t>
      </w:r>
      <w:r w:rsidRPr="008478F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8478FC">
        <w:rPr>
          <w:rFonts w:ascii="TH SarabunPSK" w:eastAsiaTheme="minorHAnsi" w:hAnsi="TH SarabunPSK" w:cs="TH SarabunPSK"/>
          <w:sz w:val="32"/>
          <w:szCs w:val="32"/>
          <w:cs/>
        </w:rPr>
        <w:t>การทำงานเป็นทีม ข้อปฏิบัติเหมือนกัน จัดทำคู</w:t>
      </w:r>
      <w:r w:rsidRPr="008478FC">
        <w:rPr>
          <w:rFonts w:ascii="TH SarabunPSK" w:eastAsiaTheme="minorHAnsi" w:hAnsi="TH SarabunPSK" w:cs="TH SarabunPSK" w:hint="cs"/>
          <w:sz w:val="32"/>
          <w:szCs w:val="32"/>
          <w:cs/>
        </w:rPr>
        <w:t>่</w:t>
      </w:r>
      <w:r w:rsidRPr="008478FC">
        <w:rPr>
          <w:rFonts w:ascii="TH SarabunPSK" w:eastAsiaTheme="minorHAnsi" w:hAnsi="TH SarabunPSK" w:cs="TH SarabunPSK"/>
          <w:sz w:val="32"/>
          <w:szCs w:val="32"/>
          <w:cs/>
        </w:rPr>
        <w:t>มือกำหนดพฤติกรรม/ส่งเสริมจรรยาบรรณและบทลงโทษ</w:t>
      </w:r>
    </w:p>
    <w:p w:rsidR="008478FC" w:rsidRPr="008478FC" w:rsidRDefault="008478FC" w:rsidP="008478FC">
      <w:pPr>
        <w:tabs>
          <w:tab w:val="left" w:pos="990"/>
          <w:tab w:val="left" w:pos="1170"/>
          <w:tab w:val="left" w:pos="1440"/>
        </w:tabs>
        <w:spacing w:after="0" w:line="240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8478FC">
        <w:rPr>
          <w:rFonts w:ascii="TH SarabunPSK" w:eastAsiaTheme="minorHAnsi" w:hAnsi="TH SarabunPSK" w:cs="TH SarabunPSK"/>
          <w:sz w:val="32"/>
          <w:szCs w:val="32"/>
        </w:rPr>
        <w:tab/>
      </w:r>
      <w:r w:rsidRPr="008478FC">
        <w:rPr>
          <w:rFonts w:ascii="TH SarabunPSK" w:eastAsiaTheme="minorHAnsi" w:hAnsi="TH SarabunPSK" w:cs="TH SarabunPSK" w:hint="cs"/>
          <w:sz w:val="32"/>
          <w:szCs w:val="32"/>
          <w:cs/>
        </w:rPr>
        <w:t>๒) หลักพุทธธรรม (ไตรสิกขา) สำหรับการพัฒนาทรัพยากรมนุษย์ของสหกรณ์การเกษตร จังหวัดปทุมธานี พบว่า ด้านการฝึกอบรมพบว่า ฝึกอบรมจิตสาธารณะ ปฏิบัติธรรมศึกษาดูงาน</w:t>
      </w:r>
      <w:r w:rsidRPr="008478FC">
        <w:rPr>
          <w:rFonts w:ascii="TH SarabunPSK" w:eastAsiaTheme="minorHAnsi" w:hAnsi="TH SarabunPSK" w:cs="TH SarabunPSK"/>
          <w:sz w:val="32"/>
          <w:szCs w:val="32"/>
          <w:cs/>
        </w:rPr>
        <w:br/>
      </w:r>
      <w:r w:rsidRPr="008478F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รักเมตตาต่อกัน ด้านการศึกษาพบว่า </w:t>
      </w:r>
      <w:r w:rsidRPr="008478FC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8478FC">
        <w:rPr>
          <w:rFonts w:ascii="TH SarabunPSK" w:eastAsiaTheme="minorHAnsi" w:hAnsi="TH SarabunPSK" w:cs="TH SarabunPSK" w:hint="cs"/>
          <w:sz w:val="32"/>
          <w:szCs w:val="32"/>
          <w:cs/>
        </w:rPr>
        <w:t>ฝึกอบรมจิตปฏิบัติธรรมประจำปี ส่งเสริมด้านเชิงพุทธ ประเมินตนเอง การสั่งสมความเชี่ยวชาญใน มีความมานะมุ่งมั่นในการปฏิบัติงาน เอาใจใส่ในงาน</w:t>
      </w:r>
      <w:r w:rsidRPr="008478FC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8478FC">
        <w:rPr>
          <w:rFonts w:ascii="TH SarabunPSK" w:eastAsiaTheme="minorHAnsi" w:hAnsi="TH SarabunPSK" w:cs="TH SarabunPSK"/>
          <w:sz w:val="32"/>
          <w:szCs w:val="32"/>
        </w:rPr>
        <w:br/>
      </w:r>
      <w:r w:rsidRPr="008478FC">
        <w:rPr>
          <w:rFonts w:ascii="TH SarabunPSK" w:eastAsiaTheme="minorHAnsi" w:hAnsi="TH SarabunPSK" w:cs="TH SarabunPSK" w:hint="cs"/>
          <w:sz w:val="32"/>
          <w:szCs w:val="32"/>
          <w:cs/>
        </w:rPr>
        <w:t>ด้านการพัฒนาพบว่า ยกย่องบุคคลตัวอย่างที่ดี ด้านการทำงานเป็นทีม มีภาวะผู้นำ ส่งเสริมการเสียสละ  ๑</w:t>
      </w:r>
      <w:r w:rsidRPr="008478FC">
        <w:rPr>
          <w:rFonts w:ascii="TH SarabunPSK" w:eastAsiaTheme="minorHAnsi" w:hAnsi="TH SarabunPSK" w:cs="TH SarabunPSK"/>
          <w:sz w:val="32"/>
          <w:szCs w:val="32"/>
        </w:rPr>
        <w:t xml:space="preserve">. </w:t>
      </w:r>
      <w:r w:rsidRPr="008478FC">
        <w:rPr>
          <w:rFonts w:ascii="TH SarabunPSK" w:eastAsiaTheme="minorHAnsi" w:hAnsi="TH SarabunPSK" w:cs="TH SarabunPSK" w:hint="cs"/>
          <w:sz w:val="32"/>
          <w:szCs w:val="32"/>
          <w:cs/>
        </w:rPr>
        <w:t>ด้านบุคลิกภาพพบว่า สร้างประสบการณ์และความรู้ชัดส่งเสริมการศึกษาต่อ ๒. ส่งเสริมการปฏิบัติธรรม ๒. ด้านความรู้ความสามารถทางวิชาการ พบว่า รอบรู้ต่อการบริการจัดสัมมนาภายในและภายนอก ประเมินภายในภายนอกให้ความรู้งานวิจัย ๓. ด้านทักษะการทำงาน พบว่า</w:t>
      </w:r>
      <w:r w:rsidRPr="008478FC">
        <w:rPr>
          <w:rFonts w:ascii="TH SarabunPSK" w:eastAsiaTheme="minorHAnsi" w:hAnsi="TH SarabunPSK" w:cs="TH SarabunPSK"/>
          <w:sz w:val="32"/>
          <w:szCs w:val="32"/>
          <w:cs/>
        </w:rPr>
        <w:br/>
      </w:r>
      <w:r w:rsidRPr="008478F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มีความรู้ความเข้าใจไตร่ตรองงาน เรียนรู้ด้วยตนเอง ด้านเจตคติพบว่า ด้านการยึดมั่นในความถูกต้องชอบธรรมและจริยธรรมพบว่า เป็นผู้มีความรอบรู้แลกเปลี่ยนเรียนรู้ </w:t>
      </w:r>
      <w:r w:rsidRPr="008478FC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8478F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ด้านความคิดสร้างสรรค์ พบว่า </w:t>
      </w:r>
      <w:r w:rsidRPr="008478FC">
        <w:rPr>
          <w:rFonts w:ascii="TH SarabunPSK" w:eastAsiaTheme="minorHAnsi" w:hAnsi="TH SarabunPSK" w:cs="TH SarabunPSK"/>
          <w:sz w:val="32"/>
          <w:szCs w:val="32"/>
          <w:cs/>
        </w:rPr>
        <w:br/>
      </w:r>
      <w:r w:rsidRPr="008478FC">
        <w:rPr>
          <w:rFonts w:ascii="TH SarabunPSK" w:eastAsiaTheme="minorHAnsi" w:hAnsi="TH SarabunPSK" w:cs="TH SarabunPSK" w:hint="cs"/>
          <w:sz w:val="32"/>
          <w:szCs w:val="32"/>
          <w:cs/>
        </w:rPr>
        <w:t>มีภูมิปัญญา ภูมิรู้ ภูมิธรรม ภูมิฐาน ถ่ายทอดประสบการณ์</w:t>
      </w:r>
    </w:p>
    <w:p w:rsidR="008478FC" w:rsidRPr="008478FC" w:rsidRDefault="008478FC" w:rsidP="008478FC">
      <w:pPr>
        <w:tabs>
          <w:tab w:val="left" w:pos="990"/>
          <w:tab w:val="left" w:pos="1170"/>
          <w:tab w:val="left" w:pos="1440"/>
        </w:tabs>
        <w:spacing w:after="0" w:line="240" w:lineRule="auto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 w:rsidRPr="008478FC">
        <w:rPr>
          <w:rFonts w:ascii="TH SarabunPSK" w:eastAsiaTheme="minorHAnsi" w:hAnsi="TH SarabunPSK" w:cs="TH SarabunPSK"/>
          <w:sz w:val="32"/>
          <w:szCs w:val="32"/>
        </w:rPr>
        <w:tab/>
      </w:r>
      <w:r w:rsidRPr="008478FC">
        <w:rPr>
          <w:rFonts w:ascii="TH SarabunPSK" w:eastAsiaTheme="minorHAnsi" w:hAnsi="TH SarabunPSK" w:cs="TH SarabunPSK" w:hint="cs"/>
          <w:sz w:val="32"/>
          <w:szCs w:val="32"/>
          <w:cs/>
        </w:rPr>
        <w:t>๓) พุทธ</w:t>
      </w:r>
      <w:proofErr w:type="spellStart"/>
      <w:r w:rsidRPr="008478FC">
        <w:rPr>
          <w:rFonts w:ascii="TH SarabunPSK" w:eastAsiaTheme="minorHAnsi" w:hAnsi="TH SarabunPSK" w:cs="TH SarabunPSK" w:hint="cs"/>
          <w:sz w:val="32"/>
          <w:szCs w:val="32"/>
          <w:cs/>
        </w:rPr>
        <w:t>บูรณา</w:t>
      </w:r>
      <w:proofErr w:type="spellEnd"/>
      <w:r w:rsidRPr="008478FC">
        <w:rPr>
          <w:rFonts w:ascii="TH SarabunPSK" w:eastAsiaTheme="minorHAnsi" w:hAnsi="TH SarabunPSK" w:cs="TH SarabunPSK" w:hint="cs"/>
          <w:sz w:val="32"/>
          <w:szCs w:val="32"/>
          <w:cs/>
        </w:rPr>
        <w:t>การเพื่อการพัฒนาทรัพยากรมนุษย์ของสหกรณ์การเกษตร จังหวัดปทุมธานี ตามหลักพุทธธรรม พบว่า อธิ</w:t>
      </w:r>
      <w:proofErr w:type="spellStart"/>
      <w:r w:rsidRPr="008478FC">
        <w:rPr>
          <w:rFonts w:ascii="TH SarabunPSK" w:eastAsiaTheme="minorHAnsi" w:hAnsi="TH SarabunPSK" w:cs="TH SarabunPSK" w:hint="cs"/>
          <w:sz w:val="32"/>
          <w:szCs w:val="32"/>
          <w:cs/>
        </w:rPr>
        <w:t>สีล</w:t>
      </w:r>
      <w:proofErr w:type="spellEnd"/>
      <w:r w:rsidRPr="008478FC">
        <w:rPr>
          <w:rFonts w:ascii="TH SarabunPSK" w:eastAsiaTheme="minorHAnsi" w:hAnsi="TH SarabunPSK" w:cs="TH SarabunPSK" w:hint="cs"/>
          <w:sz w:val="32"/>
          <w:szCs w:val="32"/>
          <w:cs/>
        </w:rPr>
        <w:t>สิขา สามารถเกิดเป็นความมั่นคงตามมาตรฐาน</w:t>
      </w:r>
      <w:r w:rsidRPr="008478FC">
        <w:rPr>
          <w:rFonts w:ascii="TH SarabunPSK" w:eastAsiaTheme="minorHAnsi" w:hAnsi="TH SarabunPSK" w:cs="TH SarabunPSK"/>
          <w:sz w:val="32"/>
          <w:szCs w:val="32"/>
          <w:cs/>
        </w:rPr>
        <w:br/>
      </w:r>
      <w:r w:rsidRPr="008478FC">
        <w:rPr>
          <w:rFonts w:ascii="TH SarabunPSK" w:eastAsiaTheme="minorHAnsi" w:hAnsi="TH SarabunPSK" w:cs="TH SarabunPSK" w:hint="cs"/>
          <w:sz w:val="32"/>
          <w:szCs w:val="32"/>
          <w:cs/>
        </w:rPr>
        <w:t>ทางจรรยาบรรณที่จะปฏิบัติหน้าที่ด้วยความรู้ความสามารถ อธิจิต</w:t>
      </w:r>
      <w:proofErr w:type="spellStart"/>
      <w:r w:rsidRPr="008478FC">
        <w:rPr>
          <w:rFonts w:ascii="TH SarabunPSK" w:eastAsiaTheme="minorHAnsi" w:hAnsi="TH SarabunPSK" w:cs="TH SarabunPSK" w:hint="cs"/>
          <w:sz w:val="32"/>
          <w:szCs w:val="32"/>
          <w:cs/>
        </w:rPr>
        <w:t>ตสิก</w:t>
      </w:r>
      <w:proofErr w:type="spellEnd"/>
      <w:r w:rsidRPr="008478F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ขา เจ้าหน้าที่หรือพนักงานสหกรณ์การเกษตร จังหวัดปทุมธานีมีการพัฒนาคุณลักษณะตามที่องค์กรต้องการ และเพื่อแก้ไขปัญหาการพัฒนาทรัพยากรของบุคลากรในสหกรณ์การเกษตร จังหวัดปทุมธานี อธิปัญญาสิกขา </w:t>
      </w:r>
      <w:r w:rsidRPr="008478FC">
        <w:rPr>
          <w:rFonts w:ascii="TH SarabunPSK" w:eastAsiaTheme="minorHAnsi" w:hAnsi="TH SarabunPSK" w:cs="TH SarabunPSK"/>
          <w:sz w:val="32"/>
          <w:szCs w:val="32"/>
          <w:cs/>
        </w:rPr>
        <w:br/>
      </w:r>
      <w:r w:rsidRPr="008478FC">
        <w:rPr>
          <w:rFonts w:ascii="TH SarabunPSK" w:eastAsiaTheme="minorHAnsi" w:hAnsi="TH SarabunPSK" w:cs="TH SarabunPSK" w:hint="cs"/>
          <w:sz w:val="32"/>
          <w:szCs w:val="32"/>
          <w:cs/>
        </w:rPr>
        <w:t>เป็นรากฐานที่มีส่วนช่วยเสริมบุคลากรเกิดทักษะ ความฉลาด ชำนาญ ประสบการณ์ กระบวนการเรียนรู้ แก้ไขปัญหาได้ทันท่วงที</w:t>
      </w:r>
    </w:p>
    <w:p w:rsidR="008478FC" w:rsidRPr="008478FC" w:rsidRDefault="008478FC" w:rsidP="008478FC">
      <w:pPr>
        <w:tabs>
          <w:tab w:val="left" w:pos="990"/>
          <w:tab w:val="left" w:pos="1170"/>
          <w:tab w:val="left" w:pos="1440"/>
        </w:tabs>
        <w:spacing w:after="0" w:line="240" w:lineRule="auto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</w:p>
    <w:p w:rsidR="008478FC" w:rsidRPr="008478FC" w:rsidRDefault="008478FC" w:rsidP="008478FC">
      <w:pPr>
        <w:tabs>
          <w:tab w:val="left" w:pos="990"/>
          <w:tab w:val="left" w:pos="1170"/>
          <w:tab w:val="left" w:pos="1440"/>
        </w:tabs>
        <w:spacing w:after="0" w:line="240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8478FC" w:rsidRPr="008478FC" w:rsidRDefault="008478FC" w:rsidP="008478FC">
      <w:pPr>
        <w:tabs>
          <w:tab w:val="left" w:pos="990"/>
          <w:tab w:val="left" w:pos="1170"/>
          <w:tab w:val="left" w:pos="1440"/>
        </w:tabs>
        <w:spacing w:after="0" w:line="240" w:lineRule="auto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</w:p>
    <w:p w:rsidR="008478FC" w:rsidRDefault="008478FC">
      <w:pPr>
        <w:spacing w:after="0" w:line="240" w:lineRule="auto"/>
        <w:rPr>
          <w:rFonts w:ascii="TH SarabunPSK" w:eastAsia="Cordia New" w:hAnsi="TH SarabunPSK" w:cs="TH SarabunPSK"/>
          <w:color w:val="1D1B11"/>
          <w:sz w:val="36"/>
          <w:szCs w:val="36"/>
          <w:cs/>
          <w:lang w:eastAsia="ja-JP"/>
        </w:rPr>
      </w:pPr>
      <w:r>
        <w:rPr>
          <w:rFonts w:ascii="TH SarabunPSK" w:hAnsi="TH SarabunPSK" w:cs="TH SarabunPSK"/>
          <w:b/>
          <w:bCs/>
          <w:color w:val="1D1B11"/>
          <w:sz w:val="36"/>
          <w:szCs w:val="36"/>
          <w:cs/>
        </w:rPr>
        <w:br w:type="page"/>
      </w:r>
    </w:p>
    <w:p w:rsidR="008478FC" w:rsidRPr="008478FC" w:rsidRDefault="008478FC" w:rsidP="008478FC">
      <w:pPr>
        <w:tabs>
          <w:tab w:val="left" w:pos="2160"/>
          <w:tab w:val="left" w:pos="6946"/>
        </w:tabs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8478F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Dissertation Title: </w:t>
      </w:r>
      <w:r w:rsidRPr="008478FC">
        <w:rPr>
          <w:rFonts w:ascii="TH SarabunPSK" w:hAnsi="TH SarabunPSK" w:cs="TH SarabunPSK"/>
          <w:b/>
          <w:bCs/>
          <w:sz w:val="32"/>
          <w:szCs w:val="32"/>
        </w:rPr>
        <w:tab/>
      </w:r>
      <w:proofErr w:type="spellStart"/>
      <w:r w:rsidRPr="008478FC">
        <w:rPr>
          <w:rFonts w:ascii="TH SarabunPSK" w:hAnsi="TH SarabunPSK" w:cs="TH SarabunPSK"/>
          <w:sz w:val="32"/>
          <w:szCs w:val="32"/>
        </w:rPr>
        <w:t>Buddhadhamma</w:t>
      </w:r>
      <w:proofErr w:type="spellEnd"/>
      <w:r w:rsidRPr="008478FC">
        <w:rPr>
          <w:rFonts w:ascii="TH SarabunPSK" w:hAnsi="TH SarabunPSK" w:cs="TH SarabunPSK"/>
          <w:sz w:val="32"/>
          <w:szCs w:val="32"/>
        </w:rPr>
        <w:t xml:space="preserve"> Integration for Human Resource Development of Agricultural Cooperatives, </w:t>
      </w:r>
      <w:proofErr w:type="spellStart"/>
      <w:r w:rsidRPr="008478FC">
        <w:rPr>
          <w:rFonts w:ascii="TH SarabunPSK" w:hAnsi="TH SarabunPSK" w:cs="TH SarabunPSK"/>
          <w:sz w:val="32"/>
          <w:szCs w:val="32"/>
        </w:rPr>
        <w:t>Patoomtani</w:t>
      </w:r>
      <w:proofErr w:type="spellEnd"/>
      <w:r w:rsidRPr="008478FC">
        <w:rPr>
          <w:rFonts w:ascii="TH SarabunPSK" w:hAnsi="TH SarabunPSK" w:cs="TH SarabunPSK"/>
          <w:sz w:val="32"/>
          <w:szCs w:val="32"/>
        </w:rPr>
        <w:t xml:space="preserve"> Province</w:t>
      </w:r>
      <w:r w:rsidRPr="008478F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78FC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</w:p>
    <w:p w:rsidR="008478FC" w:rsidRPr="008478FC" w:rsidRDefault="008478FC" w:rsidP="008478F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78FC">
        <w:rPr>
          <w:rFonts w:ascii="TH SarabunPSK" w:hAnsi="TH SarabunPSK" w:cs="TH SarabunPSK"/>
          <w:b/>
          <w:bCs/>
          <w:sz w:val="32"/>
          <w:szCs w:val="32"/>
        </w:rPr>
        <w:t>Researcher:</w:t>
      </w:r>
      <w:r w:rsidRPr="008478FC">
        <w:rPr>
          <w:rFonts w:ascii="TH SarabunPSK" w:hAnsi="TH SarabunPSK" w:cs="TH SarabunPSK"/>
          <w:sz w:val="32"/>
          <w:szCs w:val="32"/>
        </w:rPr>
        <w:tab/>
      </w:r>
      <w:r w:rsidRPr="008478FC">
        <w:rPr>
          <w:rFonts w:ascii="TH SarabunPSK" w:hAnsi="TH SarabunPSK" w:cs="TH SarabunPSK"/>
          <w:sz w:val="32"/>
          <w:szCs w:val="32"/>
        </w:rPr>
        <w:tab/>
        <w:t xml:space="preserve">Mr. </w:t>
      </w:r>
      <w:proofErr w:type="spellStart"/>
      <w:r w:rsidRPr="008478FC">
        <w:rPr>
          <w:rFonts w:ascii="TH SarabunPSK" w:hAnsi="TH SarabunPSK" w:cs="TH SarabunPSK"/>
          <w:sz w:val="32"/>
          <w:szCs w:val="32"/>
        </w:rPr>
        <w:t>Paiboon</w:t>
      </w:r>
      <w:proofErr w:type="spellEnd"/>
      <w:r w:rsidRPr="008478F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478FC">
        <w:rPr>
          <w:rFonts w:ascii="TH SarabunPSK" w:hAnsi="TH SarabunPSK" w:cs="TH SarabunPSK"/>
          <w:sz w:val="32"/>
          <w:szCs w:val="32"/>
        </w:rPr>
        <w:t>Saiduang</w:t>
      </w:r>
      <w:proofErr w:type="spellEnd"/>
    </w:p>
    <w:p w:rsidR="008478FC" w:rsidRPr="008478FC" w:rsidRDefault="008478FC" w:rsidP="008478FC">
      <w:pPr>
        <w:tabs>
          <w:tab w:val="left" w:pos="1980"/>
          <w:tab w:val="left" w:pos="2160"/>
          <w:tab w:val="left" w:pos="2430"/>
          <w:tab w:val="left" w:pos="25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8478FC">
        <w:rPr>
          <w:rFonts w:ascii="TH SarabunPSK" w:hAnsi="TH SarabunPSK" w:cs="TH SarabunPSK"/>
          <w:b/>
          <w:bCs/>
          <w:sz w:val="32"/>
          <w:szCs w:val="32"/>
        </w:rPr>
        <w:t>Degree:</w:t>
      </w:r>
      <w:r w:rsidRPr="008478FC">
        <w:rPr>
          <w:rFonts w:ascii="TH SarabunPSK" w:hAnsi="TH SarabunPSK" w:cs="TH SarabunPSK"/>
          <w:sz w:val="32"/>
          <w:szCs w:val="32"/>
        </w:rPr>
        <w:tab/>
      </w:r>
      <w:r w:rsidRPr="008478FC">
        <w:rPr>
          <w:rFonts w:ascii="TH SarabunPSK" w:hAnsi="TH SarabunPSK" w:cs="TH SarabunPSK"/>
          <w:sz w:val="32"/>
          <w:szCs w:val="32"/>
        </w:rPr>
        <w:tab/>
      </w:r>
      <w:r w:rsidRPr="008478FC">
        <w:rPr>
          <w:rFonts w:ascii="TH SarabunPSK" w:eastAsia="BrowalliaNew" w:hAnsi="TH SarabunPSK" w:cs="TH SarabunPSK"/>
          <w:sz w:val="32"/>
          <w:szCs w:val="32"/>
        </w:rPr>
        <w:t>Doctor of Philosophy (</w:t>
      </w:r>
      <w:r w:rsidRPr="008478FC">
        <w:rPr>
          <w:rFonts w:ascii="TH SarabunPSK" w:eastAsia="Times New Roman" w:hAnsi="TH SarabunPSK" w:cs="TH SarabunPSK"/>
          <w:sz w:val="32"/>
          <w:szCs w:val="32"/>
        </w:rPr>
        <w:t>Public Administration</w:t>
      </w:r>
      <w:r w:rsidRPr="008478FC">
        <w:rPr>
          <w:rFonts w:ascii="TH SarabunPSK" w:eastAsia="BrowalliaNew" w:hAnsi="TH SarabunPSK" w:cs="TH SarabunPSK"/>
          <w:sz w:val="32"/>
          <w:szCs w:val="32"/>
        </w:rPr>
        <w:t>)</w:t>
      </w:r>
    </w:p>
    <w:p w:rsidR="008478FC" w:rsidRPr="008478FC" w:rsidRDefault="008478FC" w:rsidP="008478FC">
      <w:pPr>
        <w:spacing w:after="0"/>
        <w:ind w:left="2422" w:hanging="2422"/>
        <w:jc w:val="thaiDistribute"/>
        <w:rPr>
          <w:rFonts w:ascii="TH SarabunPSK" w:hAnsi="TH SarabunPSK" w:cs="TH SarabunPSK"/>
          <w:sz w:val="32"/>
          <w:szCs w:val="32"/>
        </w:rPr>
      </w:pPr>
      <w:r w:rsidRPr="008478FC">
        <w:rPr>
          <w:rFonts w:ascii="TH SarabunPSK" w:hAnsi="TH SarabunPSK" w:cs="TH SarabunPSK"/>
          <w:b/>
          <w:bCs/>
          <w:sz w:val="32"/>
          <w:szCs w:val="32"/>
        </w:rPr>
        <w:t>Dissertation Supervisory Committee:</w:t>
      </w:r>
    </w:p>
    <w:p w:rsidR="008478FC" w:rsidRPr="008478FC" w:rsidRDefault="008478FC" w:rsidP="008478FC">
      <w:pPr>
        <w:spacing w:after="0"/>
        <w:ind w:left="2160" w:hanging="2160"/>
        <w:rPr>
          <w:rFonts w:ascii="TH SarabunPSK" w:hAnsi="TH SarabunPSK" w:cs="TH SarabunPSK"/>
          <w:sz w:val="32"/>
          <w:szCs w:val="32"/>
        </w:rPr>
      </w:pPr>
      <w:r w:rsidRPr="008478FC">
        <w:rPr>
          <w:rFonts w:ascii="TH SarabunPSK" w:hAnsi="TH SarabunPSK" w:cs="TH SarabunPSK"/>
          <w:sz w:val="32"/>
          <w:szCs w:val="32"/>
        </w:rPr>
        <w:tab/>
        <w:t xml:space="preserve">Dr. </w:t>
      </w:r>
      <w:proofErr w:type="spellStart"/>
      <w:r w:rsidRPr="008478FC">
        <w:rPr>
          <w:rFonts w:ascii="TH SarabunPSK" w:hAnsi="TH SarabunPSK" w:cs="TH SarabunPSK"/>
          <w:sz w:val="32"/>
          <w:szCs w:val="32"/>
        </w:rPr>
        <w:t>Suriya</w:t>
      </w:r>
      <w:proofErr w:type="spellEnd"/>
      <w:r w:rsidRPr="008478F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478FC">
        <w:rPr>
          <w:rFonts w:ascii="TH SarabunPSK" w:hAnsi="TH SarabunPSK" w:cs="TH SarabunPSK"/>
          <w:sz w:val="32"/>
          <w:szCs w:val="32"/>
        </w:rPr>
        <w:t>Raksamueng</w:t>
      </w:r>
      <w:proofErr w:type="spellEnd"/>
      <w:r w:rsidRPr="008478FC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8478FC">
        <w:rPr>
          <w:rFonts w:ascii="TH SarabunPSK" w:hAnsi="TH SarabunPSK" w:cs="TH SarabunPSK"/>
          <w:sz w:val="32"/>
          <w:szCs w:val="32"/>
        </w:rPr>
        <w:t>Pali</w:t>
      </w:r>
      <w:proofErr w:type="spellEnd"/>
      <w:r w:rsidRPr="008478FC">
        <w:rPr>
          <w:rFonts w:ascii="TH SarabunPSK" w:hAnsi="TH SarabunPSK" w:cs="TH SarabunPSK"/>
          <w:sz w:val="32"/>
          <w:szCs w:val="32"/>
        </w:rPr>
        <w:t xml:space="preserve"> IX, B.A</w:t>
      </w:r>
      <w:proofErr w:type="gramStart"/>
      <w:r w:rsidRPr="008478FC">
        <w:rPr>
          <w:rFonts w:ascii="TH SarabunPSK" w:hAnsi="TH SarabunPSK" w:cs="TH SarabunPSK"/>
          <w:sz w:val="32"/>
          <w:szCs w:val="32"/>
        </w:rPr>
        <w:t>.(</w:t>
      </w:r>
      <w:proofErr w:type="gramEnd"/>
      <w:r w:rsidRPr="008478FC">
        <w:rPr>
          <w:rFonts w:ascii="TH SarabunPSK" w:hAnsi="TH SarabunPSK" w:cs="TH SarabunPSK"/>
          <w:sz w:val="32"/>
          <w:szCs w:val="32"/>
        </w:rPr>
        <w:t>Commuter Science),</w:t>
      </w:r>
    </w:p>
    <w:p w:rsidR="008478FC" w:rsidRPr="008478FC" w:rsidRDefault="008478FC" w:rsidP="008478FC">
      <w:pPr>
        <w:spacing w:after="0"/>
        <w:ind w:left="2160" w:hanging="2160"/>
        <w:rPr>
          <w:rFonts w:ascii="TH SarabunPSK" w:hAnsi="TH SarabunPSK" w:cs="TH SarabunPSK"/>
          <w:sz w:val="32"/>
          <w:szCs w:val="32"/>
        </w:rPr>
      </w:pPr>
      <w:r w:rsidRPr="008478FC">
        <w:rPr>
          <w:rFonts w:ascii="TH SarabunPSK" w:hAnsi="TH SarabunPSK" w:cs="TH SarabunPSK"/>
          <w:sz w:val="32"/>
          <w:szCs w:val="32"/>
        </w:rPr>
        <w:tab/>
        <w:t>M.A. (Public Administration), Ph.D. (Public Administration)</w:t>
      </w:r>
    </w:p>
    <w:p w:rsidR="008478FC" w:rsidRPr="008478FC" w:rsidRDefault="008478FC" w:rsidP="008478FC">
      <w:pPr>
        <w:spacing w:after="0"/>
        <w:ind w:left="2160" w:hanging="2160"/>
        <w:rPr>
          <w:rFonts w:ascii="TH SarabunPSK" w:hAnsi="TH SarabunPSK" w:cs="TH SarabunPSK"/>
          <w:sz w:val="32"/>
          <w:szCs w:val="32"/>
        </w:rPr>
      </w:pPr>
      <w:r w:rsidRPr="008478FC">
        <w:rPr>
          <w:rFonts w:ascii="TH SarabunPSK" w:hAnsi="TH SarabunPSK" w:cs="TH SarabunPSK"/>
          <w:b/>
          <w:bCs/>
          <w:sz w:val="32"/>
          <w:szCs w:val="32"/>
        </w:rPr>
        <w:tab/>
      </w:r>
      <w:r w:rsidRPr="008478FC">
        <w:rPr>
          <w:rFonts w:ascii="TH SarabunPSK" w:hAnsi="TH SarabunPSK" w:cs="TH SarabunPSK"/>
          <w:sz w:val="32"/>
          <w:szCs w:val="32"/>
        </w:rPr>
        <w:t xml:space="preserve">Assoc. Prof. Dr. </w:t>
      </w:r>
      <w:proofErr w:type="spellStart"/>
      <w:r w:rsidRPr="008478FC">
        <w:rPr>
          <w:rFonts w:ascii="TH SarabunPSK" w:hAnsi="TH SarabunPSK" w:cs="TH SarabunPSK"/>
          <w:sz w:val="32"/>
          <w:szCs w:val="32"/>
        </w:rPr>
        <w:t>Suripon</w:t>
      </w:r>
      <w:proofErr w:type="spellEnd"/>
      <w:r w:rsidRPr="008478F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478FC">
        <w:rPr>
          <w:rFonts w:ascii="TH SarabunPSK" w:hAnsi="TH SarabunPSK" w:cs="TH SarabunPSK"/>
          <w:sz w:val="32"/>
          <w:szCs w:val="32"/>
        </w:rPr>
        <w:t>Suyaprom</w:t>
      </w:r>
      <w:proofErr w:type="spellEnd"/>
      <w:r w:rsidRPr="008478FC">
        <w:rPr>
          <w:rFonts w:ascii="TH SarabunPSK" w:hAnsi="TH SarabunPSK" w:cs="TH SarabunPSK"/>
          <w:sz w:val="32"/>
          <w:szCs w:val="32"/>
        </w:rPr>
        <w:t>, B.A. (Sociology),</w:t>
      </w:r>
    </w:p>
    <w:p w:rsidR="008478FC" w:rsidRPr="008478FC" w:rsidRDefault="008478FC" w:rsidP="008478FC">
      <w:pPr>
        <w:spacing w:after="0"/>
        <w:ind w:left="2160" w:hanging="2160"/>
        <w:rPr>
          <w:rFonts w:ascii="TH SarabunPSK" w:hAnsi="TH SarabunPSK" w:cs="TH SarabunPSK"/>
          <w:sz w:val="32"/>
          <w:szCs w:val="32"/>
        </w:rPr>
      </w:pPr>
      <w:r w:rsidRPr="008478FC">
        <w:rPr>
          <w:rFonts w:ascii="TH SarabunPSK" w:hAnsi="TH SarabunPSK" w:cs="TH SarabunPSK"/>
          <w:sz w:val="32"/>
          <w:szCs w:val="32"/>
        </w:rPr>
        <w:tab/>
        <w:t>M.A. (Political Science), Ph.D. (Political Science)</w:t>
      </w:r>
    </w:p>
    <w:p w:rsidR="008478FC" w:rsidRPr="008478FC" w:rsidRDefault="008478FC" w:rsidP="008478FC">
      <w:pPr>
        <w:tabs>
          <w:tab w:val="left" w:pos="1985"/>
        </w:tabs>
        <w:spacing w:after="0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8478FC">
        <w:rPr>
          <w:rFonts w:ascii="TH SarabunPSK" w:hAnsi="TH SarabunPSK" w:cs="TH SarabunPSK"/>
          <w:b/>
          <w:bCs/>
          <w:sz w:val="32"/>
          <w:szCs w:val="32"/>
        </w:rPr>
        <w:t>Date of Graduation</w:t>
      </w:r>
      <w:r w:rsidRPr="008478FC">
        <w:rPr>
          <w:rFonts w:ascii="TH SarabunPSK" w:hAnsi="TH SarabunPSK" w:cs="TH SarabunPSK"/>
          <w:sz w:val="32"/>
          <w:szCs w:val="32"/>
        </w:rPr>
        <w:tab/>
        <w:t>: March 31, 2017</w:t>
      </w:r>
    </w:p>
    <w:p w:rsidR="008478FC" w:rsidRPr="008478FC" w:rsidRDefault="008478FC" w:rsidP="008478FC">
      <w:pPr>
        <w:spacing w:after="0"/>
        <w:ind w:left="2422" w:hanging="2422"/>
        <w:jc w:val="thaiDistribute"/>
        <w:rPr>
          <w:rFonts w:ascii="TH SarabunPSK" w:hAnsi="TH SarabunPSK" w:cs="TH SarabunPSK"/>
          <w:sz w:val="32"/>
          <w:szCs w:val="32"/>
        </w:rPr>
      </w:pPr>
    </w:p>
    <w:p w:rsidR="008478FC" w:rsidRPr="008478FC" w:rsidRDefault="008478FC" w:rsidP="008478FC">
      <w:pPr>
        <w:spacing w:after="0"/>
        <w:ind w:left="2422" w:hanging="242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78FC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8478FC" w:rsidRPr="008478FC" w:rsidRDefault="008478FC" w:rsidP="008478FC">
      <w:pPr>
        <w:tabs>
          <w:tab w:val="left" w:pos="0"/>
          <w:tab w:val="left" w:pos="1134"/>
          <w:tab w:val="left" w:pos="6946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478FC">
        <w:rPr>
          <w:rFonts w:ascii="TH SarabunPSK" w:hAnsi="TH SarabunPSK" w:cs="TH SarabunPSK"/>
          <w:sz w:val="32"/>
          <w:szCs w:val="32"/>
        </w:rPr>
        <w:tab/>
      </w:r>
      <w:r w:rsidRPr="008478FC">
        <w:rPr>
          <w:rFonts w:ascii="TH SarabunPSK" w:hAnsi="TH SarabunPSK" w:cs="TH SarabunPSK"/>
          <w:spacing w:val="-6"/>
          <w:sz w:val="32"/>
          <w:szCs w:val="32"/>
        </w:rPr>
        <w:t xml:space="preserve">Objectives of this research were to; 1) Analytically study problems and general condition of human </w:t>
      </w:r>
      <w:proofErr w:type="spellStart"/>
      <w:r w:rsidRPr="008478FC">
        <w:rPr>
          <w:rFonts w:ascii="TH SarabunPSK" w:hAnsi="TH SarabunPSK" w:cs="TH SarabunPSK"/>
          <w:spacing w:val="-6"/>
          <w:sz w:val="32"/>
          <w:szCs w:val="32"/>
        </w:rPr>
        <w:t>fesource</w:t>
      </w:r>
      <w:proofErr w:type="spellEnd"/>
      <w:r w:rsidRPr="008478FC">
        <w:rPr>
          <w:rFonts w:ascii="TH SarabunPSK" w:hAnsi="TH SarabunPSK" w:cs="TH SarabunPSK"/>
          <w:spacing w:val="-6"/>
          <w:sz w:val="32"/>
          <w:szCs w:val="32"/>
        </w:rPr>
        <w:t xml:space="preserve"> development of Agricultural Cooperatives of </w:t>
      </w:r>
      <w:proofErr w:type="spellStart"/>
      <w:r w:rsidRPr="008478FC">
        <w:rPr>
          <w:rFonts w:ascii="TH SarabunPSK" w:hAnsi="TH SarabunPSK" w:cs="TH SarabunPSK"/>
          <w:spacing w:val="-6"/>
          <w:sz w:val="32"/>
          <w:szCs w:val="32"/>
        </w:rPr>
        <w:t>Patumtani</w:t>
      </w:r>
      <w:proofErr w:type="spellEnd"/>
      <w:r w:rsidRPr="008478FC">
        <w:rPr>
          <w:rFonts w:ascii="TH SarabunPSK" w:hAnsi="TH SarabunPSK" w:cs="TH SarabunPSK"/>
          <w:spacing w:val="-6"/>
          <w:sz w:val="32"/>
          <w:szCs w:val="32"/>
        </w:rPr>
        <w:t xml:space="preserve"> Province</w:t>
      </w:r>
      <w:r w:rsidRPr="008478FC">
        <w:rPr>
          <w:rFonts w:ascii="TH SarabunPSK" w:hAnsi="TH SarabunPSK" w:cs="TH SarabunPSK"/>
          <w:sz w:val="32"/>
          <w:szCs w:val="32"/>
        </w:rPr>
        <w:t xml:space="preserve">, 2) Study the appropriate </w:t>
      </w:r>
      <w:proofErr w:type="spellStart"/>
      <w:r w:rsidRPr="008478FC">
        <w:rPr>
          <w:rFonts w:ascii="TH SarabunPSK" w:hAnsi="TH SarabunPSK" w:cs="TH SarabunPSK"/>
          <w:sz w:val="32"/>
          <w:szCs w:val="32"/>
        </w:rPr>
        <w:t>Buddhadhamma</w:t>
      </w:r>
      <w:proofErr w:type="spellEnd"/>
      <w:r w:rsidRPr="008478FC">
        <w:rPr>
          <w:rFonts w:ascii="TH SarabunPSK" w:hAnsi="TH SarabunPSK" w:cs="TH SarabunPSK"/>
          <w:sz w:val="32"/>
          <w:szCs w:val="32"/>
        </w:rPr>
        <w:t xml:space="preserve"> for human resource development of Agricultural Cooperatives, </w:t>
      </w:r>
      <w:proofErr w:type="spellStart"/>
      <w:r w:rsidRPr="008478FC">
        <w:rPr>
          <w:rFonts w:ascii="TH SarabunPSK" w:hAnsi="TH SarabunPSK" w:cs="TH SarabunPSK"/>
          <w:sz w:val="32"/>
          <w:szCs w:val="32"/>
        </w:rPr>
        <w:t>Patumtani</w:t>
      </w:r>
      <w:proofErr w:type="spellEnd"/>
      <w:r w:rsidRPr="008478FC">
        <w:rPr>
          <w:rFonts w:ascii="TH SarabunPSK" w:hAnsi="TH SarabunPSK" w:cs="TH SarabunPSK"/>
          <w:sz w:val="32"/>
          <w:szCs w:val="32"/>
        </w:rPr>
        <w:t xml:space="preserve"> Province and 3) Propose </w:t>
      </w:r>
      <w:proofErr w:type="spellStart"/>
      <w:r w:rsidRPr="008478FC">
        <w:rPr>
          <w:rFonts w:ascii="TH SarabunPSK" w:hAnsi="TH SarabunPSK" w:cs="TH SarabunPSK"/>
          <w:sz w:val="32"/>
          <w:szCs w:val="32"/>
        </w:rPr>
        <w:t>Buddhadhamma</w:t>
      </w:r>
      <w:proofErr w:type="spellEnd"/>
      <w:r w:rsidRPr="008478FC">
        <w:rPr>
          <w:rFonts w:ascii="TH SarabunPSK" w:hAnsi="TH SarabunPSK" w:cs="TH SarabunPSK"/>
          <w:sz w:val="32"/>
          <w:szCs w:val="32"/>
        </w:rPr>
        <w:t xml:space="preserve"> integration for human resource development of Agricultural </w:t>
      </w:r>
      <w:proofErr w:type="gramStart"/>
      <w:r w:rsidRPr="008478FC">
        <w:rPr>
          <w:rFonts w:ascii="TH SarabunPSK" w:hAnsi="TH SarabunPSK" w:cs="TH SarabunPSK"/>
          <w:sz w:val="32"/>
          <w:szCs w:val="32"/>
        </w:rPr>
        <w:t>Cooperatives ,</w:t>
      </w:r>
      <w:proofErr w:type="gramEnd"/>
      <w:r w:rsidRPr="008478F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478FC">
        <w:rPr>
          <w:rFonts w:ascii="TH SarabunPSK" w:hAnsi="TH SarabunPSK" w:cs="TH SarabunPSK"/>
          <w:sz w:val="32"/>
          <w:szCs w:val="32"/>
        </w:rPr>
        <w:t>Patumtani</w:t>
      </w:r>
      <w:proofErr w:type="spellEnd"/>
      <w:r w:rsidRPr="008478FC">
        <w:rPr>
          <w:rFonts w:ascii="TH SarabunPSK" w:hAnsi="TH SarabunPSK" w:cs="TH SarabunPSK"/>
          <w:sz w:val="32"/>
          <w:szCs w:val="32"/>
        </w:rPr>
        <w:t xml:space="preserve"> Province. </w:t>
      </w:r>
    </w:p>
    <w:p w:rsidR="008478FC" w:rsidRPr="008478FC" w:rsidRDefault="008478FC" w:rsidP="008478FC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eastAsia="x-none"/>
        </w:rPr>
      </w:pPr>
      <w:r w:rsidRPr="008478FC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ab/>
      </w:r>
      <w:r w:rsidRPr="008478FC">
        <w:rPr>
          <w:rFonts w:ascii="TH SarabunPSK" w:eastAsia="Times New Roman" w:hAnsi="TH SarabunPSK" w:cs="TH SarabunPSK"/>
          <w:sz w:val="32"/>
          <w:szCs w:val="32"/>
          <w:lang w:eastAsia="x-none"/>
        </w:rPr>
        <w:t>Met</w:t>
      </w:r>
      <w:proofErr w:type="spellStart"/>
      <w:r w:rsidRPr="008478FC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hodology</w:t>
      </w:r>
      <w:proofErr w:type="spellEnd"/>
      <w:r w:rsidRPr="008478FC">
        <w:rPr>
          <w:rFonts w:ascii="TH SarabunPSK" w:eastAsia="Times New Roman" w:hAnsi="TH SarabunPSK" w:cs="TH SarabunPSK"/>
          <w:sz w:val="32"/>
          <w:szCs w:val="32"/>
          <w:lang w:eastAsia="x-none"/>
        </w:rPr>
        <w:t xml:space="preserve"> was the qualitative research collected data by two steps. Step 1 data were collected from 25 key informants, purposefully selected from 5 groups; chair persons of Agricultural Cooperative, Group heads, personnel and employees in the Agricultural Cooperatives area with structured in-depth-interview by face-to-face interviewing. Step 2, data were collected from 10 participants in focus group discussion. Data from both steps were analyzed by descriptive interpretation.    </w:t>
      </w:r>
    </w:p>
    <w:p w:rsidR="008478FC" w:rsidRPr="008478FC" w:rsidRDefault="008478FC" w:rsidP="008478FC">
      <w:pPr>
        <w:tabs>
          <w:tab w:val="left" w:pos="0"/>
          <w:tab w:val="left" w:pos="1134"/>
          <w:tab w:val="left" w:pos="694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78FC">
        <w:rPr>
          <w:rFonts w:ascii="TH SarabunPSK" w:hAnsi="TH SarabunPSK" w:cs="TH SarabunPSK"/>
          <w:sz w:val="32"/>
          <w:szCs w:val="32"/>
        </w:rPr>
        <w:tab/>
        <w:t>Findings were as follows</w:t>
      </w:r>
      <w:r w:rsidRPr="008478FC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8478FC" w:rsidRPr="008478FC" w:rsidRDefault="008478FC" w:rsidP="008478FC">
      <w:pPr>
        <w:tabs>
          <w:tab w:val="left" w:pos="0"/>
          <w:tab w:val="left" w:pos="1134"/>
          <w:tab w:val="left" w:pos="694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78FC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8478FC">
        <w:rPr>
          <w:rFonts w:ascii="TH SarabunPSK" w:hAnsi="TH SarabunPSK" w:cs="TH SarabunPSK"/>
          <w:spacing w:val="-6"/>
          <w:sz w:val="32"/>
          <w:szCs w:val="32"/>
        </w:rPr>
        <w:t xml:space="preserve">Problems and general condition of human resource development of Agricultural Cooperatives of </w:t>
      </w:r>
      <w:proofErr w:type="spellStart"/>
      <w:r w:rsidRPr="008478FC">
        <w:rPr>
          <w:rFonts w:ascii="TH SarabunPSK" w:hAnsi="TH SarabunPSK" w:cs="TH SarabunPSK"/>
          <w:spacing w:val="-6"/>
          <w:sz w:val="32"/>
          <w:szCs w:val="32"/>
        </w:rPr>
        <w:t>Patumtani</w:t>
      </w:r>
      <w:proofErr w:type="spellEnd"/>
      <w:r w:rsidRPr="008478FC">
        <w:rPr>
          <w:rFonts w:ascii="TH SarabunPSK" w:hAnsi="TH SarabunPSK" w:cs="TH SarabunPSK"/>
          <w:spacing w:val="-6"/>
          <w:sz w:val="32"/>
          <w:szCs w:val="32"/>
        </w:rPr>
        <w:t xml:space="preserve"> Province</w:t>
      </w:r>
      <w:r w:rsidRPr="008478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78FC">
        <w:rPr>
          <w:rFonts w:ascii="TH SarabunPSK" w:hAnsi="TH SarabunPSK" w:cs="TH SarabunPSK"/>
          <w:sz w:val="32"/>
          <w:szCs w:val="32"/>
        </w:rPr>
        <w:t xml:space="preserve">were that: 1) problems; learning behavior development consisted of agreement with rules, regulations and punishment, readiness for responsibility. The Agricultural Cooperatives created outputs, solved problems together and loved organizations, 2) good services; the Agricultural Cooperatives offered good services, 3) job performance skill accumulations; some members developed job performance behavior, </w:t>
      </w:r>
      <w:proofErr w:type="spellStart"/>
      <w:r w:rsidRPr="008478FC">
        <w:rPr>
          <w:rFonts w:ascii="TH SarabunPSK" w:hAnsi="TH SarabunPSK" w:cs="TH SarabunPSK"/>
          <w:sz w:val="32"/>
          <w:szCs w:val="32"/>
        </w:rPr>
        <w:t>self evaluation</w:t>
      </w:r>
      <w:proofErr w:type="spellEnd"/>
      <w:r w:rsidRPr="008478FC">
        <w:rPr>
          <w:rFonts w:ascii="TH SarabunPSK" w:hAnsi="TH SarabunPSK" w:cs="TH SarabunPSK"/>
          <w:sz w:val="32"/>
          <w:szCs w:val="32"/>
        </w:rPr>
        <w:t xml:space="preserve">, training and scholarship allocation for members of Agricultural Cooperatives, 4) </w:t>
      </w:r>
      <w:r w:rsidRPr="008478FC">
        <w:rPr>
          <w:rFonts w:ascii="TH SarabunPSK" w:hAnsi="TH SarabunPSK" w:cs="TH SarabunPSK"/>
          <w:sz w:val="32"/>
          <w:szCs w:val="32"/>
        </w:rPr>
        <w:lastRenderedPageBreak/>
        <w:t xml:space="preserve">the righteousness, ethics and morality commitment; there were professionalism practice, abiding by the rules, paying attention to the work, training, rightful job performance, ideology to love the organization. 5) </w:t>
      </w:r>
      <w:proofErr w:type="gramStart"/>
      <w:r w:rsidRPr="008478FC">
        <w:rPr>
          <w:rFonts w:ascii="TH SarabunPSK" w:hAnsi="TH SarabunPSK" w:cs="TH SarabunPSK"/>
          <w:sz w:val="32"/>
          <w:szCs w:val="32"/>
        </w:rPr>
        <w:t>teamwork</w:t>
      </w:r>
      <w:proofErr w:type="gramEnd"/>
      <w:r w:rsidRPr="008478FC">
        <w:rPr>
          <w:rFonts w:ascii="TH SarabunPSK" w:hAnsi="TH SarabunPSK" w:cs="TH SarabunPSK"/>
          <w:sz w:val="32"/>
          <w:szCs w:val="32"/>
        </w:rPr>
        <w:t xml:space="preserve">; there were teamwork, training to promote ethical morality, the same and equal  practice, there was a book of ethical code to promote ethical conduct and punishment. </w:t>
      </w:r>
    </w:p>
    <w:p w:rsidR="008478FC" w:rsidRPr="008478FC" w:rsidRDefault="008478FC" w:rsidP="008478FC">
      <w:pPr>
        <w:tabs>
          <w:tab w:val="left" w:pos="0"/>
          <w:tab w:val="left" w:pos="1134"/>
          <w:tab w:val="left" w:pos="694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78FC">
        <w:rPr>
          <w:rFonts w:ascii="TH SarabunPSK" w:hAnsi="TH SarabunPSK" w:cs="TH SarabunPSK"/>
          <w:sz w:val="32"/>
          <w:szCs w:val="32"/>
        </w:rPr>
        <w:tab/>
        <w:t xml:space="preserve">2) </w:t>
      </w:r>
      <w:proofErr w:type="spellStart"/>
      <w:proofErr w:type="gramStart"/>
      <w:r w:rsidRPr="008478FC">
        <w:rPr>
          <w:rFonts w:ascii="TH SarabunPSK" w:hAnsi="TH SarabunPSK" w:cs="TH SarabunPSK"/>
          <w:sz w:val="32"/>
          <w:szCs w:val="32"/>
        </w:rPr>
        <w:t>Buddhadhamma</w:t>
      </w:r>
      <w:proofErr w:type="spellEnd"/>
      <w:r w:rsidRPr="008478FC">
        <w:rPr>
          <w:rFonts w:ascii="TH SarabunPSK" w:hAnsi="TH SarabunPSK" w:cs="TH SarabunPSK"/>
          <w:sz w:val="32"/>
          <w:szCs w:val="32"/>
        </w:rPr>
        <w:t>(</w:t>
      </w:r>
      <w:proofErr w:type="spellStart"/>
      <w:proofErr w:type="gramEnd"/>
      <w:r w:rsidRPr="008478FC">
        <w:rPr>
          <w:rFonts w:ascii="TH SarabunPSK" w:hAnsi="TH SarabunPSK" w:cs="TH SarabunPSK"/>
          <w:sz w:val="32"/>
          <w:szCs w:val="32"/>
        </w:rPr>
        <w:t>Tisikkha</w:t>
      </w:r>
      <w:proofErr w:type="spellEnd"/>
      <w:r w:rsidRPr="008478FC">
        <w:rPr>
          <w:rFonts w:ascii="TH SarabunPSK" w:hAnsi="TH SarabunPSK" w:cs="TH SarabunPSK"/>
          <w:sz w:val="32"/>
          <w:szCs w:val="32"/>
        </w:rPr>
        <w:t xml:space="preserve">) for human resource development of Agricultural Cooperatives, </w:t>
      </w:r>
      <w:proofErr w:type="spellStart"/>
      <w:r w:rsidRPr="008478FC">
        <w:rPr>
          <w:rFonts w:ascii="TH SarabunPSK" w:hAnsi="TH SarabunPSK" w:cs="TH SarabunPSK"/>
          <w:sz w:val="32"/>
          <w:szCs w:val="32"/>
        </w:rPr>
        <w:t>Patumtani</w:t>
      </w:r>
      <w:proofErr w:type="spellEnd"/>
      <w:r w:rsidRPr="008478FC">
        <w:rPr>
          <w:rFonts w:ascii="TH SarabunPSK" w:hAnsi="TH SarabunPSK" w:cs="TH SarabunPSK"/>
          <w:sz w:val="32"/>
          <w:szCs w:val="32"/>
        </w:rPr>
        <w:t xml:space="preserve"> Province were that: Training; there was training for public mind, </w:t>
      </w:r>
      <w:proofErr w:type="spellStart"/>
      <w:r w:rsidRPr="008478FC">
        <w:rPr>
          <w:rFonts w:ascii="TH SarabunPSK" w:hAnsi="TH SarabunPSK" w:cs="TH SarabunPSK"/>
          <w:sz w:val="32"/>
          <w:szCs w:val="32"/>
        </w:rPr>
        <w:t>Dhamma</w:t>
      </w:r>
      <w:proofErr w:type="spellEnd"/>
      <w:r w:rsidRPr="008478FC">
        <w:rPr>
          <w:rFonts w:ascii="TH SarabunPSK" w:hAnsi="TH SarabunPSK" w:cs="TH SarabunPSK"/>
          <w:sz w:val="32"/>
          <w:szCs w:val="32"/>
        </w:rPr>
        <w:t xml:space="preserve"> practice, study tour, loving-kindness to one another. Education; annual mental training by </w:t>
      </w:r>
      <w:proofErr w:type="spellStart"/>
      <w:r w:rsidRPr="008478FC">
        <w:rPr>
          <w:rFonts w:ascii="TH SarabunPSK" w:hAnsi="TH SarabunPSK" w:cs="TH SarabunPSK"/>
          <w:sz w:val="32"/>
          <w:szCs w:val="32"/>
        </w:rPr>
        <w:t>Dhamma</w:t>
      </w:r>
      <w:proofErr w:type="spellEnd"/>
      <w:r w:rsidRPr="008478FC">
        <w:rPr>
          <w:rFonts w:ascii="TH SarabunPSK" w:hAnsi="TH SarabunPSK" w:cs="TH SarabunPSK"/>
          <w:sz w:val="32"/>
          <w:szCs w:val="32"/>
        </w:rPr>
        <w:t xml:space="preserve"> practice, Buddhist way promotion, </w:t>
      </w:r>
      <w:proofErr w:type="spellStart"/>
      <w:r w:rsidRPr="008478FC">
        <w:rPr>
          <w:rFonts w:ascii="TH SarabunPSK" w:hAnsi="TH SarabunPSK" w:cs="TH SarabunPSK"/>
          <w:sz w:val="32"/>
          <w:szCs w:val="32"/>
        </w:rPr>
        <w:t>self evaluation</w:t>
      </w:r>
      <w:proofErr w:type="spellEnd"/>
      <w:r w:rsidRPr="008478FC">
        <w:rPr>
          <w:rFonts w:ascii="TH SarabunPSK" w:hAnsi="TH SarabunPSK" w:cs="TH SarabunPSK"/>
          <w:sz w:val="32"/>
          <w:szCs w:val="32"/>
        </w:rPr>
        <w:t xml:space="preserve">, skill accumulation, energetic to work and work attentiveness. Development; appraisal of good exampled persons, Teamwork; working together as a team with leadership and sacrifice enrichment by personality development to have  experience and knowledge enhancement and higher education promotion, </w:t>
      </w:r>
      <w:proofErr w:type="spellStart"/>
      <w:r w:rsidRPr="008478FC">
        <w:rPr>
          <w:rFonts w:ascii="TH SarabunPSK" w:hAnsi="TH SarabunPSK" w:cs="TH SarabunPSK"/>
          <w:sz w:val="32"/>
          <w:szCs w:val="32"/>
        </w:rPr>
        <w:t>Dhamma</w:t>
      </w:r>
      <w:proofErr w:type="spellEnd"/>
      <w:r w:rsidRPr="008478FC">
        <w:rPr>
          <w:rFonts w:ascii="TH SarabunPSK" w:hAnsi="TH SarabunPSK" w:cs="TH SarabunPSK"/>
          <w:sz w:val="32"/>
          <w:szCs w:val="32"/>
        </w:rPr>
        <w:t xml:space="preserve"> practice promotion, academic knowledge and capacity with knowledge of internal and external seminar operation, internal and external evaluation with research knowledge, working skill with work comprehension by </w:t>
      </w:r>
      <w:proofErr w:type="spellStart"/>
      <w:r w:rsidRPr="008478FC">
        <w:rPr>
          <w:rFonts w:ascii="TH SarabunPSK" w:hAnsi="TH SarabunPSK" w:cs="TH SarabunPSK"/>
          <w:sz w:val="32"/>
          <w:szCs w:val="32"/>
        </w:rPr>
        <w:t>self learning</w:t>
      </w:r>
      <w:proofErr w:type="spellEnd"/>
      <w:r w:rsidRPr="008478FC">
        <w:rPr>
          <w:rFonts w:ascii="TH SarabunPSK" w:hAnsi="TH SarabunPSK" w:cs="TH SarabunPSK"/>
          <w:sz w:val="32"/>
          <w:szCs w:val="32"/>
        </w:rPr>
        <w:t xml:space="preserve">, attitude by adhesiveness to right and just conduct, knowledge and experience exchange, creativeness; wisdom, knowledge and virtue, smartness and experience explicit.  </w:t>
      </w:r>
    </w:p>
    <w:p w:rsidR="008478FC" w:rsidRPr="008478FC" w:rsidRDefault="008478FC" w:rsidP="008478FC">
      <w:pPr>
        <w:tabs>
          <w:tab w:val="left" w:pos="0"/>
          <w:tab w:val="left" w:pos="1134"/>
          <w:tab w:val="left" w:pos="694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78FC">
        <w:rPr>
          <w:rFonts w:ascii="TH SarabunPSK" w:hAnsi="TH SarabunPSK" w:cs="TH SarabunPSK"/>
          <w:sz w:val="32"/>
          <w:szCs w:val="32"/>
        </w:rPr>
        <w:tab/>
        <w:t xml:space="preserve">3) </w:t>
      </w:r>
      <w:proofErr w:type="spellStart"/>
      <w:r w:rsidRPr="008478FC">
        <w:rPr>
          <w:rFonts w:ascii="TH SarabunPSK" w:hAnsi="TH SarabunPSK" w:cs="TH SarabunPSK"/>
          <w:sz w:val="32"/>
          <w:szCs w:val="32"/>
        </w:rPr>
        <w:t>Buddhadhamma</w:t>
      </w:r>
      <w:proofErr w:type="spellEnd"/>
      <w:r w:rsidRPr="008478FC">
        <w:rPr>
          <w:rFonts w:ascii="TH SarabunPSK" w:hAnsi="TH SarabunPSK" w:cs="TH SarabunPSK"/>
          <w:sz w:val="32"/>
          <w:szCs w:val="32"/>
        </w:rPr>
        <w:t xml:space="preserve"> integration for human resource development of Agriculture Cooperatives, </w:t>
      </w:r>
      <w:proofErr w:type="spellStart"/>
      <w:r w:rsidRPr="008478FC">
        <w:rPr>
          <w:rFonts w:ascii="TH SarabunPSK" w:hAnsi="TH SarabunPSK" w:cs="TH SarabunPSK"/>
          <w:sz w:val="32"/>
          <w:szCs w:val="32"/>
        </w:rPr>
        <w:t>Patumtani</w:t>
      </w:r>
      <w:proofErr w:type="spellEnd"/>
      <w:r w:rsidRPr="008478FC">
        <w:rPr>
          <w:rFonts w:ascii="TH SarabunPSK" w:hAnsi="TH SarabunPSK" w:cs="TH SarabunPSK"/>
          <w:sz w:val="32"/>
          <w:szCs w:val="32"/>
        </w:rPr>
        <w:t xml:space="preserve"> Province were that: </w:t>
      </w:r>
      <w:proofErr w:type="spellStart"/>
      <w:r w:rsidRPr="008478FC">
        <w:rPr>
          <w:rFonts w:ascii="TH SarabunPSK" w:hAnsi="TH SarabunPSK" w:cs="TH SarabunPSK"/>
          <w:sz w:val="32"/>
          <w:szCs w:val="32"/>
        </w:rPr>
        <w:t>Atisilasikkha</w:t>
      </w:r>
      <w:proofErr w:type="spellEnd"/>
      <w:r w:rsidRPr="008478FC">
        <w:rPr>
          <w:rFonts w:ascii="TH SarabunPSK" w:hAnsi="TH SarabunPSK" w:cs="TH SarabunPSK"/>
          <w:sz w:val="32"/>
          <w:szCs w:val="32"/>
        </w:rPr>
        <w:t xml:space="preserve">; training in higher morality, to create confidence in job performance according to standard and ethical rules of job performance, </w:t>
      </w:r>
      <w:proofErr w:type="spellStart"/>
      <w:r w:rsidRPr="008478FC">
        <w:rPr>
          <w:rFonts w:ascii="TH SarabunPSK" w:hAnsi="TH SarabunPSK" w:cs="TH SarabunPSK"/>
          <w:sz w:val="32"/>
          <w:szCs w:val="32"/>
        </w:rPr>
        <w:t>Atijittasikkha</w:t>
      </w:r>
      <w:proofErr w:type="spellEnd"/>
      <w:r w:rsidRPr="008478FC">
        <w:rPr>
          <w:rFonts w:ascii="TH SarabunPSK" w:hAnsi="TH SarabunPSK" w:cs="TH SarabunPSK"/>
          <w:sz w:val="32"/>
          <w:szCs w:val="32"/>
        </w:rPr>
        <w:t xml:space="preserve">, training in higher mentality, officers and personnel of Agricultural Cooperatives of </w:t>
      </w:r>
      <w:proofErr w:type="spellStart"/>
      <w:r w:rsidRPr="008478FC">
        <w:rPr>
          <w:rFonts w:ascii="TH SarabunPSK" w:hAnsi="TH SarabunPSK" w:cs="TH SarabunPSK"/>
          <w:sz w:val="32"/>
          <w:szCs w:val="32"/>
        </w:rPr>
        <w:t>Patumtani</w:t>
      </w:r>
      <w:proofErr w:type="spellEnd"/>
      <w:r w:rsidRPr="008478FC">
        <w:rPr>
          <w:rFonts w:ascii="TH SarabunPSK" w:hAnsi="TH SarabunPSK" w:cs="TH SarabunPSK"/>
          <w:sz w:val="32"/>
          <w:szCs w:val="32"/>
        </w:rPr>
        <w:t xml:space="preserve"> Province had undergone training for attributes the organizations needed to solve problems of human resource development. </w:t>
      </w:r>
      <w:proofErr w:type="spellStart"/>
      <w:proofErr w:type="gramStart"/>
      <w:r w:rsidRPr="008478FC">
        <w:rPr>
          <w:rFonts w:ascii="TH SarabunPSK" w:hAnsi="TH SarabunPSK" w:cs="TH SarabunPSK"/>
          <w:sz w:val="32"/>
          <w:szCs w:val="32"/>
        </w:rPr>
        <w:t>Atipannasikkha</w:t>
      </w:r>
      <w:proofErr w:type="spellEnd"/>
      <w:r w:rsidRPr="008478FC">
        <w:rPr>
          <w:rFonts w:ascii="TH SarabunPSK" w:hAnsi="TH SarabunPSK" w:cs="TH SarabunPSK"/>
          <w:sz w:val="32"/>
          <w:szCs w:val="32"/>
        </w:rPr>
        <w:t>, training in higher wisdom, the foundation that enhanced personnel with skill, cleverness, experiences, learning process and ability to solve any problems promptly.</w:t>
      </w:r>
      <w:proofErr w:type="gramEnd"/>
      <w:r w:rsidRPr="008478FC">
        <w:rPr>
          <w:rFonts w:ascii="TH SarabunPSK" w:hAnsi="TH SarabunPSK" w:cs="TH SarabunPSK"/>
          <w:sz w:val="32"/>
          <w:szCs w:val="32"/>
        </w:rPr>
        <w:t xml:space="preserve">  </w:t>
      </w:r>
    </w:p>
    <w:p w:rsidR="008478FC" w:rsidRPr="008478FC" w:rsidRDefault="008478FC" w:rsidP="008478FC">
      <w:pPr>
        <w:rPr>
          <w:szCs w:val="22"/>
          <w:cs/>
        </w:rPr>
      </w:pPr>
    </w:p>
    <w:p w:rsidR="008478FC" w:rsidRDefault="008478FC">
      <w:pPr>
        <w:spacing w:after="0" w:line="240" w:lineRule="auto"/>
        <w:rPr>
          <w:rFonts w:ascii="TH SarabunPSK" w:eastAsia="Cordia New" w:hAnsi="TH SarabunPSK" w:cs="TH SarabunPSK"/>
          <w:color w:val="1D1B11"/>
          <w:sz w:val="36"/>
          <w:szCs w:val="36"/>
          <w:lang w:eastAsia="ja-JP"/>
        </w:rPr>
      </w:pPr>
      <w:r>
        <w:rPr>
          <w:rFonts w:ascii="TH SarabunPSK" w:hAnsi="TH SarabunPSK" w:cs="TH SarabunPSK"/>
          <w:b/>
          <w:bCs/>
          <w:color w:val="1D1B11"/>
          <w:sz w:val="36"/>
          <w:szCs w:val="36"/>
        </w:rPr>
        <w:br w:type="page"/>
      </w:r>
    </w:p>
    <w:p w:rsidR="008478FC" w:rsidRPr="008478FC" w:rsidRDefault="008478FC" w:rsidP="008478F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D1B11"/>
          <w:sz w:val="40"/>
          <w:szCs w:val="40"/>
        </w:rPr>
      </w:pPr>
    </w:p>
    <w:p w:rsidR="008478FC" w:rsidRPr="008478FC" w:rsidRDefault="008478FC" w:rsidP="008478F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D1B11"/>
          <w:sz w:val="40"/>
          <w:szCs w:val="40"/>
        </w:rPr>
      </w:pPr>
    </w:p>
    <w:p w:rsidR="008478FC" w:rsidRPr="008478FC" w:rsidRDefault="008478FC" w:rsidP="008478F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D1B11"/>
          <w:sz w:val="40"/>
          <w:szCs w:val="40"/>
        </w:rPr>
      </w:pPr>
    </w:p>
    <w:p w:rsidR="008478FC" w:rsidRPr="008478FC" w:rsidRDefault="008478FC" w:rsidP="008478F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D1B11"/>
          <w:sz w:val="40"/>
          <w:szCs w:val="40"/>
        </w:rPr>
      </w:pPr>
    </w:p>
    <w:p w:rsidR="008478FC" w:rsidRPr="008478FC" w:rsidRDefault="008478FC" w:rsidP="008478F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D1B11"/>
          <w:sz w:val="40"/>
          <w:szCs w:val="40"/>
        </w:rPr>
      </w:pPr>
    </w:p>
    <w:p w:rsidR="008478FC" w:rsidRPr="008478FC" w:rsidRDefault="008478FC" w:rsidP="008478F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D1B11"/>
          <w:sz w:val="40"/>
          <w:szCs w:val="40"/>
        </w:rPr>
      </w:pPr>
    </w:p>
    <w:p w:rsidR="008478FC" w:rsidRPr="008478FC" w:rsidRDefault="008478FC" w:rsidP="008478F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D1B11"/>
          <w:sz w:val="40"/>
          <w:szCs w:val="40"/>
        </w:rPr>
      </w:pPr>
    </w:p>
    <w:p w:rsidR="008478FC" w:rsidRPr="008478FC" w:rsidRDefault="008478FC" w:rsidP="008478F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D1B11"/>
          <w:sz w:val="40"/>
          <w:szCs w:val="40"/>
        </w:rPr>
      </w:pPr>
    </w:p>
    <w:p w:rsidR="008478FC" w:rsidRPr="008478FC" w:rsidRDefault="008478FC" w:rsidP="008478F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D1B11"/>
          <w:sz w:val="40"/>
          <w:szCs w:val="40"/>
        </w:rPr>
      </w:pPr>
    </w:p>
    <w:p w:rsidR="008478FC" w:rsidRPr="008478FC" w:rsidRDefault="008478FC" w:rsidP="008478F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D1B11"/>
          <w:sz w:val="40"/>
          <w:szCs w:val="40"/>
        </w:rPr>
      </w:pPr>
    </w:p>
    <w:p w:rsidR="008478FC" w:rsidRPr="008478FC" w:rsidRDefault="008478FC" w:rsidP="008478F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D1B11"/>
          <w:sz w:val="40"/>
          <w:szCs w:val="40"/>
        </w:rPr>
      </w:pPr>
    </w:p>
    <w:p w:rsidR="008478FC" w:rsidRPr="008478FC" w:rsidRDefault="008478FC" w:rsidP="008478F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D1B11"/>
          <w:sz w:val="40"/>
          <w:szCs w:val="40"/>
        </w:rPr>
      </w:pPr>
    </w:p>
    <w:p w:rsidR="008478FC" w:rsidRPr="008478FC" w:rsidRDefault="008478FC" w:rsidP="008478F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D1B11"/>
          <w:sz w:val="40"/>
          <w:szCs w:val="40"/>
        </w:rPr>
      </w:pPr>
    </w:p>
    <w:p w:rsidR="008478FC" w:rsidRPr="008478FC" w:rsidRDefault="008478FC" w:rsidP="008478F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D1B11"/>
          <w:sz w:val="36"/>
          <w:szCs w:val="36"/>
        </w:rPr>
      </w:pPr>
      <w:r w:rsidRPr="008478FC">
        <w:rPr>
          <w:rFonts w:ascii="TH SarabunPSK" w:hAnsi="TH SarabunPSK" w:cs="TH SarabunPSK"/>
          <w:b/>
          <w:bCs/>
          <w:color w:val="1D1B11"/>
          <w:sz w:val="36"/>
          <w:szCs w:val="36"/>
          <w:cs/>
        </w:rPr>
        <w:t xml:space="preserve">ภาคผนวก </w:t>
      </w:r>
      <w:r w:rsidRPr="008478FC">
        <w:rPr>
          <w:rFonts w:ascii="TH SarabunPSK" w:hAnsi="TH SarabunPSK" w:cs="TH SarabunPSK" w:hint="cs"/>
          <w:b/>
          <w:bCs/>
          <w:color w:val="1D1B11"/>
          <w:sz w:val="36"/>
          <w:szCs w:val="36"/>
          <w:cs/>
        </w:rPr>
        <w:t>ค</w:t>
      </w:r>
      <w:r w:rsidRPr="008478FC">
        <w:rPr>
          <w:rFonts w:ascii="TH SarabunPSK" w:hAnsi="TH SarabunPSK" w:cs="TH SarabunPSK"/>
          <w:b/>
          <w:bCs/>
          <w:color w:val="1D1B11"/>
          <w:sz w:val="36"/>
          <w:szCs w:val="36"/>
          <w:cs/>
        </w:rPr>
        <w:t xml:space="preserve"> </w:t>
      </w:r>
    </w:p>
    <w:p w:rsidR="008478FC" w:rsidRPr="008478FC" w:rsidRDefault="008478FC" w:rsidP="008478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478FC">
        <w:rPr>
          <w:rFonts w:ascii="TH SarabunPSK" w:hAnsi="TH SarabunPSK" w:cs="TH SarabunPSK"/>
          <w:b/>
          <w:bCs/>
          <w:color w:val="1D1B11"/>
          <w:sz w:val="36"/>
          <w:szCs w:val="36"/>
          <w:cs/>
        </w:rPr>
        <w:t>แบบสัมภาษณ์เพื่อการวิจัย</w:t>
      </w:r>
    </w:p>
    <w:p w:rsidR="008478FC" w:rsidRPr="008478FC" w:rsidRDefault="008478FC" w:rsidP="008478F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D1B11"/>
          <w:sz w:val="40"/>
          <w:szCs w:val="40"/>
        </w:rPr>
      </w:pPr>
    </w:p>
    <w:p w:rsidR="008478FC" w:rsidRPr="008478FC" w:rsidRDefault="008478FC" w:rsidP="008478F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D1B11"/>
          <w:sz w:val="40"/>
          <w:szCs w:val="40"/>
        </w:rPr>
      </w:pPr>
    </w:p>
    <w:p w:rsidR="008478FC" w:rsidRPr="008478FC" w:rsidRDefault="008478FC" w:rsidP="008478F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D1B11"/>
          <w:sz w:val="40"/>
          <w:szCs w:val="40"/>
        </w:rPr>
      </w:pPr>
    </w:p>
    <w:p w:rsidR="008478FC" w:rsidRPr="008478FC" w:rsidRDefault="008478FC" w:rsidP="008478F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D1B11"/>
          <w:sz w:val="40"/>
          <w:szCs w:val="40"/>
        </w:rPr>
      </w:pPr>
    </w:p>
    <w:p w:rsidR="008478FC" w:rsidRPr="008478FC" w:rsidRDefault="008478FC" w:rsidP="008478F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D1B11"/>
          <w:sz w:val="40"/>
          <w:szCs w:val="40"/>
        </w:rPr>
      </w:pPr>
    </w:p>
    <w:p w:rsidR="008478FC" w:rsidRPr="008478FC" w:rsidRDefault="008478FC" w:rsidP="008478F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D1B11"/>
          <w:sz w:val="40"/>
          <w:szCs w:val="40"/>
        </w:rPr>
      </w:pPr>
    </w:p>
    <w:p w:rsidR="008478FC" w:rsidRPr="008478FC" w:rsidRDefault="008478FC" w:rsidP="008478F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D1B11"/>
          <w:sz w:val="40"/>
          <w:szCs w:val="40"/>
        </w:rPr>
      </w:pPr>
    </w:p>
    <w:p w:rsidR="008478FC" w:rsidRPr="008478FC" w:rsidRDefault="008478FC" w:rsidP="008478F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D1B11"/>
          <w:sz w:val="40"/>
          <w:szCs w:val="40"/>
        </w:rPr>
      </w:pPr>
    </w:p>
    <w:p w:rsidR="008478FC" w:rsidRPr="008478FC" w:rsidRDefault="008478FC" w:rsidP="008478F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D1B11"/>
          <w:sz w:val="40"/>
          <w:szCs w:val="40"/>
        </w:rPr>
      </w:pPr>
    </w:p>
    <w:p w:rsidR="008478FC" w:rsidRPr="008478FC" w:rsidRDefault="008478FC" w:rsidP="008478F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D1B11"/>
          <w:sz w:val="40"/>
          <w:szCs w:val="40"/>
        </w:rPr>
      </w:pPr>
    </w:p>
    <w:p w:rsidR="008478FC" w:rsidRPr="008478FC" w:rsidRDefault="008478FC" w:rsidP="008478F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D1B11"/>
          <w:sz w:val="40"/>
          <w:szCs w:val="40"/>
        </w:rPr>
      </w:pPr>
    </w:p>
    <w:p w:rsidR="008478FC" w:rsidRPr="008478FC" w:rsidRDefault="008478FC" w:rsidP="008478F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D1B11"/>
          <w:sz w:val="40"/>
          <w:szCs w:val="40"/>
        </w:rPr>
      </w:pPr>
    </w:p>
    <w:p w:rsidR="008478FC" w:rsidRPr="008478FC" w:rsidRDefault="008478FC" w:rsidP="008478F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D1B11"/>
          <w:sz w:val="40"/>
          <w:szCs w:val="40"/>
        </w:rPr>
      </w:pPr>
    </w:p>
    <w:p w:rsidR="008478FC" w:rsidRPr="008478FC" w:rsidRDefault="008478FC" w:rsidP="008478F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D1B11"/>
          <w:sz w:val="40"/>
          <w:szCs w:val="40"/>
        </w:rPr>
      </w:pPr>
    </w:p>
    <w:p w:rsidR="008478FC" w:rsidRPr="008478FC" w:rsidRDefault="008478FC" w:rsidP="008478F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D1B11"/>
          <w:sz w:val="40"/>
          <w:szCs w:val="40"/>
        </w:rPr>
      </w:pPr>
    </w:p>
    <w:p w:rsidR="008478FC" w:rsidRPr="008478FC" w:rsidRDefault="008478FC" w:rsidP="008478F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D1B11"/>
          <w:sz w:val="40"/>
          <w:szCs w:val="40"/>
        </w:rPr>
      </w:pPr>
    </w:p>
    <w:p w:rsidR="008478FC" w:rsidRPr="008478FC" w:rsidRDefault="008478FC" w:rsidP="008478F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D1B11"/>
          <w:sz w:val="34"/>
          <w:szCs w:val="34"/>
        </w:rPr>
      </w:pPr>
      <w:r w:rsidRPr="008478FC">
        <w:rPr>
          <w:rFonts w:ascii="TH SarabunIT๙" w:hAnsi="TH SarabunIT๙" w:cs="TH SarabunIT๙"/>
          <w:b/>
          <w:bCs/>
          <w:color w:val="1D1B11"/>
          <w:sz w:val="34"/>
          <w:szCs w:val="34"/>
          <w:cs/>
        </w:rPr>
        <w:t>เครื่องมือที่ใช้ในการวิจัย</w:t>
      </w:r>
    </w:p>
    <w:p w:rsidR="008478FC" w:rsidRPr="008478FC" w:rsidRDefault="008478FC" w:rsidP="008478F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D1B11"/>
          <w:sz w:val="34"/>
          <w:szCs w:val="34"/>
        </w:rPr>
      </w:pPr>
    </w:p>
    <w:p w:rsidR="008478FC" w:rsidRPr="008478FC" w:rsidRDefault="008478FC" w:rsidP="008478F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D1B11"/>
          <w:sz w:val="34"/>
          <w:szCs w:val="34"/>
        </w:rPr>
      </w:pPr>
    </w:p>
    <w:p w:rsidR="008478FC" w:rsidRPr="008478FC" w:rsidRDefault="008478FC" w:rsidP="008478F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8478FC">
        <w:rPr>
          <w:rFonts w:ascii="TH SarabunIT๙" w:hAnsi="TH SarabunIT๙" w:cs="TH SarabunIT๙"/>
          <w:b/>
          <w:bCs/>
          <w:color w:val="1D1B11"/>
          <w:sz w:val="34"/>
          <w:szCs w:val="34"/>
          <w:cs/>
        </w:rPr>
        <w:t>แบบสัมภาษณ์เจาะลึกผู้เชี่ยวชาญ (</w:t>
      </w:r>
      <w:r w:rsidRPr="008478FC">
        <w:rPr>
          <w:rFonts w:ascii="TH SarabunIT๙" w:hAnsi="TH SarabunIT๙" w:cs="TH SarabunIT๙"/>
          <w:b/>
          <w:bCs/>
          <w:color w:val="1D1B11"/>
          <w:sz w:val="34"/>
          <w:szCs w:val="34"/>
        </w:rPr>
        <w:t>In-depth  Interview</w:t>
      </w:r>
      <w:r w:rsidRPr="008478FC">
        <w:rPr>
          <w:rFonts w:ascii="TH SarabunIT๙" w:hAnsi="TH SarabunIT๙" w:cs="TH SarabunIT๙"/>
          <w:b/>
          <w:bCs/>
          <w:color w:val="1D1B11"/>
          <w:sz w:val="34"/>
          <w:szCs w:val="34"/>
          <w:cs/>
        </w:rPr>
        <w:t>)</w:t>
      </w:r>
    </w:p>
    <w:p w:rsidR="008478FC" w:rsidRPr="008478FC" w:rsidRDefault="008478FC" w:rsidP="008478F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1D1B11"/>
          <w:sz w:val="34"/>
          <w:szCs w:val="34"/>
          <w:lang w:eastAsia="ja-JP"/>
        </w:rPr>
      </w:pPr>
      <w:r w:rsidRPr="008478FC">
        <w:rPr>
          <w:rFonts w:ascii="TH SarabunIT๙" w:eastAsia="Cordia New" w:hAnsi="TH SarabunIT๙" w:cs="TH SarabunIT๙"/>
          <w:b/>
          <w:bCs/>
          <w:color w:val="1D1B11"/>
          <w:sz w:val="34"/>
          <w:szCs w:val="34"/>
          <w:cs/>
          <w:lang w:eastAsia="ja-JP"/>
        </w:rPr>
        <w:t>เรื่อง</w:t>
      </w:r>
    </w:p>
    <w:p w:rsidR="008478FC" w:rsidRPr="008478FC" w:rsidRDefault="008478FC" w:rsidP="008478F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8478FC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>พุทธ</w:t>
      </w:r>
      <w:proofErr w:type="spellStart"/>
      <w:r w:rsidRPr="008478FC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>บูรณา</w:t>
      </w:r>
      <w:proofErr w:type="spellEnd"/>
      <w:r w:rsidRPr="008478FC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>การเพื่อการพัฒนาทรัพยากรมนุษย์ของสหกรณ์การเกษตรจังหวัดปทุมธานี</w:t>
      </w:r>
    </w:p>
    <w:p w:rsidR="008478FC" w:rsidRPr="008478FC" w:rsidRDefault="008478FC" w:rsidP="008478F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cs/>
          <w:lang w:eastAsia="ja-JP"/>
        </w:rPr>
      </w:pPr>
      <w:r w:rsidRPr="008478FC"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cs/>
          <w:lang w:eastAsia="ja-JP"/>
        </w:rPr>
        <w:t>............................................................................................</w:t>
      </w:r>
    </w:p>
    <w:p w:rsidR="008478FC" w:rsidRPr="008478FC" w:rsidRDefault="008478FC" w:rsidP="008478FC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cs/>
          <w:lang w:eastAsia="ja-JP"/>
        </w:rPr>
      </w:pPr>
      <w:r w:rsidRPr="008478FC"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shd w:val="clear" w:color="auto" w:fill="FFFFFF"/>
          <w:cs/>
          <w:lang w:eastAsia="ja-JP"/>
        </w:rPr>
        <w:t xml:space="preserve"> </w:t>
      </w:r>
      <w:r w:rsidRPr="008478FC"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shd w:val="clear" w:color="auto" w:fill="FFFFFF"/>
          <w:cs/>
          <w:lang w:eastAsia="ja-JP"/>
        </w:rPr>
        <w:tab/>
      </w:r>
      <w:r w:rsidRPr="008478FC">
        <w:rPr>
          <w:rFonts w:ascii="TH SarabunIT๙" w:eastAsia="Cordia New" w:hAnsi="TH SarabunIT๙" w:cs="TH SarabunIT๙"/>
          <w:b/>
          <w:bCs/>
          <w:color w:val="1D1B11"/>
          <w:spacing w:val="-8"/>
          <w:sz w:val="32"/>
          <w:szCs w:val="32"/>
          <w:shd w:val="clear" w:color="auto" w:fill="FFFFFF"/>
          <w:cs/>
          <w:lang w:eastAsia="ja-JP"/>
        </w:rPr>
        <w:t xml:space="preserve">คำชี้แจง </w:t>
      </w:r>
      <w:r w:rsidRPr="008478FC">
        <w:rPr>
          <w:rFonts w:ascii="TH SarabunIT๙" w:eastAsia="Cordia New" w:hAnsi="TH SarabunIT๙" w:cs="TH SarabunIT๙"/>
          <w:b/>
          <w:bCs/>
          <w:color w:val="1D1B11"/>
          <w:spacing w:val="-8"/>
          <w:sz w:val="32"/>
          <w:szCs w:val="32"/>
          <w:shd w:val="clear" w:color="auto" w:fill="FFFFFF"/>
          <w:lang w:eastAsia="ja-JP"/>
        </w:rPr>
        <w:t>:</w:t>
      </w:r>
      <w:r w:rsidRPr="008478FC">
        <w:rPr>
          <w:rFonts w:ascii="TH SarabunIT๙" w:eastAsia="Cordia New" w:hAnsi="TH SarabunIT๙" w:cs="TH SarabunIT๙"/>
          <w:color w:val="1D1B11"/>
          <w:spacing w:val="-8"/>
          <w:sz w:val="32"/>
          <w:szCs w:val="32"/>
          <w:shd w:val="clear" w:color="auto" w:fill="FFFFFF"/>
          <w:lang w:eastAsia="ja-JP"/>
        </w:rPr>
        <w:t xml:space="preserve"> </w:t>
      </w:r>
      <w:r w:rsidRPr="008478FC">
        <w:rPr>
          <w:rFonts w:ascii="TH SarabunIT๙" w:eastAsia="Cordia New" w:hAnsi="TH SarabunIT๙" w:cs="TH SarabunIT๙"/>
          <w:color w:val="1D1B11"/>
          <w:spacing w:val="-8"/>
          <w:sz w:val="32"/>
          <w:szCs w:val="32"/>
          <w:cs/>
          <w:lang w:eastAsia="ja-JP"/>
        </w:rPr>
        <w:t>แบบสัมภาษณ์ชุดนี้จัดทำขึ้น เพื่อศึกษาวิเคราะห์สภาพปัญหาทั่วไป เพื่อ</w:t>
      </w:r>
      <w:proofErr w:type="spellStart"/>
      <w:r w:rsidRPr="008478FC">
        <w:rPr>
          <w:rFonts w:ascii="TH SarabunIT๙" w:eastAsia="Cordia New" w:hAnsi="TH SarabunIT๙" w:cs="TH SarabunIT๙"/>
          <w:color w:val="1D1B11"/>
          <w:spacing w:val="-8"/>
          <w:sz w:val="32"/>
          <w:szCs w:val="32"/>
          <w:cs/>
          <w:lang w:eastAsia="ja-JP"/>
        </w:rPr>
        <w:t>บูรณา</w:t>
      </w:r>
      <w:proofErr w:type="spellEnd"/>
      <w:r w:rsidRPr="008478FC">
        <w:rPr>
          <w:rFonts w:ascii="TH SarabunIT๙" w:eastAsia="Cordia New" w:hAnsi="TH SarabunIT๙" w:cs="TH SarabunIT๙"/>
          <w:color w:val="1D1B11"/>
          <w:spacing w:val="-8"/>
          <w:sz w:val="32"/>
          <w:szCs w:val="32"/>
          <w:cs/>
          <w:lang w:eastAsia="ja-JP"/>
        </w:rPr>
        <w:t>การ</w:t>
      </w:r>
      <w:r w:rsidRPr="008478FC">
        <w:rPr>
          <w:rFonts w:ascii="TH SarabunIT๙" w:eastAsia="Cordia New" w:hAnsi="TH SarabunIT๙" w:cs="TH SarabunIT๙"/>
          <w:color w:val="1D1B11"/>
          <w:spacing w:val="-4"/>
          <w:sz w:val="32"/>
          <w:szCs w:val="32"/>
          <w:cs/>
          <w:lang w:eastAsia="ja-JP"/>
        </w:rPr>
        <w:t xml:space="preserve"> แนวคิด ทฤษฎี</w:t>
      </w:r>
      <w:r w:rsidRPr="008478FC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  <w:lang w:eastAsia="ja-JP"/>
        </w:rPr>
        <w:t>การพัฒนาทรัพยากรมนุษย์กับหลักพุทธธรรมของสหกรณ์การเกษตร</w:t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  <w:t xml:space="preserve"> </w:t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>และเพื่อ</w:t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shd w:val="clear" w:color="auto" w:fill="FFFFFF"/>
          <w:cs/>
          <w:lang w:eastAsia="ja-JP"/>
        </w:rPr>
        <w:t>นำเสนอแนวทาง</w:t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>การประยุกต์</w:t>
      </w:r>
      <w:r w:rsidRPr="008478FC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  <w:lang w:eastAsia="ja-JP"/>
        </w:rPr>
        <w:t>ใช้พุทธ</w:t>
      </w:r>
      <w:proofErr w:type="spellStart"/>
      <w:r w:rsidRPr="008478FC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  <w:lang w:eastAsia="ja-JP"/>
        </w:rPr>
        <w:t>บูรณา</w:t>
      </w:r>
      <w:proofErr w:type="spellEnd"/>
      <w:r w:rsidRPr="008478FC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  <w:lang w:eastAsia="ja-JP"/>
        </w:rPr>
        <w:t>การเพื่อการพัฒนาทรัพยากรมนุษย์ของสหกรณ์การเกษตร ซึ่ง</w:t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>ท่านเป็นบุคคลหนึ่งที่ได้รับเลือกในการสัมภาษณ์และความคิดเห็นของท่านจะเป็นประโยชน์ในการศึกษาวิจัยและสร้างองค์ความรู้ในการพัฒนา</w:t>
      </w:r>
      <w:proofErr w:type="spellStart"/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>ทรัพยากรณ์</w:t>
      </w:r>
      <w:proofErr w:type="spellEnd"/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>มนุษย์ของสหกรณ์การเกษตรให้มีขีดความสามารถและศักยภาพในการปฏิบัติงานต่อไป</w:t>
      </w: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lang w:eastAsia="ja-JP"/>
        </w:rPr>
      </w:pP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</w:pP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</w:pP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</w:pP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</w:pP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</w:pPr>
    </w:p>
    <w:p w:rsidR="008478FC" w:rsidRPr="008478FC" w:rsidRDefault="008478FC" w:rsidP="008478FC">
      <w:pPr>
        <w:spacing w:after="0" w:line="240" w:lineRule="auto"/>
        <w:jc w:val="right"/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</w:pP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>ขอขอบคุณที่กรุณาให้ความร่วมมือด้วยดี</w:t>
      </w:r>
    </w:p>
    <w:p w:rsidR="008478FC" w:rsidRPr="008478FC" w:rsidRDefault="008478FC" w:rsidP="008478FC">
      <w:pPr>
        <w:spacing w:after="0" w:line="240" w:lineRule="auto"/>
        <w:jc w:val="right"/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</w:pPr>
    </w:p>
    <w:p w:rsidR="008478FC" w:rsidRPr="008478FC" w:rsidRDefault="008478FC" w:rsidP="008478FC">
      <w:pPr>
        <w:spacing w:after="0" w:line="240" w:lineRule="auto"/>
        <w:jc w:val="right"/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</w:pP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>นายไพบูลย์  สายด้วง</w:t>
      </w:r>
    </w:p>
    <w:p w:rsidR="008478FC" w:rsidRPr="008478FC" w:rsidRDefault="008478FC" w:rsidP="008478FC">
      <w:pPr>
        <w:spacing w:after="0" w:line="240" w:lineRule="auto"/>
        <w:jc w:val="right"/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</w:pP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>นิสิตปริญญาเอก  สาขาวิชารัฐ</w:t>
      </w:r>
      <w:proofErr w:type="spellStart"/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>ประศาสน</w:t>
      </w:r>
      <w:proofErr w:type="spellEnd"/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 xml:space="preserve">ศาสตร์ </w:t>
      </w:r>
    </w:p>
    <w:p w:rsidR="008478FC" w:rsidRPr="008478FC" w:rsidRDefault="008478FC" w:rsidP="008478FC">
      <w:pPr>
        <w:spacing w:after="0" w:line="240" w:lineRule="auto"/>
        <w:jc w:val="right"/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</w:pP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>มหาวิทยาลัยมหาจุฬาลง</w:t>
      </w:r>
      <w:proofErr w:type="spellStart"/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>กรณ</w:t>
      </w:r>
      <w:proofErr w:type="spellEnd"/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>ราชวิทยาลัย</w:t>
      </w:r>
    </w:p>
    <w:p w:rsidR="008478FC" w:rsidRPr="008478FC" w:rsidRDefault="008478FC" w:rsidP="008478FC">
      <w:pPr>
        <w:spacing w:after="0" w:line="240" w:lineRule="auto"/>
        <w:jc w:val="right"/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</w:pP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</w:pP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</w:pP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</w:pP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</w:pP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</w:pP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</w:pP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</w:pP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</w:pP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lang w:eastAsia="ja-JP"/>
        </w:rPr>
      </w:pP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lang w:eastAsia="ja-JP"/>
        </w:rPr>
      </w:pP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lang w:eastAsia="ja-JP"/>
        </w:rPr>
      </w:pP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lang w:eastAsia="ja-JP"/>
        </w:rPr>
      </w:pP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cs/>
          <w:lang w:eastAsia="ja-JP"/>
        </w:rPr>
      </w:pPr>
      <w:r w:rsidRPr="008478FC"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cs/>
          <w:lang w:eastAsia="ja-JP"/>
        </w:rPr>
        <w:t xml:space="preserve">คำชี้แจง  </w:t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>การสัมภาษณ์เจาะลึกผู้เชี่ยวชาญ</w:t>
      </w:r>
    </w:p>
    <w:p w:rsidR="008478FC" w:rsidRPr="008478FC" w:rsidRDefault="008478FC" w:rsidP="008478FC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</w:pPr>
      <w:r w:rsidRPr="008478FC"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cs/>
          <w:lang w:eastAsia="ja-JP"/>
        </w:rPr>
        <w:t xml:space="preserve"> </w:t>
      </w:r>
      <w:r w:rsidRPr="008478FC"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cs/>
          <w:lang w:eastAsia="ja-JP"/>
        </w:rPr>
        <w:tab/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>ประเด็นคำถามชุดนี้มีทั้งหมด  ๒</w:t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  <w:t xml:space="preserve">  </w:t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 xml:space="preserve">ตอน </w:t>
      </w:r>
    </w:p>
    <w:p w:rsidR="008478FC" w:rsidRPr="008478FC" w:rsidRDefault="008478FC" w:rsidP="008478FC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lang w:eastAsia="ja-JP"/>
        </w:rPr>
      </w:pPr>
      <w:r w:rsidRPr="008478FC"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lang w:eastAsia="ja-JP"/>
        </w:rPr>
        <w:tab/>
      </w:r>
      <w:r w:rsidRPr="008478FC"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cs/>
          <w:lang w:eastAsia="ja-JP"/>
        </w:rPr>
        <w:t>ตอนที่ ๑</w:t>
      </w:r>
      <w:r w:rsidRPr="008478FC"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lang w:eastAsia="ja-JP"/>
        </w:rPr>
        <w:t xml:space="preserve"> </w:t>
      </w:r>
      <w:r w:rsidRPr="008478FC"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cs/>
          <w:lang w:eastAsia="ja-JP"/>
        </w:rPr>
        <w:t xml:space="preserve"> </w:t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>ข้อมูลทั่วไปของผู้ให้ข้อมูลสำคัญ</w:t>
      </w:r>
    </w:p>
    <w:p w:rsidR="008478FC" w:rsidRPr="008478FC" w:rsidRDefault="008478FC" w:rsidP="008478FC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color w:val="1D1B11"/>
          <w:sz w:val="28"/>
          <w:lang w:eastAsia="ja-JP"/>
        </w:rPr>
      </w:pPr>
      <w:r w:rsidRPr="008478FC"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cs/>
          <w:lang w:eastAsia="ja-JP"/>
        </w:rPr>
        <w:t xml:space="preserve"> </w:t>
      </w:r>
      <w:r w:rsidRPr="008478FC"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cs/>
          <w:lang w:eastAsia="ja-JP"/>
        </w:rPr>
        <w:tab/>
        <w:t>ตอนที่ ๒</w:t>
      </w:r>
      <w:r w:rsidRPr="008478FC"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lang w:eastAsia="ja-JP"/>
        </w:rPr>
        <w:t xml:space="preserve">  </w:t>
      </w:r>
      <w:r w:rsidRPr="008478FC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  <w:lang w:eastAsia="ja-JP"/>
        </w:rPr>
        <w:t>พุทธ</w:t>
      </w:r>
      <w:proofErr w:type="spellStart"/>
      <w:r w:rsidRPr="008478FC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  <w:lang w:eastAsia="ja-JP"/>
        </w:rPr>
        <w:t>บูรณา</w:t>
      </w:r>
      <w:proofErr w:type="spellEnd"/>
      <w:r w:rsidRPr="008478FC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  <w:lang w:eastAsia="ja-JP"/>
        </w:rPr>
        <w:t>การเพื่อการพัฒนาทรัพยากรมนุษย์ของสหกรณ์การเกษตร  จังหวัดปทุมธานี</w:t>
      </w:r>
    </w:p>
    <w:p w:rsidR="008478FC" w:rsidRPr="008478FC" w:rsidRDefault="008478FC" w:rsidP="008478FC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cs/>
          <w:lang w:eastAsia="ja-JP"/>
        </w:rPr>
      </w:pP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  <w:tab/>
      </w:r>
      <w:r w:rsidRPr="008478FC">
        <w:rPr>
          <w:rFonts w:ascii="TH SarabunIT๙" w:eastAsia="Cordia New" w:hAnsi="TH SarabunIT๙" w:cs="TH SarabunIT๙" w:hint="cs"/>
          <w:b/>
          <w:bCs/>
          <w:color w:val="1D1B11"/>
          <w:sz w:val="32"/>
          <w:szCs w:val="32"/>
          <w:cs/>
          <w:lang w:eastAsia="ja-JP"/>
        </w:rPr>
        <w:t xml:space="preserve">ตอนที่ 3 </w:t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>ข้อเสนอแนะเกี่ยวกับพุทธ</w:t>
      </w:r>
      <w:proofErr w:type="spellStart"/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>บูรณา</w:t>
      </w:r>
      <w:proofErr w:type="spellEnd"/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>การเพื่อการ</w:t>
      </w:r>
      <w:r w:rsidRPr="008478FC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  <w:lang w:eastAsia="ja-JP"/>
        </w:rPr>
        <w:t>การพัฒนาทรัพยากรมนุษย์ของสหกรณ์การเกษตร  จังหวัดปทุมธานี</w:t>
      </w:r>
      <w:r w:rsidRPr="008478FC">
        <w:rPr>
          <w:rFonts w:ascii="TH SarabunIT๙" w:eastAsia="Cordia New" w:hAnsi="TH SarabunIT๙" w:cs="TH SarabunIT๙" w:hint="cs"/>
          <w:color w:val="1D1B11"/>
          <w:sz w:val="32"/>
          <w:szCs w:val="32"/>
          <w:cs/>
          <w:lang w:eastAsia="ja-JP"/>
        </w:rPr>
        <w:t xml:space="preserve"> </w:t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>ซึ่งเป็นคำถามที่เปิดโอกาสให้ผู้ตอบได้แสดงความเห็นอย่างอิสระ</w:t>
      </w:r>
    </w:p>
    <w:p w:rsidR="008478FC" w:rsidRPr="008478FC" w:rsidRDefault="008478FC" w:rsidP="008478FC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lang w:eastAsia="ja-JP"/>
        </w:rPr>
      </w:pPr>
      <w:r w:rsidRPr="008478FC">
        <w:rPr>
          <w:rFonts w:ascii="TH SarabunIT๙" w:eastAsia="Cordia New" w:hAnsi="TH SarabunIT๙" w:cs="TH SarabunIT๙"/>
          <w:color w:val="1D1B11"/>
          <w:sz w:val="28"/>
          <w:cs/>
          <w:lang w:eastAsia="ja-JP"/>
        </w:rPr>
        <w:tab/>
      </w:r>
      <w:r w:rsidRPr="008478FC"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cs/>
          <w:lang w:eastAsia="ja-JP"/>
        </w:rPr>
        <w:tab/>
      </w:r>
      <w:r w:rsidRPr="008478FC"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cs/>
          <w:lang w:eastAsia="ja-JP"/>
        </w:rPr>
        <w:tab/>
      </w:r>
      <w:r w:rsidRPr="008478FC"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cs/>
          <w:lang w:eastAsia="ja-JP"/>
        </w:rPr>
        <w:tab/>
      </w: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cs/>
          <w:lang w:eastAsia="ja-JP"/>
        </w:rPr>
      </w:pPr>
      <w:r w:rsidRPr="008478FC"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cs/>
          <w:lang w:eastAsia="ja-JP"/>
        </w:rPr>
        <w:t>ตอนที่ ๑</w:t>
      </w:r>
      <w:r w:rsidRPr="008478FC"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lang w:eastAsia="ja-JP"/>
        </w:rPr>
        <w:t xml:space="preserve"> </w:t>
      </w:r>
      <w:r w:rsidRPr="008478FC"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cs/>
          <w:lang w:eastAsia="ja-JP"/>
        </w:rPr>
        <w:t xml:space="preserve"> ข้อมูลทั่วไป</w:t>
      </w: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</w:pPr>
      <w:r w:rsidRPr="008478FC">
        <w:rPr>
          <w:rFonts w:ascii="TH SarabunIT๙" w:eastAsia="Cordia New" w:hAnsi="TH SarabunIT๙" w:cs="TH SarabunIT๙"/>
          <w:color w:val="1D1B11"/>
          <w:sz w:val="28"/>
          <w:cs/>
          <w:lang w:eastAsia="ja-JP"/>
        </w:rPr>
        <w:t xml:space="preserve"> </w:t>
      </w:r>
      <w:r w:rsidRPr="008478FC">
        <w:rPr>
          <w:rFonts w:ascii="TH SarabunIT๙" w:eastAsia="Cordia New" w:hAnsi="TH SarabunIT๙" w:cs="TH SarabunIT๙"/>
          <w:color w:val="1D1B11"/>
          <w:sz w:val="28"/>
          <w:cs/>
          <w:lang w:eastAsia="ja-JP"/>
        </w:rPr>
        <w:tab/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>๑. ปัจจุบันท่านอายุ.......................ปี</w:t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ab/>
      </w: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</w:pP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 xml:space="preserve"> </w:t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ab/>
        <w:t>๒. ระดับการศึกษาของท่าน</w:t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ab/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ab/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ab/>
        <w:t xml:space="preserve"> </w:t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ab/>
      </w: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</w:pP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ab/>
        <w:t xml:space="preserve"> </w:t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ab/>
        <w:t>(   )  ระดับปริญญาตรี</w:t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ab/>
      </w: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</w:pP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ab/>
        <w:t xml:space="preserve"> </w:t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ab/>
        <w:t>(   )  ระดับปริญญาโท</w:t>
      </w: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</w:pP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ab/>
        <w:t xml:space="preserve"> </w:t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ab/>
        <w:t>(   )  ระดับปริญญาเอก</w:t>
      </w: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</w:pP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 xml:space="preserve"> </w:t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ab/>
        <w:t>๓</w:t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  <w:t xml:space="preserve">. </w:t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>ท่านมีประสบการณ์การทำงานที่เกี่ยวกับ</w:t>
      </w:r>
      <w:r w:rsidRPr="008478FC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  <w:lang w:eastAsia="ja-JP"/>
        </w:rPr>
        <w:t>สหกรณ์การเกษตร</w:t>
      </w: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</w:pP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ab/>
        <w:t xml:space="preserve"> </w:t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ab/>
        <w:t>(   )  ระหว่าง ๑</w:t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  <w:t>-</w:t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>๔ ปี</w:t>
      </w: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</w:pP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ab/>
        <w:t xml:space="preserve"> </w:t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ab/>
        <w:t>(   )  ระหว่าง ๕</w:t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  <w:t>-</w:t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>๗ ปี</w:t>
      </w: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</w:pP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ab/>
        <w:t xml:space="preserve"> </w:t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ab/>
        <w:t>(   )  ระหว่าง ๘</w:t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  <w:t>-</w:t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>๑๐ ปี</w:t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ab/>
      </w: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</w:pP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ab/>
        <w:t xml:space="preserve"> </w:t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ab/>
        <w:t xml:space="preserve">(   )   มากกว่า ๑๐ ปี </w:t>
      </w: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</w:pP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 xml:space="preserve"> </w:t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ab/>
        <w:t>๔</w:t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  <w:t xml:space="preserve">. </w:t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>ท่านนับถือศาสนา</w:t>
      </w: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</w:pPr>
      <w:r w:rsidRPr="008478FC"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cs/>
          <w:lang w:eastAsia="ja-JP"/>
        </w:rPr>
        <w:t xml:space="preserve"> </w:t>
      </w:r>
      <w:r w:rsidRPr="008478FC"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cs/>
          <w:lang w:eastAsia="ja-JP"/>
        </w:rPr>
        <w:tab/>
      </w:r>
      <w:r w:rsidRPr="008478FC"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cs/>
          <w:lang w:eastAsia="ja-JP"/>
        </w:rPr>
        <w:tab/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 xml:space="preserve">(   )  ศาสนาพุทธ   (   ) ศาสนาอิสลาม  (   ) </w:t>
      </w:r>
      <w:proofErr w:type="spellStart"/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>ศาสนาศริสต์</w:t>
      </w:r>
      <w:proofErr w:type="spellEnd"/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 xml:space="preserve"> </w:t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  <w:t xml:space="preserve"> </w:t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>(  ) ศาสนาอื่น............</w:t>
      </w: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lang w:eastAsia="ja-JP"/>
        </w:rPr>
      </w:pP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lang w:eastAsia="ja-JP"/>
        </w:rPr>
      </w:pP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lang w:eastAsia="ja-JP"/>
        </w:rPr>
      </w:pP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lang w:eastAsia="ja-JP"/>
        </w:rPr>
      </w:pP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lang w:eastAsia="ja-JP"/>
        </w:rPr>
      </w:pP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lang w:eastAsia="ja-JP"/>
        </w:rPr>
      </w:pP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lang w:eastAsia="ja-JP"/>
        </w:rPr>
      </w:pP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lang w:eastAsia="ja-JP"/>
        </w:rPr>
      </w:pP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lang w:eastAsia="ja-JP"/>
        </w:rPr>
      </w:pP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lang w:eastAsia="ja-JP"/>
        </w:rPr>
      </w:pP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lang w:eastAsia="ja-JP"/>
        </w:rPr>
      </w:pP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lang w:eastAsia="ja-JP"/>
        </w:rPr>
      </w:pP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lang w:eastAsia="ja-JP"/>
        </w:rPr>
      </w:pP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lang w:eastAsia="ja-JP"/>
        </w:rPr>
      </w:pP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lang w:eastAsia="ja-JP"/>
        </w:rPr>
      </w:pPr>
    </w:p>
    <w:p w:rsidR="008478FC" w:rsidRPr="008478FC" w:rsidRDefault="008478FC" w:rsidP="008478FC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5"/>
          <w:shd w:val="clear" w:color="auto" w:fill="FFFFFF"/>
          <w:cs/>
        </w:rPr>
      </w:pPr>
      <w:r w:rsidRPr="008478FC">
        <w:rPr>
          <w:rFonts w:ascii="TH SarabunIT๙" w:hAnsi="TH SarabunIT๙" w:cs="TH SarabunIT๙"/>
          <w:b/>
          <w:bCs/>
          <w:sz w:val="32"/>
          <w:szCs w:val="32"/>
          <w:cs/>
        </w:rPr>
        <w:t>ตอนที่ ๒</w:t>
      </w:r>
      <w:r w:rsidRPr="008478FC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Pr="008478F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8478F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คำถามเกี่ยวกับพุทธ</w:t>
      </w:r>
      <w:proofErr w:type="spellStart"/>
      <w:r w:rsidRPr="008478F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บูรณา</w:t>
      </w:r>
      <w:proofErr w:type="spellEnd"/>
      <w:r w:rsidRPr="008478F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การเพื่อการพัฒนาทรัพยากรมนุษย์ของสหกรณ์การเกษตร</w:t>
      </w:r>
    </w:p>
    <w:p w:rsidR="008478FC" w:rsidRPr="008478FC" w:rsidRDefault="008478FC" w:rsidP="008478FC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Cs w:val="32"/>
          <w:shd w:val="clear" w:color="auto" w:fill="FFFFFF"/>
          <w:cs/>
        </w:rPr>
      </w:pPr>
      <w:r w:rsidRPr="008478FC">
        <w:rPr>
          <w:rFonts w:ascii="TH SarabunIT๙" w:hAnsi="TH SarabunIT๙" w:cs="TH SarabunIT๙"/>
          <w:b/>
          <w:bCs/>
          <w:szCs w:val="32"/>
          <w:cs/>
        </w:rPr>
        <w:lastRenderedPageBreak/>
        <w:t>คำชี้แจง</w:t>
      </w:r>
      <w:r w:rsidRPr="008478FC">
        <w:rPr>
          <w:rFonts w:ascii="TH SarabunIT๙" w:hAnsi="TH SarabunIT๙" w:cs="TH SarabunIT๙"/>
          <w:sz w:val="28"/>
          <w:shd w:val="clear" w:color="auto" w:fill="FFFFFF"/>
          <w:cs/>
        </w:rPr>
        <w:t xml:space="preserve"> </w:t>
      </w:r>
      <w:r w:rsidRPr="008478FC">
        <w:rPr>
          <w:rFonts w:ascii="TH SarabunIT๙" w:hAnsi="TH SarabunIT๙" w:cs="TH SarabunIT๙"/>
          <w:szCs w:val="32"/>
          <w:shd w:val="clear" w:color="auto" w:fill="FFFFFF"/>
          <w:cs/>
        </w:rPr>
        <w:t xml:space="preserve">   ผู้วิจัยจะตั้งคำถามในประเด็นต่อไปนี้</w:t>
      </w:r>
    </w:p>
    <w:p w:rsidR="008478FC" w:rsidRPr="008478FC" w:rsidRDefault="008478FC" w:rsidP="008478FC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IT๙" w:eastAsia="Cordia New" w:hAnsi="TH SarabunIT๙" w:cs="TH SarabunIT๙"/>
          <w:sz w:val="32"/>
          <w:szCs w:val="32"/>
          <w:lang w:eastAsia="ja-JP"/>
        </w:rPr>
      </w:pPr>
      <w:r w:rsidRPr="008478FC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  <w:lang w:eastAsia="ja-JP"/>
        </w:rPr>
        <w:t>สภาพปัญหาทั่วไปของ</w:t>
      </w:r>
      <w:r w:rsidRPr="008478FC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การพัฒนาทรัพยากรมนุษย์ ของสหกรณ์การเกษตร  จังหวัดปทุมธานี</w:t>
      </w:r>
      <w:r w:rsidRPr="008478FC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  <w:lang w:eastAsia="ja-JP"/>
        </w:rPr>
        <w:t xml:space="preserve">  เป็นอย่างไร</w:t>
      </w:r>
      <w:r w:rsidRPr="008478FC">
        <w:rPr>
          <w:rFonts w:ascii="TH SarabunIT๙" w:eastAsia="Cordia New" w:hAnsi="TH SarabunIT๙" w:cs="TH SarabunIT๙"/>
          <w:sz w:val="32"/>
          <w:szCs w:val="32"/>
          <w:lang w:eastAsia="ja-JP"/>
        </w:rPr>
        <w:t xml:space="preserve"> </w:t>
      </w:r>
      <w:r w:rsidRPr="008478FC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และสามารถนำหลักไตรสิกขามาพัฒนาทรัพยากรมนุษย์ได้อย่างไร</w:t>
      </w:r>
      <w:r w:rsidRPr="008478FC">
        <w:rPr>
          <w:rFonts w:ascii="TH SarabunIT๙" w:eastAsia="Cordia New" w:hAnsi="TH SarabunIT๙" w:cs="TH SarabunIT๙"/>
          <w:sz w:val="32"/>
          <w:szCs w:val="32"/>
          <w:lang w:eastAsia="ja-JP"/>
        </w:rPr>
        <w:t xml:space="preserve"> </w:t>
      </w:r>
      <w:r w:rsidRPr="008478FC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มี </w:t>
      </w:r>
      <w:r w:rsidRPr="008478FC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๓</w:t>
      </w:r>
      <w:r w:rsidRPr="008478FC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 ประเด็นย่อยในการสัมภาษณ์ผู้เชี่ยวชาญ ได้แก่ </w:t>
      </w:r>
    </w:p>
    <w:p w:rsidR="008478FC" w:rsidRPr="008478FC" w:rsidRDefault="008478FC" w:rsidP="008478FC">
      <w:pPr>
        <w:tabs>
          <w:tab w:val="left" w:pos="1134"/>
        </w:tabs>
        <w:spacing w:after="0" w:line="240" w:lineRule="auto"/>
        <w:ind w:firstLine="900"/>
        <w:jc w:val="thaiDistribute"/>
        <w:rPr>
          <w:rFonts w:ascii="TH SarabunIT๙" w:eastAsia="Cordia New" w:hAnsi="TH SarabunIT๙" w:cs="TH SarabunIT๙"/>
          <w:sz w:val="32"/>
          <w:szCs w:val="32"/>
          <w:lang w:eastAsia="ja-JP"/>
        </w:rPr>
      </w:pPr>
      <w:r w:rsidRPr="008478FC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๑.ท่านคิดว่าสภาพปัญหาทั่วไปเกี่ยวกับการพัฒนาบุคลากรของสหกรณ์การเกษตรเป็นอย่างไร</w:t>
      </w:r>
      <w:r w:rsidRPr="008478FC">
        <w:rPr>
          <w:rFonts w:ascii="TH SarabunIT๙" w:eastAsia="Cordia New" w:hAnsi="TH SarabunIT๙" w:cs="TH SarabunIT๙"/>
          <w:sz w:val="32"/>
          <w:szCs w:val="32"/>
          <w:lang w:eastAsia="ja-JP"/>
        </w:rPr>
        <w:t>?</w:t>
      </w:r>
      <w:r w:rsidRPr="008478FC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 โดยพัฒนาตามคุณลักษณะ ๕ ด้าน ดังต่อไปนี้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  <w:cs/>
        </w:rPr>
        <w:tab/>
      </w:r>
      <w:r w:rsidRPr="008478FC">
        <w:rPr>
          <w:rFonts w:ascii="TH SarabunIT๙" w:eastAsia="CordiaUPC,Bold" w:hAnsi="TH SarabunIT๙" w:cs="TH SarabunIT๙"/>
          <w:sz w:val="32"/>
          <w:szCs w:val="32"/>
          <w:cs/>
        </w:rPr>
        <w:tab/>
        <w:t>-</w:t>
      </w:r>
      <w:r w:rsidRPr="008478FC">
        <w:rPr>
          <w:rFonts w:ascii="TH SarabunIT๙" w:eastAsia="CordiaUPC,Bold" w:hAnsi="TH SarabunIT๙" w:cs="TH SarabunIT๙"/>
          <w:sz w:val="32"/>
          <w:szCs w:val="32"/>
        </w:rPr>
        <w:t xml:space="preserve"> </w:t>
      </w:r>
      <w:r w:rsidRPr="008478FC">
        <w:rPr>
          <w:rFonts w:ascii="TH SarabunIT๙" w:eastAsia="CordiaUPC,Bold" w:hAnsi="TH SarabunIT๙" w:cs="TH SarabunIT๙"/>
          <w:sz w:val="32"/>
          <w:szCs w:val="32"/>
          <w:cs/>
        </w:rPr>
        <w:t>ด้านบุคลิกภาพ  บุคลากรควรมีบุคลิกภาพอย่างไรและมีวิธีการพัฒนาอย่างไร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  <w:cs/>
        </w:rPr>
        <w:tab/>
      </w:r>
      <w:r w:rsidRPr="008478FC">
        <w:rPr>
          <w:rFonts w:ascii="TH SarabunIT๙" w:eastAsia="CordiaUPC,Bold" w:hAnsi="TH SarabunIT๙" w:cs="TH SarabunIT๙"/>
          <w:sz w:val="32"/>
          <w:szCs w:val="32"/>
          <w:cs/>
        </w:rPr>
        <w:tab/>
        <w:t>- ด้านความรู้ทางวิชาการ บุคลากรควรมีความรู้ทางด้านวิชาการอย่างไรและมีวิธี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  <w:cs/>
        </w:rPr>
        <w:t>การพัฒนาอย่างไร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ab/>
        <w:t xml:space="preserve"> </w:t>
      </w:r>
      <w:r w:rsidRPr="008478FC">
        <w:rPr>
          <w:rFonts w:ascii="TH SarabunIT๙" w:eastAsia="CordiaUPC,Bold" w:hAnsi="TH SarabunIT๙" w:cs="TH SarabunIT๙"/>
          <w:sz w:val="32"/>
          <w:szCs w:val="32"/>
          <w:cs/>
        </w:rPr>
        <w:t>- ด้านทักษะ บุคลากรควรมีทักษะในการทำงานอย่างไรและมีวิธีการที่จะพัฒนาอย่างไร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478FC">
        <w:rPr>
          <w:rFonts w:ascii="TH SarabunIT๙" w:eastAsia="CordiaUPC,Bold" w:hAnsi="TH SarabunIT๙" w:cs="TH SarabunIT๙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ab/>
      </w:r>
      <w:r w:rsidRPr="008478FC">
        <w:rPr>
          <w:rFonts w:ascii="TH SarabunIT๙" w:eastAsia="CordiaUPC,Bold" w:hAnsi="TH SarabunIT๙" w:cs="TH SarabunIT๙"/>
          <w:sz w:val="32"/>
          <w:szCs w:val="32"/>
          <w:cs/>
        </w:rPr>
        <w:t>- ด้านเจตคติ บุคลากรควรมีเจตคติในการทำงานอย่างไรและมีวิธีการที่จะพัฒนาอย่างไร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ab/>
      </w:r>
      <w:r w:rsidRPr="008478FC">
        <w:rPr>
          <w:rFonts w:ascii="TH SarabunIT๙" w:eastAsia="CordiaUPC,Bold" w:hAnsi="TH SarabunIT๙" w:cs="TH SarabunIT๙"/>
          <w:sz w:val="32"/>
          <w:szCs w:val="32"/>
          <w:cs/>
        </w:rPr>
        <w:t>- ด้านความคิดสร้างสรรค์ บุคลากรควรมีความคิดสร้างสรรค์อย่างไรและมีวิธีการพัฒนาอย่างไร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478FC">
        <w:rPr>
          <w:rFonts w:ascii="TH SarabunIT๙" w:eastAsia="CordiaUPC,Bold" w:hAnsi="TH SarabunIT๙" w:cs="TH SarabunIT๙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40" w:lineRule="auto"/>
        <w:ind w:firstLine="900"/>
        <w:jc w:val="thaiDistribute"/>
        <w:rPr>
          <w:rFonts w:ascii="TH SarabunIT๙" w:eastAsia="Cordia New" w:hAnsi="TH SarabunIT๙" w:cs="TH SarabunIT๙"/>
          <w:color w:val="1D1B11"/>
          <w:lang w:eastAsia="ja-JP"/>
        </w:rPr>
      </w:pPr>
    </w:p>
    <w:p w:rsidR="008478FC" w:rsidRPr="008478FC" w:rsidRDefault="008478FC" w:rsidP="008478FC">
      <w:pPr>
        <w:tabs>
          <w:tab w:val="left" w:pos="1134"/>
        </w:tabs>
        <w:spacing w:after="0" w:line="240" w:lineRule="auto"/>
        <w:ind w:firstLine="900"/>
        <w:jc w:val="thaiDistribute"/>
        <w:rPr>
          <w:rFonts w:ascii="TH SarabunIT๙" w:eastAsia="Cordia New" w:hAnsi="TH SarabunIT๙" w:cs="TH SarabunIT๙"/>
          <w:color w:val="1D1B11"/>
          <w:lang w:eastAsia="ja-JP"/>
        </w:rPr>
      </w:pPr>
    </w:p>
    <w:p w:rsidR="008478FC" w:rsidRPr="008478FC" w:rsidRDefault="008478FC" w:rsidP="008478FC">
      <w:pPr>
        <w:tabs>
          <w:tab w:val="left" w:pos="1134"/>
        </w:tabs>
        <w:spacing w:after="0" w:line="240" w:lineRule="auto"/>
        <w:ind w:firstLine="900"/>
        <w:jc w:val="thaiDistribute"/>
        <w:rPr>
          <w:rFonts w:ascii="TH SarabunIT๙" w:eastAsia="Cordia New" w:hAnsi="TH SarabunIT๙" w:cs="TH SarabunIT๙"/>
          <w:color w:val="1D1B11"/>
          <w:lang w:eastAsia="ja-JP"/>
        </w:rPr>
      </w:pPr>
      <w:r w:rsidRPr="008478FC">
        <w:rPr>
          <w:rFonts w:ascii="TH SarabunIT๙" w:eastAsia="CordiaUPC,Bold" w:hAnsi="TH SarabunIT๙" w:cs="TH SarabunIT๙"/>
          <w:b/>
          <w:bCs/>
          <w:sz w:val="32"/>
          <w:szCs w:val="32"/>
          <w:cs/>
          <w:lang w:eastAsia="ja-JP"/>
        </w:rPr>
        <w:t>๒.ท่านมีแผนงานที่จะดำเนินการในการพัฒนาทรัพยากรมนุษย์ทั้ง ๓ ด้าน คือ การฝึกอบรม การศึกษา การพัฒนา อย่างไร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ind w:firstLine="1134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 w:hint="cs"/>
          <w:sz w:val="32"/>
          <w:szCs w:val="32"/>
          <w:cs/>
        </w:rPr>
        <w:t>๒</w:t>
      </w:r>
      <w:r w:rsidRPr="008478FC">
        <w:rPr>
          <w:rFonts w:ascii="TH SarabunIT๙" w:eastAsia="CordiaUPC,Bold" w:hAnsi="TH SarabunIT๙" w:cs="TH SarabunIT๙"/>
          <w:sz w:val="32"/>
          <w:szCs w:val="32"/>
        </w:rPr>
        <w:t>.</w:t>
      </w:r>
      <w:r w:rsidRPr="008478FC">
        <w:rPr>
          <w:rFonts w:ascii="TH SarabunIT๙" w:eastAsia="CordiaUPC,Bold" w:hAnsi="TH SarabunIT๙" w:cs="TH SarabunIT๙" w:hint="cs"/>
          <w:sz w:val="32"/>
          <w:szCs w:val="32"/>
          <w:cs/>
        </w:rPr>
        <w:t>๑</w:t>
      </w:r>
      <w:r w:rsidRPr="008478FC">
        <w:rPr>
          <w:rFonts w:ascii="TH SarabunIT๙" w:eastAsia="CordiaUPC,Bold" w:hAnsi="TH SarabunIT๙" w:cs="TH SarabunIT๙"/>
          <w:sz w:val="32"/>
          <w:szCs w:val="32"/>
        </w:rPr>
        <w:t xml:space="preserve"> </w:t>
      </w:r>
      <w:r w:rsidRPr="008478FC">
        <w:rPr>
          <w:rFonts w:ascii="TH SarabunIT๙" w:eastAsia="CordiaUPC,Bold" w:hAnsi="TH SarabunIT๙" w:cs="TH SarabunIT๙" w:hint="cs"/>
          <w:sz w:val="32"/>
          <w:szCs w:val="32"/>
          <w:cs/>
        </w:rPr>
        <w:t>ด้านการฝึกอบรม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478FC">
        <w:rPr>
          <w:rFonts w:ascii="TH SarabunIT๙" w:eastAsia="CordiaUPC,Bold" w:hAnsi="TH SarabunIT๙" w:cs="TH SarabunIT๙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ind w:firstLine="1134"/>
        <w:jc w:val="thaiDistribute"/>
        <w:rPr>
          <w:rFonts w:ascii="TH SarabunIT๙" w:eastAsia="CordiaUPC,Bold" w:hAnsi="TH SarabunIT๙" w:cs="TH SarabunIT๙"/>
          <w:b/>
          <w:bCs/>
          <w:sz w:val="32"/>
          <w:szCs w:val="32"/>
          <w:cs/>
        </w:rPr>
      </w:pPr>
      <w:r w:rsidRPr="008478FC">
        <w:rPr>
          <w:rFonts w:ascii="TH SarabunIT๙" w:eastAsia="CordiaUPC,Bold" w:hAnsi="TH SarabunIT๙" w:cs="TH SarabunIT๙" w:hint="cs"/>
          <w:b/>
          <w:bCs/>
          <w:sz w:val="32"/>
          <w:szCs w:val="32"/>
          <w:cs/>
        </w:rPr>
        <w:t>๒</w:t>
      </w:r>
      <w:r w:rsidRPr="008478FC">
        <w:rPr>
          <w:rFonts w:ascii="TH SarabunIT๙" w:eastAsia="CordiaUPC,Bold" w:hAnsi="TH SarabunIT๙" w:cs="TH SarabunIT๙"/>
          <w:b/>
          <w:bCs/>
          <w:sz w:val="32"/>
          <w:szCs w:val="32"/>
        </w:rPr>
        <w:t>.</w:t>
      </w:r>
      <w:r w:rsidRPr="008478FC">
        <w:rPr>
          <w:rFonts w:ascii="TH SarabunIT๙" w:eastAsia="CordiaUPC,Bold" w:hAnsi="TH SarabunIT๙" w:cs="TH SarabunIT๙" w:hint="cs"/>
          <w:b/>
          <w:bCs/>
          <w:sz w:val="32"/>
          <w:szCs w:val="32"/>
          <w:cs/>
        </w:rPr>
        <w:t>๒</w:t>
      </w:r>
      <w:r w:rsidRPr="008478FC">
        <w:rPr>
          <w:rFonts w:ascii="TH SarabunIT๙" w:eastAsia="CordiaUPC,Bold" w:hAnsi="TH SarabunIT๙" w:cs="TH SarabunIT๙"/>
          <w:b/>
          <w:bCs/>
          <w:sz w:val="32"/>
          <w:szCs w:val="32"/>
        </w:rPr>
        <w:t xml:space="preserve"> </w:t>
      </w:r>
      <w:r w:rsidRPr="008478FC">
        <w:rPr>
          <w:rFonts w:ascii="TH SarabunIT๙" w:eastAsia="CordiaUPC,Bold" w:hAnsi="TH SarabunIT๙" w:cs="TH SarabunIT๙" w:hint="cs"/>
          <w:b/>
          <w:bCs/>
          <w:sz w:val="32"/>
          <w:szCs w:val="32"/>
          <w:cs/>
        </w:rPr>
        <w:t>ด้านการศึกษา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ind w:firstLine="1134"/>
        <w:jc w:val="thaiDistribute"/>
        <w:rPr>
          <w:rFonts w:ascii="TH SarabunIT๙" w:eastAsia="CordiaUPC,Bold" w:hAnsi="TH SarabunIT๙" w:cs="TH SarabunIT๙"/>
          <w:b/>
          <w:bCs/>
          <w:sz w:val="32"/>
          <w:szCs w:val="32"/>
          <w:cs/>
        </w:rPr>
      </w:pPr>
      <w:r w:rsidRPr="008478FC">
        <w:rPr>
          <w:rFonts w:ascii="TH SarabunIT๙" w:eastAsia="CordiaUPC,Bold" w:hAnsi="TH SarabunIT๙" w:cs="TH SarabunIT๙" w:hint="cs"/>
          <w:b/>
          <w:bCs/>
          <w:sz w:val="32"/>
          <w:szCs w:val="32"/>
          <w:cs/>
        </w:rPr>
        <w:t>๒</w:t>
      </w:r>
      <w:r w:rsidRPr="008478FC">
        <w:rPr>
          <w:rFonts w:ascii="TH SarabunIT๙" w:eastAsia="CordiaUPC,Bold" w:hAnsi="TH SarabunIT๙" w:cs="TH SarabunIT๙"/>
          <w:b/>
          <w:bCs/>
          <w:sz w:val="32"/>
          <w:szCs w:val="32"/>
        </w:rPr>
        <w:t>.</w:t>
      </w:r>
      <w:r w:rsidRPr="008478FC">
        <w:rPr>
          <w:rFonts w:ascii="TH SarabunIT๙" w:eastAsia="CordiaUPC,Bold" w:hAnsi="TH SarabunIT๙" w:cs="TH SarabunIT๙" w:hint="cs"/>
          <w:b/>
          <w:bCs/>
          <w:sz w:val="32"/>
          <w:szCs w:val="32"/>
          <w:cs/>
        </w:rPr>
        <w:t>๓</w:t>
      </w:r>
      <w:r w:rsidRPr="008478FC">
        <w:rPr>
          <w:rFonts w:ascii="TH SarabunIT๙" w:eastAsia="CordiaUPC,Bold" w:hAnsi="TH SarabunIT๙" w:cs="TH SarabunIT๙"/>
          <w:b/>
          <w:bCs/>
          <w:sz w:val="32"/>
          <w:szCs w:val="32"/>
        </w:rPr>
        <w:t xml:space="preserve"> </w:t>
      </w:r>
      <w:r w:rsidRPr="008478FC">
        <w:rPr>
          <w:rFonts w:ascii="TH SarabunIT๙" w:eastAsia="CordiaUPC,Bold" w:hAnsi="TH SarabunIT๙" w:cs="TH SarabunIT๙" w:hint="cs"/>
          <w:b/>
          <w:bCs/>
          <w:sz w:val="32"/>
          <w:szCs w:val="32"/>
          <w:cs/>
        </w:rPr>
        <w:t>ด้านการพัฒนา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</w:p>
    <w:p w:rsidR="008478FC" w:rsidRPr="008478FC" w:rsidRDefault="008478FC" w:rsidP="008478FC">
      <w:pPr>
        <w:tabs>
          <w:tab w:val="left" w:pos="1134"/>
        </w:tabs>
        <w:spacing w:after="0" w:line="240" w:lineRule="auto"/>
        <w:ind w:firstLine="900"/>
        <w:jc w:val="thaiDistribute"/>
        <w:rPr>
          <w:rFonts w:ascii="TH SarabunIT๙" w:eastAsia="Cordia New" w:hAnsi="TH SarabunIT๙" w:cs="TH SarabunIT๙"/>
          <w:color w:val="1D1B11"/>
          <w:lang w:eastAsia="ja-JP"/>
        </w:rPr>
      </w:pPr>
    </w:p>
    <w:p w:rsidR="008478FC" w:rsidRPr="008478FC" w:rsidRDefault="008478FC" w:rsidP="008478FC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1D1B11"/>
          <w:lang w:eastAsia="ja-JP"/>
        </w:rPr>
      </w:pPr>
      <w:r w:rsidRPr="008478FC">
        <w:rPr>
          <w:rFonts w:ascii="TH SarabunIT๙" w:eastAsia="CordiaUPC,Bold" w:hAnsi="TH SarabunIT๙" w:cs="TH SarabunIT๙" w:hint="cs"/>
          <w:b/>
          <w:bCs/>
          <w:sz w:val="32"/>
          <w:szCs w:val="32"/>
          <w:cs/>
          <w:lang w:eastAsia="ja-JP"/>
        </w:rPr>
        <w:t>๓</w:t>
      </w:r>
      <w:r w:rsidRPr="008478FC">
        <w:rPr>
          <w:rFonts w:ascii="TH SarabunIT๙" w:eastAsia="CordiaUPC,Bold" w:hAnsi="TH SarabunIT๙" w:cs="TH SarabunIT๙"/>
          <w:b/>
          <w:bCs/>
          <w:sz w:val="32"/>
          <w:szCs w:val="32"/>
          <w:cs/>
          <w:lang w:eastAsia="ja-JP"/>
        </w:rPr>
        <w:t>.ท่านมีแผนงานที่จะดำเนินการในการพัฒนาทรัพยากรมนุษย์</w:t>
      </w:r>
      <w:r w:rsidRPr="008478FC">
        <w:rPr>
          <w:rFonts w:ascii="TH SarabunIT๙" w:eastAsia="CordiaUPC,Bold" w:hAnsi="TH SarabunIT๙" w:cs="TH SarabunIT๙" w:hint="cs"/>
          <w:b/>
          <w:bCs/>
          <w:sz w:val="32"/>
          <w:szCs w:val="32"/>
          <w:cs/>
          <w:lang w:eastAsia="ja-JP"/>
        </w:rPr>
        <w:t>โดยใช้หลักพุทธธรรม</w:t>
      </w:r>
      <w:r w:rsidRPr="008478FC">
        <w:rPr>
          <w:rFonts w:ascii="TH SarabunIT๙" w:eastAsia="CordiaUPC,Bold" w:hAnsi="TH SarabunIT๙" w:cs="TH SarabunIT๙"/>
          <w:b/>
          <w:bCs/>
          <w:sz w:val="32"/>
          <w:szCs w:val="32"/>
          <w:cs/>
          <w:lang w:eastAsia="ja-JP"/>
        </w:rPr>
        <w:t>ทั้ง ๓ ด้าน คือ การฝึกอบรม การศึกษา การพัฒนา อย่างไร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ind w:firstLine="1134"/>
        <w:jc w:val="thaiDistribute"/>
        <w:rPr>
          <w:rFonts w:ascii="TH SarabunIT๙" w:eastAsia="CordiaUPC,Bold" w:hAnsi="TH SarabunIT๙" w:cs="TH SarabunIT๙"/>
          <w:sz w:val="32"/>
          <w:szCs w:val="32"/>
          <w:cs/>
        </w:rPr>
      </w:pPr>
      <w:r w:rsidRPr="008478FC">
        <w:rPr>
          <w:rFonts w:ascii="TH SarabunIT๙" w:eastAsia="CordiaUPC,Bold" w:hAnsi="TH SarabunIT๙" w:cs="TH SarabunIT๙" w:hint="cs"/>
          <w:sz w:val="32"/>
          <w:szCs w:val="32"/>
          <w:cs/>
        </w:rPr>
        <w:t>๓</w:t>
      </w:r>
      <w:r w:rsidRPr="008478FC">
        <w:rPr>
          <w:rFonts w:ascii="TH SarabunIT๙" w:eastAsia="CordiaUPC,Bold" w:hAnsi="TH SarabunIT๙" w:cs="TH SarabunIT๙"/>
          <w:sz w:val="32"/>
          <w:szCs w:val="32"/>
        </w:rPr>
        <w:t>.</w:t>
      </w:r>
      <w:r w:rsidRPr="008478FC">
        <w:rPr>
          <w:rFonts w:ascii="TH SarabunIT๙" w:eastAsia="CordiaUPC,Bold" w:hAnsi="TH SarabunIT๙" w:cs="TH SarabunIT๙" w:hint="cs"/>
          <w:sz w:val="32"/>
          <w:szCs w:val="32"/>
          <w:cs/>
        </w:rPr>
        <w:t>๑</w:t>
      </w:r>
      <w:r w:rsidRPr="008478FC">
        <w:rPr>
          <w:rFonts w:ascii="TH SarabunIT๙" w:eastAsia="CordiaUPC,Bold" w:hAnsi="TH SarabunIT๙" w:cs="TH SarabunIT๙"/>
          <w:sz w:val="32"/>
          <w:szCs w:val="32"/>
        </w:rPr>
        <w:t xml:space="preserve"> </w:t>
      </w:r>
      <w:r w:rsidRPr="008478FC">
        <w:rPr>
          <w:rFonts w:ascii="TH SarabunIT๙" w:eastAsia="CordiaUPC,Bold" w:hAnsi="TH SarabunIT๙" w:cs="TH SarabunIT๙" w:hint="cs"/>
          <w:sz w:val="32"/>
          <w:szCs w:val="32"/>
          <w:cs/>
        </w:rPr>
        <w:t>ด้านการศึกษา</w:t>
      </w:r>
      <w:r w:rsidRPr="008478FC">
        <w:rPr>
          <w:rFonts w:ascii="TH SarabunIT๙" w:eastAsia="CordiaUPC,Bold" w:hAnsi="TH SarabunIT๙" w:cs="TH SarabunIT๙"/>
          <w:sz w:val="32"/>
          <w:szCs w:val="32"/>
        </w:rPr>
        <w:t xml:space="preserve"> </w:t>
      </w:r>
      <w:r w:rsidRPr="008478FC">
        <w:rPr>
          <w:rFonts w:ascii="TH SarabunIT๙" w:eastAsia="CordiaUPC,Bold" w:hAnsi="TH SarabunIT๙" w:cs="TH SarabunIT๙" w:hint="cs"/>
          <w:sz w:val="32"/>
          <w:szCs w:val="32"/>
          <w:cs/>
        </w:rPr>
        <w:t>(ศีล)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478FC">
        <w:rPr>
          <w:rFonts w:ascii="TH SarabunIT๙" w:eastAsia="CordiaUPC,Bold" w:hAnsi="TH SarabunIT๙" w:cs="TH SarabunIT๙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ind w:firstLine="1134"/>
        <w:jc w:val="thaiDistribute"/>
        <w:rPr>
          <w:rFonts w:ascii="TH SarabunIT๙" w:eastAsia="CordiaUPC,Bold" w:hAnsi="TH SarabunIT๙" w:cs="TH SarabunIT๙"/>
          <w:b/>
          <w:bCs/>
          <w:sz w:val="32"/>
          <w:szCs w:val="32"/>
          <w:cs/>
        </w:rPr>
      </w:pPr>
      <w:r w:rsidRPr="008478FC">
        <w:rPr>
          <w:rFonts w:ascii="TH SarabunIT๙" w:eastAsia="CordiaUPC,Bold" w:hAnsi="TH SarabunIT๙" w:cs="TH SarabunIT๙" w:hint="cs"/>
          <w:b/>
          <w:bCs/>
          <w:sz w:val="32"/>
          <w:szCs w:val="32"/>
          <w:cs/>
        </w:rPr>
        <w:t>๓</w:t>
      </w:r>
      <w:r w:rsidRPr="008478FC">
        <w:rPr>
          <w:rFonts w:ascii="TH SarabunIT๙" w:eastAsia="CordiaUPC,Bold" w:hAnsi="TH SarabunIT๙" w:cs="TH SarabunIT๙"/>
          <w:b/>
          <w:bCs/>
          <w:sz w:val="32"/>
          <w:szCs w:val="32"/>
        </w:rPr>
        <w:t>.</w:t>
      </w:r>
      <w:r w:rsidRPr="008478FC">
        <w:rPr>
          <w:rFonts w:ascii="TH SarabunIT๙" w:eastAsia="CordiaUPC,Bold" w:hAnsi="TH SarabunIT๙" w:cs="TH SarabunIT๙" w:hint="cs"/>
          <w:b/>
          <w:bCs/>
          <w:sz w:val="32"/>
          <w:szCs w:val="32"/>
          <w:cs/>
        </w:rPr>
        <w:t>๒</w:t>
      </w:r>
      <w:r w:rsidRPr="008478FC">
        <w:rPr>
          <w:rFonts w:ascii="TH SarabunIT๙" w:eastAsia="CordiaUPC,Bold" w:hAnsi="TH SarabunIT๙" w:cs="TH SarabunIT๙"/>
          <w:b/>
          <w:bCs/>
          <w:sz w:val="32"/>
          <w:szCs w:val="32"/>
        </w:rPr>
        <w:t xml:space="preserve"> </w:t>
      </w:r>
      <w:r w:rsidRPr="008478FC">
        <w:rPr>
          <w:rFonts w:ascii="TH SarabunIT๙" w:eastAsia="CordiaUPC,Bold" w:hAnsi="TH SarabunIT๙" w:cs="TH SarabunIT๙" w:hint="cs"/>
          <w:b/>
          <w:bCs/>
          <w:sz w:val="32"/>
          <w:szCs w:val="32"/>
          <w:cs/>
        </w:rPr>
        <w:t>ด้านการการฝึกอบรม (สมาธิ)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478FC">
        <w:rPr>
          <w:rFonts w:ascii="TH SarabunIT๙" w:eastAsia="CordiaUPC,Bold" w:hAnsi="TH SarabunIT๙" w:cs="TH SarabunIT๙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ind w:firstLine="1134"/>
        <w:jc w:val="thaiDistribute"/>
        <w:rPr>
          <w:rFonts w:ascii="TH SarabunIT๙" w:eastAsia="CordiaUPC,Bold" w:hAnsi="TH SarabunIT๙" w:cs="TH SarabunIT๙"/>
          <w:b/>
          <w:bCs/>
          <w:sz w:val="32"/>
          <w:szCs w:val="32"/>
          <w:cs/>
        </w:rPr>
      </w:pPr>
      <w:r w:rsidRPr="008478FC">
        <w:rPr>
          <w:rFonts w:ascii="TH SarabunIT๙" w:eastAsia="CordiaUPC,Bold" w:hAnsi="TH SarabunIT๙" w:cs="TH SarabunIT๙" w:hint="cs"/>
          <w:b/>
          <w:bCs/>
          <w:sz w:val="32"/>
          <w:szCs w:val="32"/>
          <w:cs/>
        </w:rPr>
        <w:t>๓</w:t>
      </w:r>
      <w:r w:rsidRPr="008478FC">
        <w:rPr>
          <w:rFonts w:ascii="TH SarabunIT๙" w:eastAsia="CordiaUPC,Bold" w:hAnsi="TH SarabunIT๙" w:cs="TH SarabunIT๙"/>
          <w:b/>
          <w:bCs/>
          <w:sz w:val="32"/>
          <w:szCs w:val="32"/>
        </w:rPr>
        <w:t>.</w:t>
      </w:r>
      <w:r w:rsidRPr="008478FC">
        <w:rPr>
          <w:rFonts w:ascii="TH SarabunIT๙" w:eastAsia="CordiaUPC,Bold" w:hAnsi="TH SarabunIT๙" w:cs="TH SarabunIT๙" w:hint="cs"/>
          <w:b/>
          <w:bCs/>
          <w:sz w:val="32"/>
          <w:szCs w:val="32"/>
          <w:cs/>
        </w:rPr>
        <w:t>๓</w:t>
      </w:r>
      <w:r w:rsidRPr="008478FC">
        <w:rPr>
          <w:rFonts w:ascii="TH SarabunIT๙" w:eastAsia="CordiaUPC,Bold" w:hAnsi="TH SarabunIT๙" w:cs="TH SarabunIT๙"/>
          <w:b/>
          <w:bCs/>
          <w:sz w:val="32"/>
          <w:szCs w:val="32"/>
        </w:rPr>
        <w:t xml:space="preserve"> </w:t>
      </w:r>
      <w:r w:rsidRPr="008478FC">
        <w:rPr>
          <w:rFonts w:ascii="TH SarabunIT๙" w:eastAsia="CordiaUPC,Bold" w:hAnsi="TH SarabunIT๙" w:cs="TH SarabunIT๙" w:hint="cs"/>
          <w:b/>
          <w:bCs/>
          <w:sz w:val="32"/>
          <w:szCs w:val="32"/>
          <w:cs/>
        </w:rPr>
        <w:t>ด้านการพัฒนา (ปัญญา)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478FC">
        <w:rPr>
          <w:rFonts w:ascii="TH SarabunIT๙" w:eastAsia="CordiaUPC,Bold" w:hAnsi="TH SarabunIT๙" w:cs="TH SarabunIT๙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</w:p>
    <w:p w:rsidR="008478FC" w:rsidRPr="008478FC" w:rsidRDefault="008478FC" w:rsidP="008478FC">
      <w:pPr>
        <w:tabs>
          <w:tab w:val="left" w:pos="1134"/>
        </w:tabs>
        <w:spacing w:after="0" w:line="240" w:lineRule="auto"/>
        <w:ind w:firstLine="900"/>
        <w:jc w:val="thaiDistribute"/>
        <w:rPr>
          <w:rFonts w:ascii="TH SarabunIT๙" w:eastAsia="Cordia New" w:hAnsi="TH SarabunIT๙" w:cs="TH SarabunIT๙"/>
          <w:b/>
          <w:bCs/>
          <w:color w:val="1D1B11"/>
          <w:lang w:eastAsia="ja-JP"/>
        </w:rPr>
      </w:pPr>
      <w:r w:rsidRPr="008478FC">
        <w:rPr>
          <w:rFonts w:ascii="TH SarabunIT๙" w:eastAsia="Cordia New" w:hAnsi="TH SarabunIT๙" w:cs="TH SarabunIT๙" w:hint="cs"/>
          <w:b/>
          <w:bCs/>
          <w:color w:val="1D1B11"/>
          <w:cs/>
          <w:lang w:eastAsia="ja-JP"/>
        </w:rPr>
        <w:t>๔</w:t>
      </w:r>
      <w:r w:rsidRPr="008478FC">
        <w:rPr>
          <w:rFonts w:ascii="TH SarabunIT๙" w:eastAsia="Cordia New" w:hAnsi="TH SarabunIT๙" w:cs="TH SarabunIT๙"/>
          <w:b/>
          <w:bCs/>
          <w:color w:val="1D1B11"/>
          <w:cs/>
          <w:lang w:eastAsia="ja-JP"/>
        </w:rPr>
        <w:t>.</w:t>
      </w:r>
      <w:r w:rsidRPr="008478FC"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cs/>
          <w:lang w:eastAsia="ja-JP"/>
        </w:rPr>
        <w:t>ท่านคิดว่า การพัฒนาตามหลักพุทธธรรมสามารถเพิ่มขีดความสามารถของบุคลากรในการบริการที่ดีได้อย่างไร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40" w:lineRule="auto"/>
        <w:ind w:firstLine="900"/>
        <w:jc w:val="thaiDistribute"/>
        <w:rPr>
          <w:rFonts w:ascii="TH SarabunIT๙" w:eastAsia="Cordia New" w:hAnsi="TH SarabunIT๙" w:cs="TH SarabunIT๙"/>
          <w:b/>
          <w:bCs/>
          <w:color w:val="1D1B11"/>
          <w:lang w:eastAsia="ja-JP"/>
        </w:rPr>
      </w:pPr>
      <w:r w:rsidRPr="008478FC">
        <w:rPr>
          <w:rFonts w:ascii="TH SarabunIT๙" w:eastAsia="Cordia New" w:hAnsi="TH SarabunIT๙" w:cs="TH SarabunIT๙" w:hint="cs"/>
          <w:b/>
          <w:bCs/>
          <w:color w:val="1D1B11"/>
          <w:sz w:val="32"/>
          <w:szCs w:val="32"/>
          <w:cs/>
          <w:lang w:eastAsia="ja-JP"/>
        </w:rPr>
        <w:t>๕</w:t>
      </w:r>
      <w:r w:rsidRPr="008478FC"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cs/>
          <w:lang w:eastAsia="ja-JP"/>
        </w:rPr>
        <w:t>.ท่านคิดว่า การพัฒนาบุคลากรตามหลักพุทธธรรมสามารถทำให้บุคลากร</w:t>
      </w:r>
      <w:r w:rsidRPr="008478FC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ja-JP"/>
        </w:rPr>
        <w:t xml:space="preserve">ยึดมั่นในความถูกต้องชอบธรรม จริยธรรม </w:t>
      </w:r>
      <w:r w:rsidRPr="008478FC"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cs/>
          <w:lang w:eastAsia="ja-JP"/>
        </w:rPr>
        <w:t>ได้อย่างไร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478FC">
        <w:rPr>
          <w:rFonts w:ascii="TH SarabunIT๙" w:eastAsia="CordiaUPC,Bold" w:hAnsi="TH SarabunIT๙" w:cs="TH SarabunIT๙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40" w:lineRule="auto"/>
        <w:ind w:firstLine="900"/>
        <w:jc w:val="thaiDistribute"/>
        <w:rPr>
          <w:rFonts w:ascii="TH SarabunIT๙" w:eastAsia="Cordia New" w:hAnsi="TH SarabunIT๙" w:cs="TH SarabunIT๙"/>
          <w:color w:val="1D1B11"/>
          <w:lang w:eastAsia="ja-JP"/>
        </w:rPr>
      </w:pPr>
    </w:p>
    <w:p w:rsidR="008478FC" w:rsidRPr="008478FC" w:rsidRDefault="008478FC" w:rsidP="008478FC">
      <w:pPr>
        <w:tabs>
          <w:tab w:val="left" w:pos="1134"/>
        </w:tabs>
        <w:spacing w:after="0" w:line="240" w:lineRule="auto"/>
        <w:ind w:firstLine="900"/>
        <w:jc w:val="thaiDistribute"/>
        <w:rPr>
          <w:rFonts w:ascii="TH SarabunIT๙" w:eastAsia="Cordia New" w:hAnsi="TH SarabunIT๙" w:cs="TH SarabunIT๙"/>
          <w:b/>
          <w:bCs/>
          <w:color w:val="1D1B11"/>
          <w:lang w:eastAsia="ja-JP"/>
        </w:rPr>
      </w:pPr>
      <w:r w:rsidRPr="008478FC">
        <w:rPr>
          <w:rFonts w:ascii="TH SarabunIT๙" w:eastAsia="Cordia New" w:hAnsi="TH SarabunIT๙" w:cs="TH SarabunIT๙" w:hint="cs"/>
          <w:b/>
          <w:bCs/>
          <w:color w:val="1D1B11"/>
          <w:sz w:val="32"/>
          <w:szCs w:val="32"/>
          <w:cs/>
          <w:lang w:eastAsia="ja-JP"/>
        </w:rPr>
        <w:t>๖</w:t>
      </w:r>
      <w:r w:rsidRPr="008478FC"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cs/>
          <w:lang w:eastAsia="ja-JP"/>
        </w:rPr>
        <w:t>.ท่านคิดว่า การพัฒนาบุคลากรตามหลักพุทธธรรมสามารถทำให้บุคลากรใน</w:t>
      </w:r>
      <w:r w:rsidRPr="008478FC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ja-JP"/>
        </w:rPr>
        <w:t>การทำงานเป็นทีม</w:t>
      </w:r>
      <w:r w:rsidRPr="008478FC"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cs/>
          <w:lang w:eastAsia="ja-JP"/>
        </w:rPr>
        <w:t>ได้อย่างไร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478FC">
        <w:rPr>
          <w:rFonts w:ascii="TH SarabunIT๙" w:eastAsia="CordiaUPC,Bold" w:hAnsi="TH SarabunIT๙" w:cs="TH SarabunIT๙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40" w:lineRule="auto"/>
        <w:ind w:firstLine="900"/>
        <w:jc w:val="thaiDistribute"/>
        <w:rPr>
          <w:rFonts w:ascii="TH SarabunIT๙" w:eastAsia="Cordia New" w:hAnsi="TH SarabunIT๙" w:cs="TH SarabunIT๙"/>
          <w:color w:val="1D1B11"/>
          <w:lang w:eastAsia="ja-JP"/>
        </w:rPr>
      </w:pPr>
    </w:p>
    <w:p w:rsidR="008478FC" w:rsidRPr="008478FC" w:rsidRDefault="008478FC" w:rsidP="008478FC">
      <w:pPr>
        <w:autoSpaceDE w:val="0"/>
        <w:autoSpaceDN w:val="0"/>
        <w:adjustRightInd w:val="0"/>
        <w:spacing w:after="0" w:line="240" w:lineRule="auto"/>
        <w:ind w:firstLine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78FC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8478FC">
        <w:rPr>
          <w:rFonts w:ascii="TH SarabunIT๙" w:hAnsi="TH SarabunIT๙" w:cs="TH SarabunIT๙"/>
          <w:b/>
          <w:bCs/>
          <w:sz w:val="32"/>
          <w:szCs w:val="32"/>
          <w:cs/>
        </w:rPr>
        <w:t>.ท่านคิดว่าหลักพุทธธรรมต่อไปนี้จะช่วยสนับสนุนการพัฒนาทรัพยากรมนุษย์ในองค์กรอย่างไรบ้าง</w:t>
      </w:r>
    </w:p>
    <w:p w:rsidR="008478FC" w:rsidRPr="008478FC" w:rsidRDefault="008478FC" w:rsidP="008478FC">
      <w:pPr>
        <w:tabs>
          <w:tab w:val="left" w:pos="1134"/>
        </w:tabs>
        <w:spacing w:after="0" w:line="240" w:lineRule="auto"/>
        <w:ind w:firstLine="1350"/>
        <w:jc w:val="thaiDistribute"/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</w:pP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 xml:space="preserve">๑) หลักไตรสิกขา ได้แก่ </w:t>
      </w:r>
    </w:p>
    <w:p w:rsidR="008478FC" w:rsidRPr="008478FC" w:rsidRDefault="008478FC" w:rsidP="008478FC">
      <w:pPr>
        <w:tabs>
          <w:tab w:val="left" w:pos="1134"/>
        </w:tabs>
        <w:spacing w:after="0" w:line="240" w:lineRule="auto"/>
        <w:ind w:firstLine="1701"/>
        <w:jc w:val="thaiDistribute"/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</w:pP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 xml:space="preserve">๑) ศีล 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40" w:lineRule="auto"/>
        <w:ind w:firstLine="1701"/>
        <w:jc w:val="thaiDistribute"/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</w:pPr>
    </w:p>
    <w:p w:rsidR="008478FC" w:rsidRPr="008478FC" w:rsidRDefault="008478FC" w:rsidP="008478FC">
      <w:pPr>
        <w:tabs>
          <w:tab w:val="left" w:pos="1134"/>
        </w:tabs>
        <w:spacing w:after="0" w:line="240" w:lineRule="auto"/>
        <w:ind w:firstLine="1701"/>
        <w:jc w:val="thaiDistribute"/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</w:pP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 xml:space="preserve">๒) สมาธิ 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40" w:lineRule="auto"/>
        <w:ind w:firstLine="1701"/>
        <w:jc w:val="thaiDistribute"/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</w:pPr>
    </w:p>
    <w:p w:rsidR="008478FC" w:rsidRPr="008478FC" w:rsidRDefault="008478FC" w:rsidP="008478FC">
      <w:pPr>
        <w:tabs>
          <w:tab w:val="left" w:pos="1134"/>
        </w:tabs>
        <w:spacing w:after="0" w:line="240" w:lineRule="auto"/>
        <w:ind w:firstLine="1701"/>
        <w:jc w:val="thaiDistribute"/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</w:pP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>๓) ปัญญา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478FC">
        <w:rPr>
          <w:rFonts w:ascii="TH SarabunIT๙" w:eastAsia="CordiaUPC,Bold" w:hAnsi="TH SarabunIT๙" w:cs="TH SarabunIT๙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40" w:lineRule="auto"/>
        <w:ind w:firstLine="1701"/>
        <w:jc w:val="thaiDistribute"/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</w:pPr>
    </w:p>
    <w:p w:rsidR="008478FC" w:rsidRPr="008478FC" w:rsidRDefault="008478FC" w:rsidP="008478FC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lang w:eastAsia="ja-JP"/>
        </w:rPr>
      </w:pPr>
    </w:p>
    <w:p w:rsidR="008478FC" w:rsidRPr="008478FC" w:rsidRDefault="008478FC" w:rsidP="008478FC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cs/>
          <w:lang w:eastAsia="ja-JP"/>
        </w:rPr>
      </w:pPr>
      <w:r w:rsidRPr="008478FC">
        <w:rPr>
          <w:rFonts w:ascii="TH SarabunIT๙" w:eastAsia="Cordia New" w:hAnsi="TH SarabunIT๙" w:cs="TH SarabunIT๙" w:hint="cs"/>
          <w:b/>
          <w:bCs/>
          <w:color w:val="1D1B11"/>
          <w:sz w:val="32"/>
          <w:szCs w:val="32"/>
          <w:cs/>
          <w:lang w:eastAsia="ja-JP"/>
        </w:rPr>
        <w:t>๘</w:t>
      </w:r>
      <w:r w:rsidRPr="008478FC">
        <w:rPr>
          <w:rFonts w:ascii="TH SarabunIT๙" w:eastAsia="Cordia New" w:hAnsi="TH SarabunIT๙" w:cs="TH SarabunIT๙"/>
          <w:b/>
          <w:bCs/>
          <w:color w:val="1D1B11"/>
          <w:sz w:val="32"/>
          <w:szCs w:val="32"/>
          <w:cs/>
          <w:lang w:eastAsia="ja-JP"/>
        </w:rPr>
        <w:t>. ท่านคิดว่าจะมีแนวทางการพัฒนาทรัพยากรมนุษย์ในสหกรณ์การเกษตรอย่างไรบ้าง</w:t>
      </w:r>
    </w:p>
    <w:p w:rsidR="008478FC" w:rsidRPr="008478FC" w:rsidRDefault="008478FC" w:rsidP="008478FC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</w:pPr>
      <w:r w:rsidRPr="008478FC">
        <w:rPr>
          <w:rFonts w:ascii="TH SarabunIT๙" w:eastAsia="Cordia New" w:hAnsi="TH SarabunIT๙" w:cs="TH SarabunIT๙" w:hint="cs"/>
          <w:color w:val="1D1B11"/>
          <w:sz w:val="32"/>
          <w:szCs w:val="32"/>
          <w:cs/>
          <w:lang w:eastAsia="ja-JP"/>
        </w:rPr>
        <w:t>๘</w:t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>.๑ ท่านมีวิธีประยุกต์หลักพุทธธรรมทางพระพุทธศาสนาอย่างไร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</w:pPr>
    </w:p>
    <w:p w:rsidR="008478FC" w:rsidRPr="008478FC" w:rsidRDefault="008478FC" w:rsidP="008478FC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</w:pPr>
      <w:r w:rsidRPr="008478FC">
        <w:rPr>
          <w:rFonts w:ascii="TH SarabunIT๙" w:eastAsia="Cordia New" w:hAnsi="TH SarabunIT๙" w:cs="TH SarabunIT๙" w:hint="cs"/>
          <w:color w:val="1D1B11"/>
          <w:sz w:val="32"/>
          <w:szCs w:val="32"/>
          <w:cs/>
          <w:lang w:eastAsia="ja-JP"/>
        </w:rPr>
        <w:t>๘</w:t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>.๒ ท่านมีวิธีประยุกต์แนวคิด ทฤษฎีจากนักวิชาการอย่างไรบ้าง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</w:pPr>
    </w:p>
    <w:p w:rsidR="008478FC" w:rsidRPr="008478FC" w:rsidRDefault="008478FC" w:rsidP="008478FC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1D1B11"/>
          <w:sz w:val="32"/>
          <w:szCs w:val="32"/>
          <w:lang w:eastAsia="ja-JP"/>
        </w:rPr>
      </w:pPr>
      <w:r w:rsidRPr="008478FC">
        <w:rPr>
          <w:rFonts w:ascii="TH SarabunIT๙" w:eastAsia="Cordia New" w:hAnsi="TH SarabunIT๙" w:cs="TH SarabunIT๙" w:hint="cs"/>
          <w:color w:val="1D1B11"/>
          <w:sz w:val="32"/>
          <w:szCs w:val="32"/>
          <w:cs/>
          <w:lang w:eastAsia="ja-JP"/>
        </w:rPr>
        <w:t>๘</w:t>
      </w:r>
      <w:r w:rsidRPr="008478FC">
        <w:rPr>
          <w:rFonts w:ascii="TH SarabunIT๙" w:eastAsia="Cordia New" w:hAnsi="TH SarabunIT๙" w:cs="TH SarabunIT๙"/>
          <w:color w:val="1D1B11"/>
          <w:sz w:val="32"/>
          <w:szCs w:val="32"/>
          <w:cs/>
          <w:lang w:eastAsia="ja-JP"/>
        </w:rPr>
        <w:t>.๓ ท่านมีวิธีสร้างภูมิคุ้มกันให้กับบุคลากรของสหกรณ์การเกษตรอย่างไรบ้าง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1D1B11"/>
        </w:rPr>
      </w:pPr>
      <w:r w:rsidRPr="008478FC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8478FC">
        <w:rPr>
          <w:rFonts w:ascii="TH SarabunIT๙" w:hAnsi="TH SarabunIT๙" w:cs="TH SarabunIT๙"/>
          <w:sz w:val="32"/>
          <w:szCs w:val="32"/>
          <w:cs/>
        </w:rPr>
        <w:t>.  ท่านคิดว่าบุคลากรของสหกรณ์การเกษตรควรได้รับการพัฒนาอย่างไรบ้าง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478FC">
        <w:rPr>
          <w:rFonts w:ascii="TH SarabunIT๙" w:eastAsia="CordiaUPC,Bold" w:hAnsi="TH SarabunIT๙" w:cs="TH SarabunIT๙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autoSpaceDE w:val="0"/>
        <w:autoSpaceDN w:val="0"/>
        <w:adjustRightInd w:val="0"/>
        <w:spacing w:after="0" w:line="240" w:lineRule="auto"/>
        <w:ind w:firstLine="851"/>
        <w:rPr>
          <w:rFonts w:ascii="TH SarabunIT๙" w:hAnsi="TH SarabunIT๙" w:cs="TH SarabunIT๙"/>
          <w:color w:val="1D1B11"/>
        </w:rPr>
      </w:pPr>
    </w:p>
    <w:p w:rsidR="008478FC" w:rsidRPr="008478FC" w:rsidRDefault="008478FC" w:rsidP="008478FC">
      <w:pPr>
        <w:autoSpaceDE w:val="0"/>
        <w:autoSpaceDN w:val="0"/>
        <w:adjustRightInd w:val="0"/>
        <w:spacing w:after="0" w:line="240" w:lineRule="auto"/>
        <w:ind w:firstLine="851"/>
        <w:rPr>
          <w:rFonts w:ascii="TH SarabunIT๙" w:hAnsi="TH SarabunIT๙" w:cs="TH SarabunIT๙"/>
          <w:color w:val="1D1B11"/>
          <w:sz w:val="32"/>
          <w:szCs w:val="32"/>
        </w:rPr>
      </w:pPr>
      <w:r w:rsidRPr="008478FC">
        <w:rPr>
          <w:rFonts w:ascii="TH SarabunIT๙" w:hAnsi="TH SarabunIT๙" w:cs="TH SarabunIT๙"/>
          <w:b/>
          <w:bCs/>
          <w:color w:val="1D1B11"/>
          <w:sz w:val="32"/>
          <w:szCs w:val="32"/>
          <w:cs/>
        </w:rPr>
        <w:t xml:space="preserve">ตอนที่ </w:t>
      </w:r>
      <w:r w:rsidRPr="008478FC">
        <w:rPr>
          <w:rFonts w:ascii="TH SarabunIT๙" w:hAnsi="TH SarabunIT๙" w:cs="TH SarabunIT๙" w:hint="cs"/>
          <w:b/>
          <w:bCs/>
          <w:color w:val="1D1B11"/>
          <w:sz w:val="32"/>
          <w:szCs w:val="32"/>
          <w:cs/>
        </w:rPr>
        <w:t>๓</w:t>
      </w:r>
      <w:r w:rsidRPr="008478FC">
        <w:rPr>
          <w:rFonts w:ascii="TH SarabunIT๙" w:hAnsi="TH SarabunIT๙" w:cs="TH SarabunIT๙"/>
          <w:color w:val="1D1B11"/>
          <w:sz w:val="32"/>
          <w:szCs w:val="32"/>
          <w:cs/>
        </w:rPr>
        <w:t xml:space="preserve"> ข้อเสนอแนะเกี่ยวกับปัญหาอุปสรรค</w:t>
      </w:r>
      <w:r w:rsidRPr="008478FC">
        <w:rPr>
          <w:rFonts w:ascii="TH SarabunIT๙" w:hAnsi="TH SarabunIT๙" w:cs="TH SarabunIT๙" w:hint="cs"/>
          <w:color w:val="1D1B11"/>
          <w:sz w:val="32"/>
          <w:szCs w:val="32"/>
          <w:cs/>
        </w:rPr>
        <w:t xml:space="preserve">และแนวทางการพัฒนาทรัพยากรมนุษย์ </w:t>
      </w:r>
      <w:r w:rsidRPr="008478FC">
        <w:rPr>
          <w:rFonts w:ascii="TH SarabunIT๙" w:hAnsi="TH SarabunIT๙" w:cs="TH SarabunIT๙"/>
          <w:color w:val="1D1B11"/>
          <w:sz w:val="32"/>
          <w:szCs w:val="32"/>
          <w:cs/>
        </w:rPr>
        <w:t xml:space="preserve"> ซึ่งเป็นคำถามที่เปิดโอกาสให้ผู้ตอบได้แสดงความเห็นอย่างอิสระ</w:t>
      </w:r>
    </w:p>
    <w:p w:rsidR="008478FC" w:rsidRPr="008478FC" w:rsidRDefault="008478FC" w:rsidP="008478FC">
      <w:pPr>
        <w:tabs>
          <w:tab w:val="left" w:pos="1134"/>
        </w:tabs>
        <w:spacing w:after="0" w:line="20" w:lineRule="atLeast"/>
        <w:jc w:val="thaiDistribute"/>
        <w:rPr>
          <w:rFonts w:ascii="TH SarabunIT๙" w:eastAsia="CordiaUPC,Bold" w:hAnsi="TH SarabunIT๙" w:cs="TH SarabunIT๙"/>
          <w:sz w:val="32"/>
          <w:szCs w:val="32"/>
        </w:rPr>
      </w:pPr>
      <w:r w:rsidRPr="008478FC">
        <w:rPr>
          <w:rFonts w:ascii="TH SarabunIT๙" w:eastAsia="CordiaUPC,Bold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FC" w:rsidRPr="008478FC" w:rsidRDefault="008478FC" w:rsidP="008478F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1D1B11"/>
          <w:sz w:val="32"/>
          <w:szCs w:val="32"/>
        </w:rPr>
      </w:pPr>
      <w:r w:rsidRPr="008478FC">
        <w:rPr>
          <w:rFonts w:ascii="TH SarabunIT๙" w:hAnsi="TH SarabunIT๙" w:cs="TH SarabunIT๙" w:hint="cs"/>
          <w:color w:val="1D1B11"/>
          <w:sz w:val="32"/>
          <w:szCs w:val="32"/>
          <w:cs/>
        </w:rPr>
        <w:t xml:space="preserve"> (...........................................................................................)</w:t>
      </w:r>
    </w:p>
    <w:p w:rsidR="008478FC" w:rsidRPr="008478FC" w:rsidRDefault="008478FC" w:rsidP="008478F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1D1B11"/>
          <w:sz w:val="32"/>
          <w:szCs w:val="32"/>
        </w:rPr>
      </w:pPr>
      <w:r w:rsidRPr="008478FC">
        <w:rPr>
          <w:rFonts w:ascii="TH SarabunIT๙" w:hAnsi="TH SarabunIT๙" w:cs="TH SarabunIT๙" w:hint="cs"/>
          <w:color w:val="1D1B11"/>
          <w:sz w:val="32"/>
          <w:szCs w:val="32"/>
          <w:cs/>
        </w:rPr>
        <w:t>ผู้ให้สัมภาษณ์</w:t>
      </w:r>
    </w:p>
    <w:p w:rsidR="008478FC" w:rsidRPr="008478FC" w:rsidRDefault="008478FC" w:rsidP="008478FC">
      <w:pPr>
        <w:autoSpaceDE w:val="0"/>
        <w:autoSpaceDN w:val="0"/>
        <w:adjustRightInd w:val="0"/>
        <w:spacing w:after="0" w:line="240" w:lineRule="auto"/>
        <w:ind w:firstLine="900"/>
        <w:rPr>
          <w:rFonts w:ascii="TH SarabunIT๙" w:hAnsi="TH SarabunIT๙" w:cs="TH SarabunIT๙"/>
          <w:color w:val="1D1B11"/>
        </w:rPr>
      </w:pPr>
    </w:p>
    <w:p w:rsidR="008478FC" w:rsidRPr="008478FC" w:rsidRDefault="008478FC" w:rsidP="008478FC">
      <w:pPr>
        <w:tabs>
          <w:tab w:val="left" w:pos="540"/>
        </w:tabs>
        <w:spacing w:after="0" w:line="240" w:lineRule="auto"/>
        <w:rPr>
          <w:rFonts w:ascii="TH SarabunIT๙" w:hAnsi="TH SarabunIT๙" w:cs="TH SarabunIT๙"/>
          <w:color w:val="1D1B11"/>
        </w:rPr>
      </w:pPr>
    </w:p>
    <w:p w:rsidR="008478FC" w:rsidRDefault="008478FC">
      <w:pPr>
        <w:spacing w:after="0" w:line="240" w:lineRule="auto"/>
        <w:rPr>
          <w:rFonts w:ascii="TH SarabunPSK" w:eastAsia="Cordia New" w:hAnsi="TH SarabunPSK" w:cs="TH SarabunPSK"/>
          <w:color w:val="1D1B11"/>
          <w:sz w:val="36"/>
          <w:szCs w:val="36"/>
          <w:cs/>
          <w:lang w:eastAsia="ja-JP"/>
        </w:rPr>
      </w:pPr>
      <w:r>
        <w:rPr>
          <w:rFonts w:ascii="TH SarabunPSK" w:hAnsi="TH SarabunPSK" w:cs="TH SarabunPSK"/>
          <w:b/>
          <w:bCs/>
          <w:color w:val="1D1B11"/>
          <w:sz w:val="36"/>
          <w:szCs w:val="36"/>
          <w:cs/>
        </w:rPr>
        <w:br w:type="page"/>
      </w:r>
    </w:p>
    <w:p w:rsidR="008478FC" w:rsidRPr="008478FC" w:rsidRDefault="008478FC" w:rsidP="008478FC">
      <w:pPr>
        <w:keepNext/>
        <w:tabs>
          <w:tab w:val="left" w:pos="6804"/>
        </w:tabs>
        <w:spacing w:after="0" w:line="240" w:lineRule="auto"/>
        <w:outlineLvl w:val="2"/>
        <w:rPr>
          <w:rFonts w:ascii="Angsana New" w:eastAsia="Times New Roman" w:hAnsi="Cordia New" w:cs="Angsana New" w:hint="cs"/>
          <w:b/>
          <w:bCs/>
          <w:sz w:val="32"/>
          <w:szCs w:val="32"/>
        </w:rPr>
      </w:pPr>
    </w:p>
    <w:p w:rsidR="008478FC" w:rsidRPr="008478FC" w:rsidRDefault="008478FC" w:rsidP="008478FC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8478FC" w:rsidRPr="008478FC" w:rsidRDefault="008478FC" w:rsidP="008478FC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8478FC" w:rsidRPr="008478FC" w:rsidRDefault="008478FC" w:rsidP="008478FC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8478FC" w:rsidRPr="008478FC" w:rsidRDefault="008478FC" w:rsidP="008478FC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8478FC" w:rsidRPr="008478FC" w:rsidRDefault="008478FC" w:rsidP="008478FC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78FC">
        <w:rPr>
          <w:rFonts w:ascii="TH SarabunPSK" w:hAnsi="TH SarabunPSK" w:cs="TH SarabunPSK"/>
          <w:b/>
          <w:bCs/>
          <w:sz w:val="36"/>
          <w:szCs w:val="36"/>
          <w:cs/>
        </w:rPr>
        <w:t>ภาคผนวก ง</w:t>
      </w:r>
    </w:p>
    <w:p w:rsidR="008478FC" w:rsidRPr="008478FC" w:rsidRDefault="008478FC" w:rsidP="008478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78FC">
        <w:rPr>
          <w:rFonts w:ascii="TH SarabunPSK" w:hAnsi="TH SarabunPSK" w:cs="TH SarabunPSK"/>
          <w:b/>
          <w:bCs/>
          <w:sz w:val="36"/>
          <w:szCs w:val="36"/>
          <w:cs/>
        </w:rPr>
        <w:t>แบบสอบถามเพื่อการวิจัย</w:t>
      </w:r>
    </w:p>
    <w:p w:rsidR="008478FC" w:rsidRPr="008478FC" w:rsidRDefault="008478FC" w:rsidP="008478FC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8478FC" w:rsidRPr="008478FC" w:rsidRDefault="008478FC" w:rsidP="008478FC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8478FC" w:rsidRPr="008478FC" w:rsidRDefault="008478FC" w:rsidP="008478FC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8478FC" w:rsidRPr="008478FC" w:rsidRDefault="008478FC" w:rsidP="008478FC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8478FC" w:rsidRPr="008478FC" w:rsidRDefault="008478FC" w:rsidP="008478FC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8478FC" w:rsidRPr="008478FC" w:rsidRDefault="008478FC" w:rsidP="008478FC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8478FC" w:rsidRPr="008478FC" w:rsidRDefault="008478FC" w:rsidP="008478FC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8478FC" w:rsidRPr="008478FC" w:rsidRDefault="008478FC" w:rsidP="008478FC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8478FC" w:rsidRPr="008478FC" w:rsidRDefault="008478FC" w:rsidP="008478FC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  <w:r w:rsidRPr="008478FC">
        <w:rPr>
          <w:rFonts w:ascii="TH SarabunIT๙" w:hAnsi="TH SarabunIT๙" w:cs="TH SarabunIT๙"/>
          <w:b/>
          <w:bCs/>
          <w:sz w:val="44"/>
          <w:szCs w:val="44"/>
          <w:cs/>
        </w:rPr>
        <w:br w:type="page"/>
      </w:r>
    </w:p>
    <w:p w:rsidR="008478FC" w:rsidRPr="008478FC" w:rsidRDefault="008478FC" w:rsidP="008478F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478FC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แบบสอบถามเพื่อการวิจัย</w:t>
      </w:r>
    </w:p>
    <w:p w:rsidR="008478FC" w:rsidRPr="008478FC" w:rsidRDefault="008478FC" w:rsidP="008478FC">
      <w:pPr>
        <w:spacing w:after="0" w:line="240" w:lineRule="auto"/>
        <w:contextualSpacing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8478FC" w:rsidRPr="008478FC" w:rsidRDefault="008478FC" w:rsidP="008478FC">
      <w:pPr>
        <w:spacing w:after="0" w:line="240" w:lineRule="auto"/>
        <w:contextualSpacing/>
        <w:rPr>
          <w:rFonts w:ascii="TH SarabunIT๙" w:hAnsi="TH SarabunIT๙" w:cs="TH SarabunIT๙" w:hint="cs"/>
          <w:b/>
          <w:bCs/>
          <w:sz w:val="38"/>
          <w:szCs w:val="38"/>
          <w:cs/>
        </w:rPr>
      </w:pPr>
      <w:r w:rsidRPr="008478FC">
        <w:rPr>
          <w:rFonts w:ascii="TH SarabunIT๙" w:hAnsi="TH SarabunIT๙" w:cs="TH SarabunIT๙" w:hint="cs"/>
          <w:b/>
          <w:bCs/>
          <w:sz w:val="38"/>
          <w:szCs w:val="38"/>
          <w:cs/>
        </w:rPr>
        <w:t>คำอธิบาย</w:t>
      </w:r>
    </w:p>
    <w:p w:rsidR="008478FC" w:rsidRPr="008478FC" w:rsidRDefault="008478FC" w:rsidP="008478FC">
      <w:pPr>
        <w:tabs>
          <w:tab w:val="left" w:pos="720"/>
          <w:tab w:val="left" w:pos="1710"/>
        </w:tabs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478FC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8478F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8478FC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แบบสอบถามนี้เป็นแบบสอบถามเพื่อสำรวจความคิดเห็นของบุคลากรในกองทัพอากาศเกี่ยวกับ</w:t>
      </w:r>
      <w:r w:rsidRPr="008478FC">
        <w:rPr>
          <w:rFonts w:ascii="TH SarabunPSK" w:hAnsi="TH SarabunPSK" w:cs="TH SarabunPSK"/>
          <w:sz w:val="32"/>
          <w:szCs w:val="32"/>
          <w:cs/>
        </w:rPr>
        <w:t>การเสริมสร้างคุณลักษณะภาวะผู้นำที่พึงประสงค์ของนายทหารหญิงชั้นสัญญาบัตรกองทัพอากาศตามแนวพุทธธรรม</w:t>
      </w:r>
      <w:r w:rsidRPr="008478F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478FC">
        <w:rPr>
          <w:rFonts w:ascii="TH SarabunPSK" w:hAnsi="TH SarabunPSK" w:cs="TH SarabunPSK"/>
          <w:color w:val="000000"/>
          <w:sz w:val="32"/>
          <w:szCs w:val="32"/>
          <w:cs/>
        </w:rPr>
        <w:t>เพื่อใช้เป็นข้อมูลประกอบในการวิจัย</w:t>
      </w:r>
      <w:r w:rsidRPr="008478FC">
        <w:rPr>
          <w:rFonts w:ascii="TH SarabunPSK" w:hAnsi="TH SarabunPSK" w:cs="TH SarabunPSK"/>
          <w:sz w:val="32"/>
          <w:szCs w:val="32"/>
          <w:cs/>
        </w:rPr>
        <w:t>การเสริมสร้างคุณลักษณะภาวะผู้นำที่พึงประสงค์ของนายทหารหญิงชั้นสัญญาบัตรกองทัพอากาศตามแนวพุทธธรรม</w:t>
      </w:r>
      <w:r w:rsidRPr="008478F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8478FC" w:rsidRPr="008478FC" w:rsidRDefault="008478FC" w:rsidP="008478FC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8478FC">
        <w:rPr>
          <w:rFonts w:ascii="TH SarabunPSK" w:hAnsi="TH SarabunPSK" w:cs="TH SarabunPSK"/>
          <w:sz w:val="32"/>
          <w:szCs w:val="32"/>
          <w:cs/>
        </w:rPr>
        <w:t>๒</w:t>
      </w:r>
      <w:r w:rsidRPr="008478FC">
        <w:rPr>
          <w:rFonts w:ascii="TH SarabunPSK" w:hAnsi="TH SarabunPSK" w:cs="TH SarabunPSK"/>
          <w:sz w:val="32"/>
          <w:szCs w:val="32"/>
        </w:rPr>
        <w:t xml:space="preserve">. </w:t>
      </w:r>
      <w:r w:rsidRPr="008478FC">
        <w:rPr>
          <w:rFonts w:ascii="TH SarabunPSK" w:hAnsi="TH SarabunPSK" w:cs="TH SarabunPSK"/>
          <w:sz w:val="32"/>
          <w:szCs w:val="32"/>
          <w:cs/>
        </w:rPr>
        <w:t>แบบสอบถามมีจำนวน ทั้งหมด ๑</w:t>
      </w:r>
      <w:r w:rsidRPr="008478FC">
        <w:rPr>
          <w:rFonts w:ascii="TH SarabunPSK" w:hAnsi="TH SarabunPSK" w:cs="TH SarabunPSK" w:hint="cs"/>
          <w:sz w:val="32"/>
          <w:szCs w:val="32"/>
          <w:cs/>
        </w:rPr>
        <w:t>๒</w:t>
      </w:r>
      <w:r w:rsidRPr="008478FC">
        <w:rPr>
          <w:rFonts w:ascii="TH SarabunPSK" w:hAnsi="TH SarabunPSK" w:cs="TH SarabunPSK"/>
          <w:sz w:val="32"/>
          <w:szCs w:val="32"/>
        </w:rPr>
        <w:t xml:space="preserve"> </w:t>
      </w:r>
      <w:r w:rsidRPr="008478FC">
        <w:rPr>
          <w:rFonts w:ascii="TH SarabunPSK" w:hAnsi="TH SarabunPSK" w:cs="TH SarabunPSK"/>
          <w:sz w:val="32"/>
          <w:szCs w:val="32"/>
          <w:cs/>
        </w:rPr>
        <w:t>หน้า แบ่งเป็น ๕</w:t>
      </w:r>
      <w:r w:rsidRPr="008478FC">
        <w:rPr>
          <w:rFonts w:ascii="TH SarabunPSK" w:hAnsi="TH SarabunPSK" w:cs="TH SarabunPSK"/>
          <w:sz w:val="32"/>
          <w:szCs w:val="32"/>
        </w:rPr>
        <w:t xml:space="preserve"> </w:t>
      </w:r>
      <w:r w:rsidRPr="008478FC">
        <w:rPr>
          <w:rFonts w:ascii="TH SarabunPSK" w:hAnsi="TH SarabunPSK" w:cs="TH SarabunPSK"/>
          <w:sz w:val="32"/>
          <w:szCs w:val="32"/>
          <w:cs/>
        </w:rPr>
        <w:t>ตอน แต่ละตอนมีดังนี้  คือ</w:t>
      </w:r>
    </w:p>
    <w:p w:rsidR="008478FC" w:rsidRPr="008478FC" w:rsidRDefault="008478FC" w:rsidP="008478FC">
      <w:pPr>
        <w:tabs>
          <w:tab w:val="left" w:pos="720"/>
          <w:tab w:val="left" w:pos="1418"/>
          <w:tab w:val="left" w:pos="1701"/>
        </w:tabs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8478FC">
        <w:rPr>
          <w:rFonts w:ascii="TH SarabunPSK" w:hAnsi="TH SarabunPSK" w:cs="TH SarabunPSK"/>
          <w:sz w:val="32"/>
          <w:szCs w:val="32"/>
          <w:cs/>
        </w:rPr>
        <w:t>ตอนที่ ๑  ข้อมูลทั่วไปของผู้ตอบแบบสอบถาม</w:t>
      </w:r>
      <w:r w:rsidRPr="008478FC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8478FC" w:rsidRPr="008478FC" w:rsidRDefault="008478FC" w:rsidP="008478FC">
      <w:pPr>
        <w:tabs>
          <w:tab w:val="left" w:pos="709"/>
          <w:tab w:val="left" w:pos="1701"/>
        </w:tabs>
        <w:spacing w:after="0" w:line="240" w:lineRule="auto"/>
        <w:ind w:firstLine="720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8478FC">
        <w:rPr>
          <w:rFonts w:ascii="TH SarabunPSK" w:hAnsi="TH SarabunPSK" w:cs="TH SarabunPSK"/>
          <w:sz w:val="32"/>
          <w:szCs w:val="32"/>
          <w:cs/>
        </w:rPr>
        <w:t>ตอนที่ ๒</w:t>
      </w:r>
      <w:r w:rsidRPr="008478FC">
        <w:rPr>
          <w:rFonts w:ascii="TH SarabunPSK" w:hAnsi="TH SarabunPSK" w:cs="TH SarabunPSK"/>
          <w:sz w:val="32"/>
          <w:szCs w:val="32"/>
        </w:rPr>
        <w:t xml:space="preserve"> </w:t>
      </w:r>
      <w:r w:rsidRPr="008478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78FC">
        <w:rPr>
          <w:rFonts w:ascii="TH SarabunPSK" w:hAnsi="TH SarabunPSK" w:cs="TH SarabunPSK"/>
          <w:color w:val="000000"/>
          <w:sz w:val="32"/>
          <w:szCs w:val="32"/>
          <w:cs/>
        </w:rPr>
        <w:t>แบบสอบถามการประยุกต์ใช้หลัก</w:t>
      </w:r>
      <w:proofErr w:type="spellStart"/>
      <w:r w:rsidRPr="008478FC">
        <w:rPr>
          <w:rFonts w:ascii="TH SarabunPSK" w:hAnsi="TH SarabunPSK" w:cs="TH SarabunPSK"/>
          <w:color w:val="000000"/>
          <w:sz w:val="32"/>
          <w:szCs w:val="32"/>
          <w:cs/>
        </w:rPr>
        <w:t>ปาปณิกธรรม</w:t>
      </w:r>
      <w:proofErr w:type="spellEnd"/>
      <w:r w:rsidRPr="008478FC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กับภาวะความเป็นผู้นำของ </w:t>
      </w:r>
    </w:p>
    <w:p w:rsidR="008478FC" w:rsidRPr="008478FC" w:rsidRDefault="008478FC" w:rsidP="008478FC">
      <w:pPr>
        <w:tabs>
          <w:tab w:val="left" w:pos="709"/>
          <w:tab w:val="left" w:pos="1080"/>
          <w:tab w:val="left" w:pos="1418"/>
        </w:tabs>
        <w:spacing w:after="0" w:line="240" w:lineRule="auto"/>
        <w:ind w:left="720" w:hanging="1701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478FC">
        <w:rPr>
          <w:rFonts w:ascii="TH SarabunPSK" w:hAnsi="TH SarabunPSK" w:cs="TH SarabunPSK"/>
          <w:sz w:val="32"/>
          <w:szCs w:val="32"/>
          <w:cs/>
        </w:rPr>
        <w:t xml:space="preserve">                                   นายทหารหญิงชั้นสัญญาบัตรกองทัพอากาศ </w:t>
      </w:r>
    </w:p>
    <w:p w:rsidR="008478FC" w:rsidRPr="008478FC" w:rsidRDefault="008478FC" w:rsidP="008478FC">
      <w:pPr>
        <w:tabs>
          <w:tab w:val="left" w:pos="709"/>
          <w:tab w:val="left" w:pos="1418"/>
          <w:tab w:val="left" w:pos="1701"/>
        </w:tabs>
        <w:spacing w:after="0" w:line="240" w:lineRule="auto"/>
        <w:ind w:left="1701" w:hanging="981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478FC">
        <w:rPr>
          <w:rFonts w:ascii="TH SarabunPSK" w:hAnsi="TH SarabunPSK" w:cs="TH SarabunPSK"/>
          <w:sz w:val="32"/>
          <w:szCs w:val="32"/>
          <w:cs/>
        </w:rPr>
        <w:t>ตอนที่ ๓</w:t>
      </w:r>
      <w:r w:rsidRPr="008478FC">
        <w:rPr>
          <w:rFonts w:ascii="TH SarabunPSK" w:hAnsi="TH SarabunPSK" w:cs="TH SarabunPSK"/>
          <w:sz w:val="32"/>
          <w:szCs w:val="32"/>
        </w:rPr>
        <w:t xml:space="preserve"> </w:t>
      </w:r>
      <w:r w:rsidRPr="008478FC">
        <w:rPr>
          <w:rFonts w:ascii="TH SarabunPSK" w:hAnsi="TH SarabunPSK" w:cs="TH SarabunPSK"/>
          <w:color w:val="000000"/>
          <w:sz w:val="32"/>
          <w:szCs w:val="32"/>
          <w:cs/>
        </w:rPr>
        <w:t>แบบสอบถาม</w:t>
      </w:r>
      <w:r w:rsidRPr="008478FC">
        <w:rPr>
          <w:rFonts w:ascii="TH SarabunPSK" w:hAnsi="TH SarabunPSK" w:cs="TH SarabunPSK" w:hint="cs"/>
          <w:color w:val="000000"/>
          <w:sz w:val="32"/>
          <w:szCs w:val="32"/>
          <w:cs/>
        </w:rPr>
        <w:t>ภาวะผู้นำและ</w:t>
      </w:r>
      <w:r w:rsidRPr="008478FC">
        <w:rPr>
          <w:rFonts w:ascii="TH SarabunPSK" w:hAnsi="TH SarabunPSK" w:cs="TH SarabunPSK"/>
          <w:color w:val="000000"/>
          <w:sz w:val="32"/>
          <w:szCs w:val="32"/>
          <w:cs/>
        </w:rPr>
        <w:t>คุณลักษณะภาวะผู้นำ</w:t>
      </w:r>
      <w:r w:rsidRPr="008478FC">
        <w:rPr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  <w:r w:rsidRPr="008478FC">
        <w:rPr>
          <w:rFonts w:ascii="TH SarabunPSK" w:hAnsi="TH SarabunPSK" w:cs="TH SarabunPSK"/>
          <w:sz w:val="32"/>
          <w:szCs w:val="32"/>
          <w:cs/>
        </w:rPr>
        <w:t xml:space="preserve">นายทหารหญิงชั้นสัญญาบัตรกองทัพอากาศ </w:t>
      </w:r>
    </w:p>
    <w:p w:rsidR="008478FC" w:rsidRPr="008478FC" w:rsidRDefault="008478FC" w:rsidP="008478FC">
      <w:pPr>
        <w:tabs>
          <w:tab w:val="left" w:pos="720"/>
          <w:tab w:val="left" w:pos="1080"/>
          <w:tab w:val="left" w:pos="1418"/>
          <w:tab w:val="left" w:pos="1701"/>
        </w:tabs>
        <w:spacing w:after="0" w:line="240" w:lineRule="auto"/>
        <w:ind w:left="1701" w:hanging="98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478FC">
        <w:rPr>
          <w:rFonts w:ascii="TH SarabunPSK" w:hAnsi="TH SarabunPSK" w:cs="TH SarabunPSK"/>
          <w:sz w:val="32"/>
          <w:szCs w:val="32"/>
        </w:rPr>
        <w:t xml:space="preserve"> </w:t>
      </w:r>
      <w:r w:rsidRPr="008478F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8478F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478FC">
        <w:rPr>
          <w:rFonts w:ascii="TH SarabunPSK" w:hAnsi="TH SarabunPSK" w:cs="TH SarabunPSK"/>
          <w:sz w:val="32"/>
          <w:szCs w:val="32"/>
          <w:cs/>
        </w:rPr>
        <w:t xml:space="preserve">-    </w:t>
      </w:r>
      <w:r w:rsidRPr="008478FC">
        <w:rPr>
          <w:rFonts w:ascii="TH SarabunPSK" w:hAnsi="TH SarabunPSK" w:cs="TH SarabunPSK"/>
          <w:color w:val="000000"/>
          <w:sz w:val="32"/>
          <w:szCs w:val="32"/>
          <w:cs/>
        </w:rPr>
        <w:t>เชิงคุณลักษณะเฉพาะความเป็นผู้นำ</w:t>
      </w:r>
      <w:r w:rsidRPr="008478FC">
        <w:rPr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  <w:r w:rsidRPr="008478FC">
        <w:rPr>
          <w:rFonts w:ascii="TH SarabunPSK" w:hAnsi="TH SarabunPSK" w:cs="TH SarabunPSK"/>
          <w:sz w:val="32"/>
          <w:szCs w:val="32"/>
          <w:cs/>
        </w:rPr>
        <w:t>นายทหารหญิงชั้นสัญญาบัตร กองทัพอากา</w:t>
      </w:r>
      <w:r w:rsidRPr="008478FC">
        <w:rPr>
          <w:rFonts w:ascii="TH SarabunPSK" w:hAnsi="TH SarabunPSK" w:cs="TH SarabunPSK" w:hint="cs"/>
          <w:sz w:val="32"/>
          <w:szCs w:val="32"/>
          <w:cs/>
        </w:rPr>
        <w:t>ศ</w:t>
      </w:r>
    </w:p>
    <w:p w:rsidR="008478FC" w:rsidRPr="008478FC" w:rsidRDefault="008478FC" w:rsidP="008478FC">
      <w:pPr>
        <w:tabs>
          <w:tab w:val="left" w:pos="720"/>
          <w:tab w:val="left" w:pos="1080"/>
          <w:tab w:val="left" w:pos="1418"/>
          <w:tab w:val="left" w:pos="1701"/>
        </w:tabs>
        <w:spacing w:after="0" w:line="240" w:lineRule="auto"/>
        <w:ind w:left="1701" w:hanging="98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478FC">
        <w:rPr>
          <w:rFonts w:ascii="TH SarabunPSK" w:hAnsi="TH SarabunPSK" w:cs="TH SarabunPSK" w:hint="cs"/>
          <w:sz w:val="32"/>
          <w:szCs w:val="32"/>
          <w:cs/>
        </w:rPr>
        <w:t xml:space="preserve">             -      เชิงพฤติกรรมความเป็นผู้นำ</w:t>
      </w:r>
      <w:r w:rsidRPr="008478FC">
        <w:rPr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  <w:r w:rsidRPr="008478FC">
        <w:rPr>
          <w:rFonts w:ascii="TH SarabunPSK" w:hAnsi="TH SarabunPSK" w:cs="TH SarabunPSK"/>
          <w:sz w:val="32"/>
          <w:szCs w:val="32"/>
          <w:cs/>
        </w:rPr>
        <w:t xml:space="preserve">นายทหารหญิงชั้นสัญญาบัตร </w:t>
      </w:r>
    </w:p>
    <w:p w:rsidR="008478FC" w:rsidRPr="008478FC" w:rsidRDefault="008478FC" w:rsidP="008478FC">
      <w:pPr>
        <w:tabs>
          <w:tab w:val="left" w:pos="720"/>
          <w:tab w:val="left" w:pos="1080"/>
          <w:tab w:val="left" w:pos="1418"/>
          <w:tab w:val="left" w:pos="1701"/>
        </w:tabs>
        <w:spacing w:after="0" w:line="240" w:lineRule="auto"/>
        <w:ind w:left="1701" w:hanging="98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478FC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8478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78FC">
        <w:rPr>
          <w:rFonts w:ascii="TH SarabunPSK" w:hAnsi="TH SarabunPSK" w:cs="TH SarabunPSK"/>
          <w:sz w:val="32"/>
          <w:szCs w:val="32"/>
          <w:cs/>
        </w:rPr>
        <w:t xml:space="preserve"> กองทัพอากา</w:t>
      </w:r>
      <w:r w:rsidRPr="008478FC">
        <w:rPr>
          <w:rFonts w:ascii="TH SarabunPSK" w:hAnsi="TH SarabunPSK" w:cs="TH SarabunPSK" w:hint="cs"/>
          <w:sz w:val="32"/>
          <w:szCs w:val="32"/>
          <w:cs/>
        </w:rPr>
        <w:t>ศ</w:t>
      </w:r>
    </w:p>
    <w:p w:rsidR="008478FC" w:rsidRPr="008478FC" w:rsidRDefault="008478FC" w:rsidP="008478FC">
      <w:pPr>
        <w:tabs>
          <w:tab w:val="left" w:pos="709"/>
          <w:tab w:val="left" w:pos="1080"/>
          <w:tab w:val="left" w:pos="1418"/>
          <w:tab w:val="left" w:pos="1701"/>
        </w:tabs>
        <w:spacing w:after="0" w:line="240" w:lineRule="auto"/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  <w:r w:rsidRPr="008478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8478FC">
        <w:rPr>
          <w:rFonts w:ascii="TH SarabunPSK" w:hAnsi="TH SarabunPSK" w:cs="TH SarabunPSK"/>
          <w:b/>
          <w:bCs/>
          <w:sz w:val="32"/>
          <w:szCs w:val="32"/>
          <w:cs/>
        </w:rPr>
        <w:t>ตอนที่ ๔</w:t>
      </w:r>
      <w:r w:rsidRPr="008478F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478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แบบสอบถาม</w:t>
      </w:r>
      <w:r w:rsidRPr="008478FC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 </w:t>
      </w:r>
      <w:r w:rsidRPr="008478FC">
        <w:rPr>
          <w:rFonts w:ascii="TH SarabunPSK" w:hAnsi="TH SarabunPSK" w:cs="TH SarabunPSK"/>
          <w:color w:val="000000"/>
          <w:sz w:val="32"/>
          <w:szCs w:val="32"/>
          <w:cs/>
        </w:rPr>
        <w:t>ความเป็นผู้นำแห่งการเปลี่ยนแปลง</w:t>
      </w:r>
      <w:r w:rsidRPr="008478FC">
        <w:rPr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  <w:r w:rsidRPr="008478FC">
        <w:rPr>
          <w:rFonts w:ascii="TH SarabunPSK" w:hAnsi="TH SarabunPSK" w:cs="TH SarabunPSK"/>
          <w:sz w:val="32"/>
          <w:szCs w:val="32"/>
          <w:cs/>
        </w:rPr>
        <w:t>นายทหารหญิง</w:t>
      </w:r>
      <w:r w:rsidRPr="008478F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478FC" w:rsidRPr="008478FC" w:rsidRDefault="008478FC" w:rsidP="008478FC">
      <w:pPr>
        <w:tabs>
          <w:tab w:val="left" w:pos="709"/>
          <w:tab w:val="left" w:pos="1080"/>
          <w:tab w:val="left" w:pos="1418"/>
          <w:tab w:val="left" w:pos="1701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478FC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8478FC">
        <w:rPr>
          <w:rFonts w:ascii="TH SarabunPSK" w:hAnsi="TH SarabunPSK" w:cs="TH SarabunPSK"/>
          <w:sz w:val="32"/>
          <w:szCs w:val="32"/>
          <w:cs/>
        </w:rPr>
        <w:t>ชั้นสัญญาบัตรกองทัพอากาศ</w:t>
      </w:r>
      <w:r w:rsidRPr="008478F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8478FC" w:rsidRPr="008478FC" w:rsidRDefault="008478FC" w:rsidP="008478FC">
      <w:pPr>
        <w:keepNext/>
        <w:spacing w:after="0" w:line="240" w:lineRule="auto"/>
        <w:contextualSpacing/>
        <w:jc w:val="thaiDistribute"/>
        <w:outlineLvl w:val="2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8478F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478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ตอนที่ ๕</w:t>
      </w:r>
      <w:r w:rsidRPr="008478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478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แบบสอบถาม</w:t>
      </w:r>
      <w:r w:rsidRPr="008478FC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8478FC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ปลายเปิด</w:t>
      </w:r>
    </w:p>
    <w:p w:rsidR="008478FC" w:rsidRPr="008478FC" w:rsidRDefault="008478FC" w:rsidP="008478FC">
      <w:pPr>
        <w:spacing w:after="0" w:line="240" w:lineRule="auto"/>
        <w:contextualSpacing/>
        <w:rPr>
          <w:rFonts w:hint="cs"/>
          <w:sz w:val="2"/>
          <w:szCs w:val="2"/>
        </w:rPr>
      </w:pPr>
    </w:p>
    <w:p w:rsidR="008478FC" w:rsidRPr="008478FC" w:rsidRDefault="008478FC" w:rsidP="008478FC">
      <w:pPr>
        <w:spacing w:after="0" w:line="240" w:lineRule="auto"/>
        <w:contextualSpacing/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</w:rPr>
      </w:pPr>
    </w:p>
    <w:p w:rsidR="008478FC" w:rsidRPr="008478FC" w:rsidRDefault="008478FC" w:rsidP="008478FC">
      <w:pP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</w:rPr>
      </w:pPr>
    </w:p>
    <w:p w:rsidR="008478FC" w:rsidRPr="008478FC" w:rsidRDefault="008478FC" w:rsidP="008478F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478FC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br w:type="page"/>
      </w:r>
      <w:r w:rsidRPr="008478FC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lastRenderedPageBreak/>
        <w:t>ตอนที่  ๑</w:t>
      </w:r>
      <w:r w:rsidRPr="008478F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8478F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ข้อมูลทั่วไปของผู้ตอบแบบสอบถาม</w:t>
      </w:r>
    </w:p>
    <w:p w:rsidR="008478FC" w:rsidRPr="008478FC" w:rsidRDefault="008478FC" w:rsidP="008478FC">
      <w:pPr>
        <w:tabs>
          <w:tab w:val="left" w:pos="851"/>
          <w:tab w:val="left" w:pos="993"/>
          <w:tab w:val="left" w:pos="1701"/>
        </w:tabs>
        <w:spacing w:line="360" w:lineRule="exact"/>
        <w:ind w:left="810" w:hanging="810"/>
        <w:rPr>
          <w:rFonts w:ascii="TH SarabunIT๙" w:hAnsi="TH SarabunIT๙" w:cs="TH SarabunIT๙"/>
          <w:color w:val="000000"/>
          <w:sz w:val="32"/>
          <w:szCs w:val="32"/>
        </w:rPr>
      </w:pPr>
      <w:r w:rsidRPr="008478FC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คำชี้แจง</w:t>
      </w:r>
      <w:r w:rsidRPr="008478F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8478F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8478F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โปรดทำเครื่องหมาย √ ลงในช่อง  </w:t>
      </w:r>
      <w:r w:rsidRPr="008478FC">
        <w:rPr>
          <w:rFonts w:ascii="TH SarabunIT๙" w:hAnsi="TH SarabunIT๙" w:cs="TH SarabunIT๙"/>
          <w:color w:val="000000"/>
          <w:sz w:val="32"/>
          <w:szCs w:val="32"/>
        </w:rPr>
        <w:sym w:font="Symbol" w:char="F0F0"/>
      </w:r>
      <w:r w:rsidRPr="008478F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เพียงช่องเดียว และเติมคำลงในช่องว่างที่ตรงกับความจริงของท่าน</w:t>
      </w:r>
    </w:p>
    <w:p w:rsidR="008478FC" w:rsidRPr="008478FC" w:rsidRDefault="008478FC" w:rsidP="008478FC">
      <w:pPr>
        <w:tabs>
          <w:tab w:val="left" w:pos="3119"/>
          <w:tab w:val="left" w:pos="3402"/>
          <w:tab w:val="left" w:pos="5387"/>
          <w:tab w:val="left" w:pos="5670"/>
        </w:tabs>
        <w:rPr>
          <w:rFonts w:ascii="TH SarabunIT๙" w:hAnsi="TH SarabunIT๙" w:cs="TH SarabunIT๙"/>
          <w:sz w:val="32"/>
          <w:szCs w:val="32"/>
        </w:rPr>
      </w:pPr>
      <w:r w:rsidRPr="008478F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8478FC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8478FC">
        <w:rPr>
          <w:rFonts w:ascii="TH SarabunIT๙" w:hAnsi="TH SarabunIT๙" w:cs="TH SarabunIT๙"/>
          <w:b/>
          <w:bCs/>
          <w:sz w:val="32"/>
          <w:szCs w:val="32"/>
          <w:cs/>
        </w:rPr>
        <w:t>เพศ</w:t>
      </w:r>
      <w:r w:rsidRPr="008478F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tbl>
      <w:tblPr>
        <w:tblW w:w="0" w:type="auto"/>
        <w:tblInd w:w="1033" w:type="dxa"/>
        <w:tblLook w:val="04A0" w:firstRow="1" w:lastRow="0" w:firstColumn="1" w:lastColumn="0" w:noHBand="0" w:noVBand="1"/>
      </w:tblPr>
      <w:tblGrid>
        <w:gridCol w:w="2405"/>
        <w:gridCol w:w="2870"/>
      </w:tblGrid>
      <w:tr w:rsidR="008478FC" w:rsidRPr="008478FC" w:rsidTr="005340B0">
        <w:trPr>
          <w:trHeight w:val="396"/>
        </w:trPr>
        <w:tc>
          <w:tcPr>
            <w:tcW w:w="2405" w:type="dxa"/>
            <w:shd w:val="clear" w:color="auto" w:fill="auto"/>
          </w:tcPr>
          <w:p w:rsidR="008478FC" w:rsidRPr="008478FC" w:rsidRDefault="008478FC" w:rsidP="008478FC">
            <w:pPr>
              <w:tabs>
                <w:tab w:val="left" w:pos="3119"/>
                <w:tab w:val="left" w:pos="3402"/>
                <w:tab w:val="left" w:pos="5387"/>
                <w:tab w:val="left" w:pos="56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478FC">
              <w:rPr>
                <w:rFonts w:ascii="Arial" w:hAnsi="Arial" w:cs="TH SarabunIT๙"/>
                <w:sz w:val="32"/>
                <w:szCs w:val="32"/>
              </w:rPr>
              <w:t>□</w:t>
            </w:r>
            <w:r w:rsidRPr="008478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ชาย      </w:t>
            </w:r>
          </w:p>
        </w:tc>
        <w:tc>
          <w:tcPr>
            <w:tcW w:w="2870" w:type="dxa"/>
            <w:shd w:val="clear" w:color="auto" w:fill="auto"/>
          </w:tcPr>
          <w:p w:rsidR="008478FC" w:rsidRPr="008478FC" w:rsidRDefault="008478FC" w:rsidP="008478FC">
            <w:pPr>
              <w:tabs>
                <w:tab w:val="left" w:pos="993"/>
                <w:tab w:val="left" w:pos="1080"/>
                <w:tab w:val="left" w:pos="1701"/>
                <w:tab w:val="left" w:pos="3600"/>
              </w:tabs>
              <w:spacing w:line="360" w:lineRule="exact"/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</w:pPr>
            <w:r w:rsidRPr="008478FC">
              <w:rPr>
                <w:rFonts w:ascii="TH SarabunIT๙" w:hAnsi="TH SarabunIT๙" w:cs="Arial"/>
                <w:sz w:val="32"/>
                <w:szCs w:val="32"/>
                <w:cs/>
              </w:rPr>
              <w:t>□</w:t>
            </w:r>
            <w:r w:rsidRPr="008478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หญิง</w:t>
            </w:r>
          </w:p>
        </w:tc>
      </w:tr>
    </w:tbl>
    <w:p w:rsidR="008478FC" w:rsidRPr="008478FC" w:rsidRDefault="008478FC" w:rsidP="008478FC">
      <w:pPr>
        <w:tabs>
          <w:tab w:val="left" w:pos="993"/>
          <w:tab w:val="left" w:pos="1080"/>
          <w:tab w:val="left" w:pos="1701"/>
          <w:tab w:val="left" w:pos="3600"/>
        </w:tabs>
        <w:spacing w:line="360" w:lineRule="exact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8478F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8478FC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8478FC">
        <w:rPr>
          <w:rFonts w:ascii="TH SarabunIT๙" w:hAnsi="TH SarabunIT๙" w:cs="TH SarabunIT๙"/>
          <w:b/>
          <w:bCs/>
          <w:sz w:val="32"/>
          <w:szCs w:val="32"/>
          <w:cs/>
        </w:rPr>
        <w:t>ปัจจุบันท่านอายุเท่าใด</w:t>
      </w:r>
    </w:p>
    <w:tbl>
      <w:tblPr>
        <w:tblW w:w="0" w:type="auto"/>
        <w:tblInd w:w="1033" w:type="dxa"/>
        <w:tblLook w:val="04A0" w:firstRow="1" w:lastRow="0" w:firstColumn="1" w:lastColumn="0" w:noHBand="0" w:noVBand="1"/>
      </w:tblPr>
      <w:tblGrid>
        <w:gridCol w:w="2377"/>
        <w:gridCol w:w="2758"/>
      </w:tblGrid>
      <w:tr w:rsidR="008478FC" w:rsidRPr="008478FC" w:rsidTr="005340B0">
        <w:trPr>
          <w:trHeight w:val="467"/>
        </w:trPr>
        <w:tc>
          <w:tcPr>
            <w:tcW w:w="2377" w:type="dxa"/>
            <w:shd w:val="clear" w:color="auto" w:fill="auto"/>
          </w:tcPr>
          <w:p w:rsidR="008478FC" w:rsidRPr="008478FC" w:rsidRDefault="008478FC" w:rsidP="008478FC">
            <w:pPr>
              <w:tabs>
                <w:tab w:val="left" w:pos="3119"/>
                <w:tab w:val="left" w:pos="3402"/>
                <w:tab w:val="left" w:pos="5387"/>
                <w:tab w:val="left" w:pos="56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478FC">
              <w:rPr>
                <w:rFonts w:ascii="TH SarabunIT๙" w:hAnsi="TH SarabunIT๙" w:cs="Arial"/>
                <w:sz w:val="32"/>
                <w:szCs w:val="32"/>
                <w:cs/>
              </w:rPr>
              <w:t>□</w:t>
            </w:r>
            <w:r w:rsidRPr="008478F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478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478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๒๓ </w:t>
            </w:r>
            <w:r w:rsidRPr="008478FC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8478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๓๐ </w:t>
            </w:r>
            <w:r w:rsidRPr="008478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758" w:type="dxa"/>
            <w:shd w:val="clear" w:color="auto" w:fill="auto"/>
          </w:tcPr>
          <w:p w:rsidR="008478FC" w:rsidRPr="008478FC" w:rsidRDefault="008478FC" w:rsidP="008478FC">
            <w:pPr>
              <w:tabs>
                <w:tab w:val="left" w:pos="993"/>
                <w:tab w:val="left" w:pos="1080"/>
                <w:tab w:val="left" w:pos="1701"/>
                <w:tab w:val="left" w:pos="3600"/>
              </w:tabs>
              <w:spacing w:line="360" w:lineRule="exact"/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</w:pPr>
            <w:r w:rsidRPr="008478FC">
              <w:rPr>
                <w:rFonts w:ascii="TH SarabunIT๙" w:hAnsi="TH SarabunIT๙" w:cs="Arial"/>
                <w:sz w:val="32"/>
                <w:szCs w:val="32"/>
                <w:cs/>
              </w:rPr>
              <w:t>□</w:t>
            </w:r>
            <w:r w:rsidRPr="008478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๓๑ – ๓๘</w:t>
            </w:r>
            <w:r w:rsidRPr="008478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478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</w:tc>
      </w:tr>
      <w:tr w:rsidR="008478FC" w:rsidRPr="008478FC" w:rsidTr="005340B0">
        <w:trPr>
          <w:trHeight w:val="367"/>
        </w:trPr>
        <w:tc>
          <w:tcPr>
            <w:tcW w:w="2377" w:type="dxa"/>
            <w:shd w:val="clear" w:color="auto" w:fill="auto"/>
          </w:tcPr>
          <w:p w:rsidR="008478FC" w:rsidRPr="008478FC" w:rsidRDefault="008478FC" w:rsidP="008478FC">
            <w:pPr>
              <w:tabs>
                <w:tab w:val="left" w:pos="3119"/>
                <w:tab w:val="left" w:pos="3402"/>
                <w:tab w:val="left" w:pos="5387"/>
                <w:tab w:val="left" w:pos="56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478FC">
              <w:rPr>
                <w:rFonts w:ascii="TH SarabunIT๙" w:hAnsi="TH SarabunIT๙" w:cs="Arial"/>
                <w:sz w:val="32"/>
                <w:szCs w:val="32"/>
                <w:cs/>
              </w:rPr>
              <w:t>□</w:t>
            </w:r>
            <w:r w:rsidRPr="008478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478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478FC">
              <w:rPr>
                <w:rFonts w:ascii="TH SarabunIT๙" w:hAnsi="TH SarabunIT๙" w:cs="TH SarabunIT๙"/>
                <w:sz w:val="32"/>
                <w:szCs w:val="32"/>
                <w:cs/>
              </w:rPr>
              <w:t>๓๙</w:t>
            </w:r>
            <w:r w:rsidRPr="008478FC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8478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๔๖</w:t>
            </w:r>
            <w:r w:rsidRPr="008478F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478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                  </w:t>
            </w:r>
          </w:p>
        </w:tc>
        <w:tc>
          <w:tcPr>
            <w:tcW w:w="2758" w:type="dxa"/>
            <w:shd w:val="clear" w:color="auto" w:fill="auto"/>
          </w:tcPr>
          <w:p w:rsidR="008478FC" w:rsidRPr="008478FC" w:rsidRDefault="008478FC" w:rsidP="008478FC">
            <w:pPr>
              <w:tabs>
                <w:tab w:val="left" w:pos="993"/>
                <w:tab w:val="left" w:pos="1080"/>
                <w:tab w:val="left" w:pos="1701"/>
                <w:tab w:val="left" w:pos="3600"/>
              </w:tabs>
              <w:spacing w:line="360" w:lineRule="exac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478FC">
              <w:rPr>
                <w:rFonts w:ascii="Arial" w:hAnsi="Arial" w:cs="TH SarabunIT๙"/>
                <w:sz w:val="32"/>
                <w:szCs w:val="32"/>
              </w:rPr>
              <w:t>□</w:t>
            </w:r>
            <w:r w:rsidRPr="008478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478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478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๔๗ - ๕๔</w:t>
            </w:r>
            <w:r w:rsidRPr="008478FC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8478F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8478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</w:tc>
      </w:tr>
      <w:tr w:rsidR="008478FC" w:rsidRPr="008478FC" w:rsidTr="005340B0">
        <w:trPr>
          <w:trHeight w:val="367"/>
        </w:trPr>
        <w:tc>
          <w:tcPr>
            <w:tcW w:w="2377" w:type="dxa"/>
            <w:shd w:val="clear" w:color="auto" w:fill="auto"/>
          </w:tcPr>
          <w:p w:rsidR="008478FC" w:rsidRPr="008478FC" w:rsidRDefault="008478FC" w:rsidP="008478FC">
            <w:pPr>
              <w:tabs>
                <w:tab w:val="left" w:pos="3119"/>
                <w:tab w:val="left" w:pos="3402"/>
                <w:tab w:val="left" w:pos="5387"/>
                <w:tab w:val="left" w:pos="5670"/>
              </w:tabs>
              <w:rPr>
                <w:rFonts w:hint="cs"/>
                <w:sz w:val="32"/>
                <w:szCs w:val="32"/>
                <w:cs/>
              </w:rPr>
            </w:pPr>
            <w:r w:rsidRPr="008478FC">
              <w:rPr>
                <w:rFonts w:ascii="TH SarabunIT๙" w:hAnsi="TH SarabunIT๙" w:cs="Arial"/>
                <w:sz w:val="32"/>
                <w:szCs w:val="32"/>
                <w:cs/>
              </w:rPr>
              <w:t>□</w:t>
            </w:r>
            <w:r w:rsidRPr="008478FC">
              <w:rPr>
                <w:rFonts w:ascii="TH SarabunIT๙" w:hAnsi="TH SarabunIT๙" w:cs="Arial" w:hint="cs"/>
                <w:sz w:val="32"/>
                <w:szCs w:val="32"/>
                <w:cs/>
              </w:rPr>
              <w:t xml:space="preserve">  </w:t>
            </w:r>
            <w:r w:rsidRPr="008478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๕๕  </w:t>
            </w:r>
            <w:r w:rsidRPr="008478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๖๐</w:t>
            </w:r>
            <w:r w:rsidRPr="008478FC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8478F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8478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758" w:type="dxa"/>
            <w:shd w:val="clear" w:color="auto" w:fill="auto"/>
          </w:tcPr>
          <w:p w:rsidR="008478FC" w:rsidRPr="008478FC" w:rsidRDefault="008478FC" w:rsidP="008478FC">
            <w:pPr>
              <w:tabs>
                <w:tab w:val="left" w:pos="993"/>
                <w:tab w:val="left" w:pos="1080"/>
                <w:tab w:val="left" w:pos="1701"/>
                <w:tab w:val="left" w:pos="3600"/>
              </w:tabs>
              <w:spacing w:line="360" w:lineRule="exact"/>
              <w:rPr>
                <w:rFonts w:ascii="Arial" w:hAnsi="Arial" w:cs="TH SarabunIT๙"/>
                <w:sz w:val="32"/>
                <w:szCs w:val="32"/>
              </w:rPr>
            </w:pPr>
          </w:p>
        </w:tc>
      </w:tr>
    </w:tbl>
    <w:p w:rsidR="008478FC" w:rsidRPr="008478FC" w:rsidRDefault="008478FC" w:rsidP="008478FC">
      <w:pPr>
        <w:tabs>
          <w:tab w:val="left" w:pos="3119"/>
          <w:tab w:val="left" w:pos="3402"/>
          <w:tab w:val="left" w:pos="5387"/>
          <w:tab w:val="left" w:pos="567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478F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8478F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8478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ท่านได้รับวุฒิการศึกษาสูงสุดระดับใด</w:t>
      </w:r>
    </w:p>
    <w:tbl>
      <w:tblPr>
        <w:tblW w:w="0" w:type="auto"/>
        <w:tblInd w:w="1033" w:type="dxa"/>
        <w:tblLook w:val="04A0" w:firstRow="1" w:lastRow="0" w:firstColumn="1" w:lastColumn="0" w:noHBand="0" w:noVBand="1"/>
      </w:tblPr>
      <w:tblGrid>
        <w:gridCol w:w="2405"/>
        <w:gridCol w:w="2870"/>
      </w:tblGrid>
      <w:tr w:rsidR="008478FC" w:rsidRPr="008478FC" w:rsidTr="005340B0">
        <w:trPr>
          <w:trHeight w:val="396"/>
        </w:trPr>
        <w:tc>
          <w:tcPr>
            <w:tcW w:w="2405" w:type="dxa"/>
            <w:shd w:val="clear" w:color="auto" w:fill="auto"/>
          </w:tcPr>
          <w:p w:rsidR="008478FC" w:rsidRPr="008478FC" w:rsidRDefault="008478FC" w:rsidP="008478FC">
            <w:pPr>
              <w:tabs>
                <w:tab w:val="left" w:pos="3119"/>
                <w:tab w:val="left" w:pos="3402"/>
                <w:tab w:val="left" w:pos="5387"/>
                <w:tab w:val="left" w:pos="56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478FC">
              <w:rPr>
                <w:rFonts w:ascii="TH SarabunIT๙" w:hAnsi="TH SarabunIT๙" w:cs="Arial"/>
                <w:sz w:val="32"/>
                <w:szCs w:val="32"/>
                <w:cs/>
              </w:rPr>
              <w:t>□</w:t>
            </w:r>
            <w:r w:rsidRPr="008478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ต่ำกว่าปริญญาตรี</w:t>
            </w:r>
          </w:p>
        </w:tc>
        <w:tc>
          <w:tcPr>
            <w:tcW w:w="2870" w:type="dxa"/>
            <w:shd w:val="clear" w:color="auto" w:fill="auto"/>
          </w:tcPr>
          <w:p w:rsidR="008478FC" w:rsidRPr="008478FC" w:rsidRDefault="008478FC" w:rsidP="008478FC">
            <w:pPr>
              <w:tabs>
                <w:tab w:val="left" w:pos="993"/>
                <w:tab w:val="left" w:pos="1080"/>
                <w:tab w:val="left" w:pos="1701"/>
                <w:tab w:val="left" w:pos="3600"/>
              </w:tabs>
              <w:spacing w:line="360" w:lineRule="exact"/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</w:pPr>
            <w:r w:rsidRPr="008478FC">
              <w:rPr>
                <w:rFonts w:ascii="TH SarabunIT๙" w:hAnsi="TH SarabunIT๙" w:cs="Arial"/>
                <w:sz w:val="32"/>
                <w:szCs w:val="32"/>
                <w:cs/>
              </w:rPr>
              <w:t>□</w:t>
            </w:r>
            <w:r w:rsidRPr="008478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ปริญญาตรี</w:t>
            </w:r>
          </w:p>
        </w:tc>
      </w:tr>
      <w:tr w:rsidR="008478FC" w:rsidRPr="008478FC" w:rsidTr="005340B0">
        <w:trPr>
          <w:trHeight w:val="396"/>
        </w:trPr>
        <w:tc>
          <w:tcPr>
            <w:tcW w:w="2405" w:type="dxa"/>
            <w:shd w:val="clear" w:color="auto" w:fill="auto"/>
          </w:tcPr>
          <w:p w:rsidR="008478FC" w:rsidRPr="008478FC" w:rsidRDefault="008478FC" w:rsidP="008478FC">
            <w:pPr>
              <w:tabs>
                <w:tab w:val="left" w:pos="3119"/>
                <w:tab w:val="left" w:pos="3402"/>
                <w:tab w:val="left" w:pos="5387"/>
                <w:tab w:val="left" w:pos="56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478FC">
              <w:rPr>
                <w:rFonts w:ascii="TH SarabunIT๙" w:hAnsi="TH SarabunIT๙" w:cs="Arial"/>
                <w:sz w:val="32"/>
                <w:szCs w:val="32"/>
                <w:cs/>
              </w:rPr>
              <w:t>□</w:t>
            </w:r>
            <w:r w:rsidRPr="008478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ปริญญาโท                   </w:t>
            </w:r>
          </w:p>
        </w:tc>
        <w:tc>
          <w:tcPr>
            <w:tcW w:w="2870" w:type="dxa"/>
            <w:shd w:val="clear" w:color="auto" w:fill="auto"/>
          </w:tcPr>
          <w:p w:rsidR="008478FC" w:rsidRPr="008478FC" w:rsidRDefault="008478FC" w:rsidP="008478FC">
            <w:pPr>
              <w:tabs>
                <w:tab w:val="left" w:pos="0"/>
                <w:tab w:val="left" w:pos="993"/>
                <w:tab w:val="left" w:pos="1701"/>
              </w:tabs>
              <w:spacing w:line="360" w:lineRule="exact"/>
              <w:rPr>
                <w:rFonts w:ascii="TH SarabunIT๙" w:hAnsi="TH SarabunIT๙" w:cs="TH SarabunIT๙" w:hint="cs"/>
                <w:b/>
                <w:bCs/>
                <w:color w:val="0000FF"/>
                <w:sz w:val="32"/>
                <w:szCs w:val="32"/>
                <w:cs/>
              </w:rPr>
            </w:pPr>
            <w:r w:rsidRPr="008478FC">
              <w:rPr>
                <w:rFonts w:ascii="TH SarabunIT๙" w:hAnsi="TH SarabunIT๙" w:cs="Arial"/>
                <w:sz w:val="32"/>
                <w:szCs w:val="32"/>
                <w:cs/>
              </w:rPr>
              <w:t>□</w:t>
            </w:r>
            <w:r w:rsidRPr="008478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ปริญญาเอก</w:t>
            </w:r>
          </w:p>
        </w:tc>
      </w:tr>
    </w:tbl>
    <w:p w:rsidR="008478FC" w:rsidRPr="008478FC" w:rsidRDefault="008478FC" w:rsidP="008478FC">
      <w:pPr>
        <w:tabs>
          <w:tab w:val="left" w:pos="3119"/>
          <w:tab w:val="left" w:pos="3402"/>
          <w:tab w:val="left" w:pos="5387"/>
          <w:tab w:val="left" w:pos="5670"/>
        </w:tabs>
        <w:rPr>
          <w:rFonts w:ascii="TH SarabunIT๙" w:hAnsi="TH SarabunIT๙" w:cs="TH SarabunIT๙"/>
          <w:sz w:val="32"/>
          <w:szCs w:val="32"/>
        </w:rPr>
      </w:pPr>
      <w:r w:rsidRPr="008478FC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8478F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8478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ปัจจุบันท่านดำรงตำแหน่งอะไร</w:t>
      </w:r>
    </w:p>
    <w:tbl>
      <w:tblPr>
        <w:tblW w:w="0" w:type="auto"/>
        <w:tblInd w:w="1033" w:type="dxa"/>
        <w:tblLook w:val="04A0" w:firstRow="1" w:lastRow="0" w:firstColumn="1" w:lastColumn="0" w:noHBand="0" w:noVBand="1"/>
      </w:tblPr>
      <w:tblGrid>
        <w:gridCol w:w="2405"/>
        <w:gridCol w:w="2870"/>
      </w:tblGrid>
      <w:tr w:rsidR="008478FC" w:rsidRPr="008478FC" w:rsidTr="005340B0">
        <w:trPr>
          <w:trHeight w:val="396"/>
        </w:trPr>
        <w:tc>
          <w:tcPr>
            <w:tcW w:w="2405" w:type="dxa"/>
            <w:shd w:val="clear" w:color="auto" w:fill="auto"/>
          </w:tcPr>
          <w:p w:rsidR="008478FC" w:rsidRPr="008478FC" w:rsidRDefault="008478FC" w:rsidP="008478FC">
            <w:pPr>
              <w:tabs>
                <w:tab w:val="left" w:pos="3119"/>
                <w:tab w:val="left" w:pos="3402"/>
                <w:tab w:val="left" w:pos="5387"/>
                <w:tab w:val="left" w:pos="56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478FC">
              <w:rPr>
                <w:rFonts w:ascii="TH SarabunIT๙" w:hAnsi="TH SarabunIT๙" w:cs="Arial"/>
                <w:sz w:val="32"/>
                <w:szCs w:val="32"/>
                <w:cs/>
              </w:rPr>
              <w:t>□</w:t>
            </w:r>
            <w:r w:rsidRPr="008478F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478FC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 w:rsidRPr="008478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ระดับสูง</w:t>
            </w:r>
            <w:r w:rsidRPr="008478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</w:t>
            </w:r>
          </w:p>
        </w:tc>
        <w:tc>
          <w:tcPr>
            <w:tcW w:w="2870" w:type="dxa"/>
            <w:shd w:val="clear" w:color="auto" w:fill="auto"/>
          </w:tcPr>
          <w:p w:rsidR="008478FC" w:rsidRPr="008478FC" w:rsidRDefault="008478FC" w:rsidP="008478FC">
            <w:pPr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478FC">
              <w:rPr>
                <w:rFonts w:ascii="TH SarabunIT๙" w:hAnsi="TH SarabunIT๙" w:cs="Arial"/>
                <w:sz w:val="32"/>
                <w:szCs w:val="32"/>
                <w:cs/>
              </w:rPr>
              <w:t>□</w:t>
            </w:r>
            <w:r w:rsidRPr="008478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ผู้บริหาร</w:t>
            </w:r>
            <w:r w:rsidRPr="008478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ระดับกลาง</w:t>
            </w:r>
          </w:p>
        </w:tc>
      </w:tr>
      <w:tr w:rsidR="008478FC" w:rsidRPr="008478FC" w:rsidTr="005340B0">
        <w:trPr>
          <w:trHeight w:val="396"/>
        </w:trPr>
        <w:tc>
          <w:tcPr>
            <w:tcW w:w="2405" w:type="dxa"/>
            <w:shd w:val="clear" w:color="auto" w:fill="auto"/>
          </w:tcPr>
          <w:p w:rsidR="008478FC" w:rsidRPr="008478FC" w:rsidRDefault="008478FC" w:rsidP="008478FC">
            <w:pPr>
              <w:tabs>
                <w:tab w:val="left" w:pos="3119"/>
                <w:tab w:val="left" w:pos="3402"/>
                <w:tab w:val="left" w:pos="5387"/>
                <w:tab w:val="left" w:pos="56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478FC">
              <w:rPr>
                <w:rFonts w:ascii="TH SarabunIT๙" w:hAnsi="TH SarabunIT๙" w:cs="Arial"/>
                <w:sz w:val="32"/>
                <w:szCs w:val="32"/>
                <w:cs/>
              </w:rPr>
              <w:t>□</w:t>
            </w:r>
            <w:r w:rsidRPr="008478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เจ้าหน้าที่</w:t>
            </w:r>
          </w:p>
        </w:tc>
        <w:tc>
          <w:tcPr>
            <w:tcW w:w="2870" w:type="dxa"/>
            <w:shd w:val="clear" w:color="auto" w:fill="auto"/>
          </w:tcPr>
          <w:p w:rsidR="008478FC" w:rsidRPr="008478FC" w:rsidRDefault="008478FC" w:rsidP="008478FC">
            <w:pPr>
              <w:tabs>
                <w:tab w:val="left" w:pos="851"/>
                <w:tab w:val="left" w:pos="993"/>
                <w:tab w:val="left" w:pos="1701"/>
              </w:tabs>
              <w:spacing w:line="360" w:lineRule="exact"/>
              <w:rPr>
                <w:rFonts w:ascii="TH SarabunIT๙" w:hAnsi="TH SarabunIT๙" w:cs="TH SarabunIT๙" w:hint="cs"/>
                <w:b/>
                <w:bCs/>
                <w:color w:val="0000FF"/>
                <w:sz w:val="32"/>
                <w:szCs w:val="32"/>
                <w:cs/>
              </w:rPr>
            </w:pPr>
            <w:r w:rsidRPr="008478FC">
              <w:rPr>
                <w:rFonts w:ascii="TH SarabunIT๙" w:hAnsi="TH SarabunIT๙" w:cs="Arial"/>
                <w:sz w:val="32"/>
                <w:szCs w:val="32"/>
                <w:cs/>
              </w:rPr>
              <w:t>□</w:t>
            </w:r>
            <w:r w:rsidRPr="008478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(โปรดระบุ</w:t>
            </w:r>
            <w:r w:rsidRPr="008478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)...................</w:t>
            </w:r>
          </w:p>
        </w:tc>
      </w:tr>
    </w:tbl>
    <w:p w:rsidR="008478FC" w:rsidRPr="008478FC" w:rsidRDefault="008478FC" w:rsidP="008478FC">
      <w:pPr>
        <w:tabs>
          <w:tab w:val="left" w:pos="851"/>
          <w:tab w:val="left" w:pos="993"/>
          <w:tab w:val="left" w:pos="1701"/>
        </w:tabs>
        <w:spacing w:line="360" w:lineRule="exact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8478FC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8478F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8478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ท่านมีประสบการณ์การ</w:t>
      </w:r>
      <w:r w:rsidRPr="008478FC">
        <w:rPr>
          <w:rFonts w:ascii="TH SarabunIT๙" w:hAnsi="TH SarabunIT๙" w:cs="TH SarabunIT๙" w:hint="cs"/>
          <w:b/>
          <w:bCs/>
          <w:sz w:val="32"/>
          <w:szCs w:val="32"/>
          <w:cs/>
        </w:rPr>
        <w:t>ทำงาน</w:t>
      </w:r>
      <w:r w:rsidRPr="008478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กี่ปี</w:t>
      </w:r>
    </w:p>
    <w:tbl>
      <w:tblPr>
        <w:tblW w:w="0" w:type="auto"/>
        <w:tblInd w:w="1033" w:type="dxa"/>
        <w:tblLook w:val="04A0" w:firstRow="1" w:lastRow="0" w:firstColumn="1" w:lastColumn="0" w:noHBand="0" w:noVBand="1"/>
      </w:tblPr>
      <w:tblGrid>
        <w:gridCol w:w="2405"/>
        <w:gridCol w:w="2870"/>
      </w:tblGrid>
      <w:tr w:rsidR="008478FC" w:rsidRPr="008478FC" w:rsidTr="005340B0">
        <w:trPr>
          <w:trHeight w:val="396"/>
        </w:trPr>
        <w:tc>
          <w:tcPr>
            <w:tcW w:w="2405" w:type="dxa"/>
            <w:shd w:val="clear" w:color="auto" w:fill="auto"/>
          </w:tcPr>
          <w:p w:rsidR="008478FC" w:rsidRPr="008478FC" w:rsidRDefault="008478FC" w:rsidP="008478FC">
            <w:pPr>
              <w:tabs>
                <w:tab w:val="left" w:pos="3119"/>
                <w:tab w:val="left" w:pos="3402"/>
                <w:tab w:val="left" w:pos="5387"/>
                <w:tab w:val="left" w:pos="56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478FC">
              <w:rPr>
                <w:rFonts w:ascii="TH SarabunIT๙" w:hAnsi="TH SarabunIT๙" w:cs="Arial"/>
                <w:sz w:val="32"/>
                <w:szCs w:val="32"/>
                <w:cs/>
              </w:rPr>
              <w:t>□</w:t>
            </w:r>
            <w:r w:rsidRPr="008478F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478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 - </w:t>
            </w:r>
            <w:r w:rsidRPr="008478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478FC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8478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478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8478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          </w:t>
            </w:r>
          </w:p>
        </w:tc>
        <w:tc>
          <w:tcPr>
            <w:tcW w:w="2870" w:type="dxa"/>
            <w:shd w:val="clear" w:color="auto" w:fill="auto"/>
          </w:tcPr>
          <w:p w:rsidR="008478FC" w:rsidRPr="008478FC" w:rsidRDefault="008478FC" w:rsidP="008478FC">
            <w:pPr>
              <w:tabs>
                <w:tab w:val="left" w:pos="993"/>
                <w:tab w:val="left" w:pos="1080"/>
                <w:tab w:val="left" w:pos="1701"/>
                <w:tab w:val="left" w:pos="3600"/>
              </w:tabs>
              <w:spacing w:line="360" w:lineRule="exact"/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</w:pPr>
            <w:r w:rsidRPr="008478FC">
              <w:rPr>
                <w:rFonts w:ascii="TH SarabunIT๙" w:hAnsi="TH SarabunIT๙" w:cs="Arial"/>
                <w:sz w:val="32"/>
                <w:szCs w:val="32"/>
                <w:cs/>
              </w:rPr>
              <w:t>□</w:t>
            </w:r>
            <w:r w:rsidRPr="008478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๑๑</w:t>
            </w:r>
            <w:r w:rsidRPr="008478FC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8478FC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8478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478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478F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</w:tr>
      <w:tr w:rsidR="008478FC" w:rsidRPr="008478FC" w:rsidTr="005340B0">
        <w:trPr>
          <w:trHeight w:val="396"/>
        </w:trPr>
        <w:tc>
          <w:tcPr>
            <w:tcW w:w="2405" w:type="dxa"/>
            <w:shd w:val="clear" w:color="auto" w:fill="auto"/>
          </w:tcPr>
          <w:p w:rsidR="008478FC" w:rsidRPr="008478FC" w:rsidRDefault="008478FC" w:rsidP="008478FC">
            <w:pPr>
              <w:tabs>
                <w:tab w:val="left" w:pos="851"/>
                <w:tab w:val="left" w:pos="993"/>
                <w:tab w:val="left" w:pos="1701"/>
              </w:tabs>
              <w:spacing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8478FC">
              <w:rPr>
                <w:rFonts w:ascii="TH SarabunIT๙" w:hAnsi="TH SarabunIT๙" w:cs="Arial"/>
                <w:sz w:val="32"/>
                <w:szCs w:val="32"/>
                <w:cs/>
              </w:rPr>
              <w:t>□</w:t>
            </w:r>
            <w:r w:rsidRPr="008478F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478FC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  <w:r w:rsidRPr="008478F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8478FC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 w:rsidRPr="008478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478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 </w:t>
            </w:r>
          </w:p>
        </w:tc>
        <w:tc>
          <w:tcPr>
            <w:tcW w:w="2870" w:type="dxa"/>
            <w:shd w:val="clear" w:color="auto" w:fill="auto"/>
          </w:tcPr>
          <w:p w:rsidR="008478FC" w:rsidRPr="008478FC" w:rsidRDefault="008478FC" w:rsidP="008478FC">
            <w:pPr>
              <w:tabs>
                <w:tab w:val="left" w:pos="993"/>
                <w:tab w:val="left" w:pos="1080"/>
                <w:tab w:val="left" w:pos="1701"/>
                <w:tab w:val="left" w:pos="3600"/>
              </w:tabs>
              <w:spacing w:line="3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78FC">
              <w:rPr>
                <w:rFonts w:ascii="TH SarabunIT๙" w:hAnsi="TH SarabunIT๙" w:cs="Arial"/>
                <w:sz w:val="32"/>
                <w:szCs w:val="32"/>
                <w:cs/>
              </w:rPr>
              <w:t>□</w:t>
            </w:r>
            <w:r w:rsidRPr="008478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478FC">
              <w:rPr>
                <w:rFonts w:ascii="TH SarabunIT๙" w:hAnsi="TH SarabunIT๙" w:cs="TH SarabunIT๙"/>
                <w:sz w:val="32"/>
                <w:szCs w:val="32"/>
                <w:cs/>
              </w:rPr>
              <w:t>๒๖</w:t>
            </w:r>
            <w:r w:rsidRPr="008478F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8478FC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8478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478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</w:t>
            </w:r>
          </w:p>
        </w:tc>
      </w:tr>
      <w:tr w:rsidR="008478FC" w:rsidRPr="008478FC" w:rsidTr="005340B0">
        <w:trPr>
          <w:trHeight w:val="396"/>
        </w:trPr>
        <w:tc>
          <w:tcPr>
            <w:tcW w:w="2405" w:type="dxa"/>
            <w:shd w:val="clear" w:color="auto" w:fill="auto"/>
          </w:tcPr>
          <w:p w:rsidR="008478FC" w:rsidRPr="008478FC" w:rsidRDefault="008478FC" w:rsidP="008478FC">
            <w:pPr>
              <w:tabs>
                <w:tab w:val="left" w:pos="851"/>
                <w:tab w:val="left" w:pos="993"/>
                <w:tab w:val="left" w:pos="1701"/>
              </w:tabs>
              <w:spacing w:line="360" w:lineRule="exact"/>
              <w:rPr>
                <w:rFonts w:ascii="TH SarabunIT๙" w:hAnsi="TH SarabunIT๙" w:cs="Arial"/>
                <w:sz w:val="32"/>
                <w:szCs w:val="32"/>
                <w:cs/>
              </w:rPr>
            </w:pPr>
            <w:r w:rsidRPr="008478FC">
              <w:rPr>
                <w:rFonts w:ascii="TH SarabunIT๙" w:hAnsi="TH SarabunIT๙" w:cs="Arial"/>
                <w:sz w:val="32"/>
                <w:szCs w:val="32"/>
                <w:cs/>
              </w:rPr>
              <w:t>□</w:t>
            </w:r>
            <w:r w:rsidRPr="008478F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478FC">
              <w:rPr>
                <w:rFonts w:ascii="TH SarabunIT๙" w:hAnsi="TH SarabunIT๙" w:cs="TH SarabunIT๙"/>
                <w:sz w:val="32"/>
                <w:szCs w:val="32"/>
                <w:cs/>
              </w:rPr>
              <w:t>๓๑</w:t>
            </w:r>
            <w:r w:rsidRPr="008478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478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 </w:t>
            </w:r>
            <w:r w:rsidRPr="008478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ขึ้นไป  </w:t>
            </w:r>
          </w:p>
        </w:tc>
        <w:tc>
          <w:tcPr>
            <w:tcW w:w="2870" w:type="dxa"/>
            <w:shd w:val="clear" w:color="auto" w:fill="auto"/>
          </w:tcPr>
          <w:p w:rsidR="008478FC" w:rsidRPr="008478FC" w:rsidRDefault="008478FC" w:rsidP="008478FC">
            <w:pPr>
              <w:tabs>
                <w:tab w:val="left" w:pos="993"/>
                <w:tab w:val="left" w:pos="1080"/>
                <w:tab w:val="left" w:pos="1701"/>
                <w:tab w:val="left" w:pos="3600"/>
              </w:tabs>
              <w:spacing w:line="360" w:lineRule="exact"/>
              <w:rPr>
                <w:rFonts w:ascii="TH SarabunIT๙" w:hAnsi="TH SarabunIT๙" w:cs="Arial"/>
                <w:sz w:val="32"/>
                <w:szCs w:val="32"/>
                <w:cs/>
              </w:rPr>
            </w:pPr>
          </w:p>
        </w:tc>
      </w:tr>
    </w:tbl>
    <w:p w:rsidR="008478FC" w:rsidRPr="008478FC" w:rsidRDefault="008478FC" w:rsidP="008478F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8478FC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8478F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8478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ท่านเคยผ่านการอบรมหลักสูตรผู้บริหารหรือไม่</w:t>
      </w:r>
    </w:p>
    <w:tbl>
      <w:tblPr>
        <w:tblW w:w="0" w:type="auto"/>
        <w:tblInd w:w="1033" w:type="dxa"/>
        <w:tblLook w:val="04A0" w:firstRow="1" w:lastRow="0" w:firstColumn="1" w:lastColumn="0" w:noHBand="0" w:noVBand="1"/>
      </w:tblPr>
      <w:tblGrid>
        <w:gridCol w:w="2405"/>
        <w:gridCol w:w="2870"/>
      </w:tblGrid>
      <w:tr w:rsidR="008478FC" w:rsidRPr="008478FC" w:rsidTr="005340B0">
        <w:trPr>
          <w:trHeight w:val="396"/>
        </w:trPr>
        <w:tc>
          <w:tcPr>
            <w:tcW w:w="2405" w:type="dxa"/>
            <w:shd w:val="clear" w:color="auto" w:fill="auto"/>
          </w:tcPr>
          <w:p w:rsidR="008478FC" w:rsidRPr="008478FC" w:rsidRDefault="008478FC" w:rsidP="008478FC">
            <w:pPr>
              <w:tabs>
                <w:tab w:val="left" w:pos="3119"/>
                <w:tab w:val="left" w:pos="3402"/>
                <w:tab w:val="left" w:pos="5387"/>
                <w:tab w:val="left" w:pos="56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478FC">
              <w:rPr>
                <w:rFonts w:ascii="TH SarabunIT๙" w:hAnsi="TH SarabunIT๙" w:cs="Arial"/>
                <w:sz w:val="32"/>
                <w:szCs w:val="32"/>
                <w:cs/>
              </w:rPr>
              <w:t>□</w:t>
            </w:r>
            <w:r w:rsidRPr="008478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เคย</w:t>
            </w:r>
            <w:r w:rsidRPr="008478FC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</w:t>
            </w:r>
          </w:p>
        </w:tc>
        <w:tc>
          <w:tcPr>
            <w:tcW w:w="2870" w:type="dxa"/>
            <w:shd w:val="clear" w:color="auto" w:fill="auto"/>
          </w:tcPr>
          <w:p w:rsidR="008478FC" w:rsidRPr="008478FC" w:rsidRDefault="008478FC" w:rsidP="008478FC">
            <w:pPr>
              <w:tabs>
                <w:tab w:val="left" w:pos="851"/>
                <w:tab w:val="left" w:pos="993"/>
                <w:tab w:val="left" w:pos="1701"/>
              </w:tabs>
              <w:spacing w:line="360" w:lineRule="exact"/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</w:pPr>
            <w:r w:rsidRPr="008478FC">
              <w:rPr>
                <w:rFonts w:ascii="TH SarabunIT๙" w:hAnsi="TH SarabunIT๙" w:cs="Arial"/>
                <w:sz w:val="32"/>
                <w:szCs w:val="32"/>
                <w:cs/>
              </w:rPr>
              <w:t>□</w:t>
            </w:r>
            <w:r w:rsidRPr="008478F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478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ไม่เคย</w:t>
            </w:r>
          </w:p>
          <w:p w:rsidR="008478FC" w:rsidRPr="008478FC" w:rsidRDefault="008478FC" w:rsidP="008478FC">
            <w:pPr>
              <w:tabs>
                <w:tab w:val="left" w:pos="851"/>
                <w:tab w:val="left" w:pos="993"/>
                <w:tab w:val="left" w:pos="1701"/>
              </w:tabs>
              <w:spacing w:line="360" w:lineRule="exact"/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</w:pPr>
          </w:p>
        </w:tc>
      </w:tr>
    </w:tbl>
    <w:p w:rsidR="008478FC" w:rsidRPr="008478FC" w:rsidRDefault="008478FC" w:rsidP="008478FC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78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ตอนที่ </w:t>
      </w:r>
      <w:r w:rsidRPr="008478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</w:t>
      </w:r>
      <w:r w:rsidRPr="008478FC">
        <w:rPr>
          <w:rFonts w:ascii="TH SarabunIT๙" w:hAnsi="TH SarabunIT๙" w:cs="TH SarabunIT๙"/>
          <w:sz w:val="32"/>
          <w:szCs w:val="32"/>
        </w:rPr>
        <w:t xml:space="preserve">   </w:t>
      </w:r>
      <w:r w:rsidRPr="008478FC">
        <w:rPr>
          <w:rFonts w:ascii="TH SarabunIT๙" w:hAnsi="TH SarabunIT๙" w:cs="TH SarabunIT๙"/>
          <w:sz w:val="32"/>
          <w:szCs w:val="32"/>
          <w:cs/>
        </w:rPr>
        <w:t>แบบสอบถามการประยุกต์ใช้หลัก</w:t>
      </w:r>
      <w:proofErr w:type="spellStart"/>
      <w:r w:rsidRPr="008478FC">
        <w:rPr>
          <w:rFonts w:ascii="TH SarabunIT๙" w:hAnsi="TH SarabunIT๙" w:cs="TH SarabunIT๙"/>
          <w:sz w:val="32"/>
          <w:szCs w:val="32"/>
          <w:cs/>
        </w:rPr>
        <w:t>ปาปณิกธรรม</w:t>
      </w:r>
      <w:proofErr w:type="spellEnd"/>
      <w:r w:rsidRPr="008478FC">
        <w:rPr>
          <w:rFonts w:ascii="TH SarabunIT๙" w:hAnsi="TH SarabunIT๙" w:cs="TH SarabunIT๙"/>
          <w:b/>
          <w:bCs/>
          <w:sz w:val="32"/>
          <w:szCs w:val="32"/>
          <w:cs/>
        </w:rPr>
        <w:t>กับ</w:t>
      </w:r>
      <w:r w:rsidRPr="008478FC">
        <w:rPr>
          <w:rFonts w:ascii="TH SarabunIT๙" w:hAnsi="TH SarabunIT๙" w:cs="TH SarabunIT๙"/>
          <w:sz w:val="32"/>
          <w:szCs w:val="32"/>
          <w:cs/>
        </w:rPr>
        <w:t>ภาวะความเป็นผู้นำ</w:t>
      </w:r>
      <w:r w:rsidRPr="008478FC">
        <w:rPr>
          <w:rFonts w:ascii="TH SarabunIT๙" w:hAnsi="TH SarabunIT๙" w:cs="TH SarabunIT๙" w:hint="cs"/>
          <w:sz w:val="32"/>
          <w:szCs w:val="32"/>
          <w:cs/>
        </w:rPr>
        <w:t>ระดับผู้บริหารนายทหารหญิงชั้นสัญญาบัตรกองทัพอากาศ</w:t>
      </w:r>
    </w:p>
    <w:p w:rsidR="008478FC" w:rsidRPr="008478FC" w:rsidRDefault="008478FC" w:rsidP="008478FC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478FC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Pr="008478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8478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478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478FC">
        <w:rPr>
          <w:rFonts w:ascii="TH SarabunIT๙" w:hAnsi="TH SarabunIT๙" w:cs="TH SarabunIT๙"/>
          <w:sz w:val="32"/>
          <w:szCs w:val="32"/>
          <w:cs/>
        </w:rPr>
        <w:t xml:space="preserve">ขอให้ท่านพิจารณาข้อความในแต่ละข้อคำถามและโปรดทำเครื่องหมาย </w:t>
      </w:r>
      <w:r w:rsidRPr="008478FC">
        <w:rPr>
          <w:rFonts w:ascii="TH SarabunIT๙" w:hAnsi="TH SarabunIT๙" w:cs="TH SarabunIT๙"/>
          <w:sz w:val="32"/>
          <w:szCs w:val="32"/>
        </w:rPr>
        <w:t xml:space="preserve">  </w:t>
      </w:r>
      <w:r w:rsidRPr="008478FC">
        <w:rPr>
          <w:rFonts w:ascii="TH SarabunIT๙" w:eastAsia="SymbolMT" w:hAnsi="TH SarabunIT๙" w:cs="TH SarabunIT๙"/>
          <w:b/>
          <w:bCs/>
          <w:sz w:val="32"/>
          <w:szCs w:val="32"/>
        </w:rPr>
        <w:t>√</w:t>
      </w:r>
      <w:r w:rsidRPr="008478FC">
        <w:rPr>
          <w:rFonts w:ascii="TH SarabunIT๙" w:eastAsia="SymbolMT" w:hAnsi="TH SarabunIT๙" w:cs="TH SarabunIT๙"/>
          <w:sz w:val="32"/>
          <w:szCs w:val="32"/>
        </w:rPr>
        <w:t xml:space="preserve"> </w:t>
      </w:r>
      <w:r w:rsidRPr="008478FC">
        <w:rPr>
          <w:rFonts w:ascii="TH SarabunIT๙" w:hAnsi="TH SarabunIT๙" w:cs="TH SarabunIT๙"/>
          <w:sz w:val="32"/>
          <w:szCs w:val="32"/>
          <w:cs/>
        </w:rPr>
        <w:t xml:space="preserve"> ลงในช่องระดับความคิดเห็นที่มีต่อ</w:t>
      </w:r>
      <w:r w:rsidRPr="008478FC">
        <w:rPr>
          <w:rFonts w:ascii="TH SarabunIT๙" w:hAnsi="TH SarabunIT๙" w:cs="TH SarabunIT๙"/>
          <w:color w:val="000000"/>
          <w:sz w:val="32"/>
          <w:szCs w:val="32"/>
          <w:cs/>
        </w:rPr>
        <w:t>สภาพทั่วไปของลักษณะภาวะผู้นำในเชิงประจักษ์</w:t>
      </w:r>
      <w:r w:rsidRPr="008478FC">
        <w:rPr>
          <w:rFonts w:ascii="TH SarabunIT๙" w:hAnsi="TH SarabunIT๙" w:cs="TH SarabunIT๙" w:hint="cs"/>
          <w:color w:val="000000"/>
          <w:sz w:val="32"/>
          <w:szCs w:val="32"/>
          <w:cs/>
        </w:rPr>
        <w:t>ระดับ</w:t>
      </w:r>
      <w:r w:rsidRPr="008478FC">
        <w:rPr>
          <w:rFonts w:ascii="TH SarabunIT๙" w:hAnsi="TH SarabunIT๙" w:cs="TH SarabunIT๙"/>
          <w:color w:val="000000"/>
          <w:sz w:val="32"/>
          <w:szCs w:val="32"/>
          <w:cs/>
        </w:rPr>
        <w:t>ผู้บริ</w:t>
      </w:r>
      <w:r w:rsidRPr="008478FC">
        <w:rPr>
          <w:rFonts w:ascii="TH SarabunIT๙" w:hAnsi="TH SarabunIT๙" w:cs="TH SarabunIT๙" w:hint="cs"/>
          <w:color w:val="000000"/>
          <w:sz w:val="32"/>
          <w:szCs w:val="32"/>
          <w:cs/>
        </w:rPr>
        <w:t>หารนายทหารหญิงชั้นสัญญาบัตร กองทัพอากาศ</w:t>
      </w:r>
      <w:r w:rsidRPr="008478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478FC" w:rsidRPr="008478FC" w:rsidRDefault="008478FC" w:rsidP="008478FC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8478FC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ระดับความคิดเห็นในตอนนี้เป็นแบบมาตราส่วนประมาณค่า  ซึ่งมีตัวเลือก </w:t>
      </w:r>
      <w:r w:rsidRPr="008478FC">
        <w:rPr>
          <w:rFonts w:ascii="TH SarabunIT๙" w:hAnsi="TH SarabunIT๙" w:cs="TH SarabunIT๙" w:hint="cs"/>
          <w:sz w:val="32"/>
          <w:szCs w:val="32"/>
          <w:cs/>
        </w:rPr>
        <w:t xml:space="preserve"> ๕</w:t>
      </w:r>
      <w:r w:rsidRPr="008478FC">
        <w:rPr>
          <w:rFonts w:ascii="TH SarabunIT๙" w:hAnsi="TH SarabunIT๙" w:cs="TH SarabunIT๙"/>
          <w:sz w:val="32"/>
          <w:szCs w:val="32"/>
        </w:rPr>
        <w:t xml:space="preserve"> </w:t>
      </w:r>
      <w:r w:rsidRPr="008478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78FC">
        <w:rPr>
          <w:rFonts w:ascii="TH SarabunIT๙" w:hAnsi="TH SarabunIT๙" w:cs="TH SarabunIT๙"/>
          <w:sz w:val="32"/>
          <w:szCs w:val="32"/>
          <w:cs/>
        </w:rPr>
        <w:t>ระดับ คือ</w:t>
      </w:r>
    </w:p>
    <w:p w:rsidR="008478FC" w:rsidRPr="008478FC" w:rsidRDefault="008478FC" w:rsidP="008478FC">
      <w:pPr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8478FC">
        <w:rPr>
          <w:rFonts w:ascii="TH SarabunIT๙" w:hAnsi="TH SarabunIT๙" w:cs="TH SarabunIT๙"/>
          <w:sz w:val="16"/>
          <w:szCs w:val="16"/>
        </w:rPr>
        <w:t xml:space="preserve">                  </w:t>
      </w:r>
      <w:r w:rsidRPr="008478FC">
        <w:rPr>
          <w:rFonts w:ascii="TH SarabunIT๙" w:hAnsi="TH SarabunIT๙" w:cs="TH SarabunIT๙"/>
          <w:sz w:val="32"/>
          <w:szCs w:val="32"/>
        </w:rPr>
        <w:t xml:space="preserve"> </w:t>
      </w:r>
      <w:r w:rsidRPr="008478FC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8478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478FC">
        <w:rPr>
          <w:rFonts w:ascii="TH SarabunIT๙" w:hAnsi="TH SarabunIT๙" w:cs="TH SarabunIT๙"/>
          <w:sz w:val="32"/>
          <w:szCs w:val="32"/>
        </w:rPr>
        <w:t xml:space="preserve"> </w:t>
      </w:r>
      <w:r w:rsidRPr="008478FC">
        <w:rPr>
          <w:rFonts w:ascii="TH SarabunIT๙" w:hAnsi="TH SarabunIT๙" w:cs="TH SarabunIT๙"/>
          <w:sz w:val="32"/>
          <w:szCs w:val="32"/>
          <w:cs/>
        </w:rPr>
        <w:t xml:space="preserve"> หมายถึง </w:t>
      </w:r>
      <w:r w:rsidRPr="008478FC">
        <w:rPr>
          <w:rFonts w:ascii="TH SarabunIT๙" w:hAnsi="TH SarabunIT๙" w:cs="TH SarabunIT๙"/>
          <w:b/>
          <w:bCs/>
          <w:sz w:val="32"/>
          <w:szCs w:val="32"/>
          <w:cs/>
        </w:rPr>
        <w:t>เห็นด้วยอย่างยิ่ง</w:t>
      </w:r>
      <w:r w:rsidRPr="008478FC"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ข้อความนั้นตรงกับความคิดเห็นของท่านมากที่สุด</w:t>
      </w:r>
    </w:p>
    <w:p w:rsidR="008478FC" w:rsidRPr="008478FC" w:rsidRDefault="008478FC" w:rsidP="008478FC">
      <w:pPr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8478FC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Pr="008478FC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8478FC">
        <w:rPr>
          <w:rFonts w:ascii="TH SarabunIT๙" w:hAnsi="TH SarabunIT๙" w:cs="TH SarabunIT๙"/>
          <w:sz w:val="32"/>
          <w:szCs w:val="32"/>
        </w:rPr>
        <w:t xml:space="preserve">   </w:t>
      </w:r>
      <w:r w:rsidRPr="008478FC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 w:rsidRPr="008478FC">
        <w:rPr>
          <w:rFonts w:ascii="TH SarabunIT๙" w:hAnsi="TH SarabunIT๙" w:cs="TH SarabunIT๙"/>
          <w:b/>
          <w:bCs/>
          <w:sz w:val="32"/>
          <w:szCs w:val="32"/>
          <w:cs/>
        </w:rPr>
        <w:t>เห็นด้วย</w:t>
      </w:r>
      <w:r w:rsidRPr="008478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478FC"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ข้อความนั้นตรงกับความคิดเห็นของท่านมาก</w:t>
      </w:r>
    </w:p>
    <w:p w:rsidR="008478FC" w:rsidRPr="008478FC" w:rsidRDefault="008478FC" w:rsidP="008478F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8478FC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 w:rsidRPr="008478F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ไม่แน่ใจ </w:t>
      </w:r>
      <w:r w:rsidRPr="008478FC">
        <w:rPr>
          <w:rFonts w:ascii="TH SarabunIT๙" w:hAnsi="TH SarabunIT๙" w:cs="TH SarabunIT๙" w:hint="cs"/>
          <w:sz w:val="32"/>
          <w:szCs w:val="32"/>
          <w:cs/>
        </w:rPr>
        <w:t xml:space="preserve"> หมายถึง</w:t>
      </w:r>
      <w:r w:rsidRPr="008478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478FC">
        <w:rPr>
          <w:rFonts w:ascii="TH SarabunIT๙" w:hAnsi="TH SarabunIT๙" w:cs="TH SarabunIT๙" w:hint="cs"/>
          <w:sz w:val="32"/>
          <w:szCs w:val="32"/>
          <w:cs/>
        </w:rPr>
        <w:t>ข้อความนั้นไม่แน่ใจว่าตรงกับความคิดเห็นของท่านมาก</w:t>
      </w:r>
    </w:p>
    <w:p w:rsidR="008478FC" w:rsidRPr="008478FC" w:rsidRDefault="008478FC" w:rsidP="008478FC">
      <w:pPr>
        <w:autoSpaceDE w:val="0"/>
        <w:autoSpaceDN w:val="0"/>
        <w:adjustRightInd w:val="0"/>
        <w:spacing w:after="0" w:line="360" w:lineRule="auto"/>
        <w:ind w:left="708"/>
        <w:rPr>
          <w:rFonts w:ascii="TH SarabunIT๙" w:hAnsi="TH SarabunIT๙" w:cs="TH SarabunIT๙"/>
          <w:sz w:val="32"/>
          <w:szCs w:val="32"/>
        </w:rPr>
      </w:pPr>
      <w:r w:rsidRPr="008478FC">
        <w:rPr>
          <w:rFonts w:ascii="TH SarabunIT๙" w:hAnsi="TH SarabunIT๙" w:cs="TH SarabunIT๙" w:hint="cs"/>
          <w:sz w:val="32"/>
          <w:szCs w:val="32"/>
          <w:cs/>
        </w:rPr>
        <w:t xml:space="preserve">๒   </w:t>
      </w:r>
      <w:r w:rsidRPr="008478FC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8478F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8478F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ไม่เห็นด้วย</w:t>
      </w:r>
      <w:r w:rsidRPr="008478F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8478FC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8478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478FC">
        <w:rPr>
          <w:rFonts w:ascii="TH SarabunIT๙" w:hAnsi="TH SarabunIT๙" w:cs="TH SarabunIT๙" w:hint="cs"/>
          <w:sz w:val="32"/>
          <w:szCs w:val="32"/>
          <w:cs/>
        </w:rPr>
        <w:t>ข้อความนั้นไม่ตรงกับความคิดเห็นของท่านส่วนมาก</w:t>
      </w:r>
    </w:p>
    <w:p w:rsidR="008478FC" w:rsidRPr="008478FC" w:rsidRDefault="008478FC" w:rsidP="008478FC">
      <w:pPr>
        <w:autoSpaceDE w:val="0"/>
        <w:autoSpaceDN w:val="0"/>
        <w:adjustRightInd w:val="0"/>
        <w:spacing w:after="0" w:line="360" w:lineRule="auto"/>
        <w:ind w:left="708"/>
        <w:rPr>
          <w:rFonts w:ascii="TH SarabunIT๙" w:hAnsi="TH SarabunIT๙" w:cs="TH SarabunIT๙" w:hint="cs"/>
          <w:sz w:val="32"/>
          <w:szCs w:val="32"/>
          <w:cs/>
        </w:rPr>
      </w:pPr>
      <w:r w:rsidRPr="008478FC">
        <w:rPr>
          <w:rFonts w:ascii="TH SarabunIT๙" w:hAnsi="TH SarabunIT๙" w:cs="TH SarabunIT๙" w:hint="cs"/>
          <w:sz w:val="32"/>
          <w:szCs w:val="32"/>
          <w:cs/>
        </w:rPr>
        <w:t>๑   หมายถึง ไม่เห็นด้วยอย่างยิ่ง หมายถึงข้อความนั้นไม่ตรงกับความคิดเห็นของท่านทั้งหมด</w:t>
      </w:r>
    </w:p>
    <w:tbl>
      <w:tblPr>
        <w:tblpPr w:leftFromText="180" w:rightFromText="180" w:vertAnchor="text" w:horzAnchor="margin" w:tblpY="239"/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90"/>
        <w:gridCol w:w="810"/>
        <w:gridCol w:w="720"/>
        <w:gridCol w:w="630"/>
        <w:gridCol w:w="48"/>
        <w:gridCol w:w="762"/>
        <w:gridCol w:w="857"/>
      </w:tblGrid>
      <w:tr w:rsidR="008478FC" w:rsidRPr="008478FC" w:rsidTr="005340B0">
        <w:tc>
          <w:tcPr>
            <w:tcW w:w="540" w:type="dxa"/>
            <w:vMerge w:val="restart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7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ข้อที่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8478FC" w:rsidRPr="008478FC" w:rsidRDefault="008478FC" w:rsidP="008478FC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 w:hint="cs"/>
                <w:b/>
                <w:bCs/>
                <w:sz w:val="20"/>
                <w:szCs w:val="20"/>
              </w:rPr>
            </w:pPr>
          </w:p>
          <w:p w:rsidR="008478FC" w:rsidRPr="008478FC" w:rsidRDefault="008478FC" w:rsidP="00847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78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การประยุกต์ใช้หลัก</w:t>
            </w:r>
            <w:proofErr w:type="spellStart"/>
            <w:r w:rsidRPr="008478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ปาปณิกธรรม</w:t>
            </w:r>
            <w:proofErr w:type="spellEnd"/>
            <w:r w:rsidRPr="008478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กับ</w:t>
            </w:r>
          </w:p>
          <w:p w:rsidR="008478FC" w:rsidRPr="008478FC" w:rsidRDefault="008478FC" w:rsidP="00847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78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ภาวะความเป็นผู้นำ</w:t>
            </w:r>
            <w:r w:rsidRPr="008478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</w:t>
            </w:r>
            <w:r w:rsidRPr="008478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นายทหารหญิงชั้นสัญญาบัตรกองทัพอากาศ</w:t>
            </w:r>
          </w:p>
        </w:tc>
        <w:tc>
          <w:tcPr>
            <w:tcW w:w="3827" w:type="dxa"/>
            <w:gridSpan w:val="6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7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8478FC" w:rsidRPr="008478FC" w:rsidTr="005340B0">
        <w:tc>
          <w:tcPr>
            <w:tcW w:w="540" w:type="dxa"/>
            <w:vMerge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8478FC" w:rsidRPr="008478FC" w:rsidRDefault="008478FC" w:rsidP="008478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7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เห็นด้วย</w:t>
            </w:r>
          </w:p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7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อย่างยิ่ง</w:t>
            </w: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7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เห็นด้วย</w:t>
            </w:r>
          </w:p>
        </w:tc>
        <w:tc>
          <w:tcPr>
            <w:tcW w:w="678" w:type="dxa"/>
            <w:gridSpan w:val="2"/>
            <w:shd w:val="clear" w:color="auto" w:fill="auto"/>
          </w:tcPr>
          <w:p w:rsidR="008478FC" w:rsidRPr="008478FC" w:rsidRDefault="008478FC" w:rsidP="008478FC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7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ไม่แน่</w:t>
            </w:r>
            <w:r w:rsidRPr="008478F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</w:t>
            </w:r>
            <w:r w:rsidRPr="00847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</w:t>
            </w:r>
          </w:p>
        </w:tc>
        <w:tc>
          <w:tcPr>
            <w:tcW w:w="762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7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ไม่เห็นด้วย</w:t>
            </w:r>
          </w:p>
        </w:tc>
        <w:tc>
          <w:tcPr>
            <w:tcW w:w="857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7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ไม่เห็นด้วยอย่างยิ่ง</w:t>
            </w:r>
          </w:p>
        </w:tc>
      </w:tr>
      <w:tr w:rsidR="008478FC" w:rsidRPr="008478FC" w:rsidTr="005340B0">
        <w:tc>
          <w:tcPr>
            <w:tcW w:w="8957" w:type="dxa"/>
            <w:gridSpan w:val="8"/>
            <w:shd w:val="clear" w:color="auto" w:fill="auto"/>
          </w:tcPr>
          <w:p w:rsidR="008478FC" w:rsidRPr="008478FC" w:rsidRDefault="008478FC" w:rsidP="008478FC">
            <w:pPr>
              <w:autoSpaceDE w:val="0"/>
              <w:autoSpaceDN w:val="0"/>
              <w:adjustRightInd w:val="0"/>
              <w:spacing w:after="0"/>
              <w:rPr>
                <w:rFonts w:ascii="TH SarabunIT๙" w:eastAsia="Times New Roman" w:hAnsi="TH SarabunIT๙" w:cs="TH SarabunIT๙" w:hint="cs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         </w:t>
            </w:r>
            <w:r w:rsidRPr="008478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หลักจักขุมา</w:t>
            </w:r>
            <w:r w:rsidRPr="008478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478F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8478F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หมายถึง การมีปัญญามองการณ์ไกล ชำนาญในการใช้ความคิด  สามารถวางแผนและฉลาดในการใช้คน  </w:t>
            </w:r>
            <w:r w:rsidRPr="008478F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เป็นผู้ที่มีวิสัยทัศน์กว้างไกล</w:t>
            </w:r>
            <w:r w:rsidRPr="008478FC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8478F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มองทุกอย่างทะลุปุโปร่งเป็นผู้รู้จุดหมาย</w:t>
            </w:r>
            <w:r w:rsidRPr="008478FC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8478F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รู้เป้าหมาย</w:t>
            </w:r>
            <w:r w:rsidRPr="008478FC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8478F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รู้จักผลที่จะเกิดขึ้นอย่างชัดเจน</w:t>
            </w:r>
          </w:p>
        </w:tc>
      </w:tr>
      <w:tr w:rsidR="008478FC" w:rsidRPr="008478FC" w:rsidTr="005340B0">
        <w:trPr>
          <w:trHeight w:val="1250"/>
        </w:trPr>
        <w:tc>
          <w:tcPr>
            <w:tcW w:w="540" w:type="dxa"/>
            <w:shd w:val="clear" w:color="auto" w:fill="auto"/>
          </w:tcPr>
          <w:p w:rsidR="008478FC" w:rsidRPr="008478FC" w:rsidRDefault="008478FC" w:rsidP="008478F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478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  <w:p w:rsidR="008478FC" w:rsidRPr="008478FC" w:rsidRDefault="008478FC" w:rsidP="008478F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590" w:type="dxa"/>
            <w:shd w:val="clear" w:color="auto" w:fill="auto"/>
          </w:tcPr>
          <w:p w:rsidR="008478FC" w:rsidRPr="008478FC" w:rsidRDefault="008478FC" w:rsidP="008478FC">
            <w:pPr>
              <w:jc w:val="thaiDistribute"/>
              <w:rPr>
                <w:rFonts w:ascii="TH SarabunIT๙" w:hAnsi="TH SarabunIT๙" w:cs="TH SarabunIT๙" w:hint="cs"/>
                <w:color w:val="000000"/>
                <w:sz w:val="28"/>
                <w:cs/>
              </w:rPr>
            </w:pPr>
            <w:r w:rsidRPr="008478FC">
              <w:rPr>
                <w:rFonts w:ascii="TH SarabunIT๙" w:hAnsi="TH SarabunIT๙" w:cs="TH SarabunIT๙" w:hint="cs"/>
                <w:sz w:val="28"/>
                <w:cs/>
              </w:rPr>
              <w:t>นายทหารหญิงชั้นสัญญาบัตร</w:t>
            </w:r>
            <w:r w:rsidRPr="008478F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เป็นผู้ที่มีวิสัยทัศน์กว้างไกล</w:t>
            </w:r>
            <w:r w:rsidRPr="008478F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8478F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มองทุกอย่างทะลุ    ปุโปร่งเป็นผู้รู้จุดหมาย</w:t>
            </w:r>
            <w:r w:rsidRPr="008478F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8478F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รู้จักผลที่จะเกิดขึ้นอย่างชัดเจน</w:t>
            </w:r>
          </w:p>
        </w:tc>
        <w:tc>
          <w:tcPr>
            <w:tcW w:w="81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57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8478FC" w:rsidRPr="008478FC" w:rsidTr="005340B0">
        <w:trPr>
          <w:trHeight w:val="1539"/>
        </w:trPr>
        <w:tc>
          <w:tcPr>
            <w:tcW w:w="54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478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590" w:type="dxa"/>
            <w:shd w:val="clear" w:color="auto" w:fill="auto"/>
          </w:tcPr>
          <w:p w:rsidR="008478FC" w:rsidRPr="008478FC" w:rsidRDefault="008478FC" w:rsidP="008478FC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478FC">
              <w:rPr>
                <w:rFonts w:ascii="TH SarabunIT๙" w:hAnsi="TH SarabunIT๙" w:cs="TH SarabunIT๙" w:hint="cs"/>
                <w:sz w:val="28"/>
                <w:cs/>
              </w:rPr>
              <w:t>นายทหารหญิงชั้นสัญญาบัตร</w:t>
            </w:r>
            <w:r w:rsidRPr="008478F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เป็นผู้รู้จักการบริหารเวลาหรือวางแผนให้เหมาะสมกับเวลาอย่างถูกต้องทันกับสถานการณ์ต่างๆ</w:t>
            </w:r>
            <w:r w:rsidRPr="008478F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8478F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ตามการเปลี่ยนแปลงของโลก</w:t>
            </w:r>
          </w:p>
        </w:tc>
        <w:tc>
          <w:tcPr>
            <w:tcW w:w="81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57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8478FC" w:rsidRPr="008478FC" w:rsidTr="005340B0">
        <w:trPr>
          <w:trHeight w:val="1010"/>
        </w:trPr>
        <w:tc>
          <w:tcPr>
            <w:tcW w:w="54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478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590" w:type="dxa"/>
            <w:shd w:val="clear" w:color="auto" w:fill="auto"/>
          </w:tcPr>
          <w:p w:rsidR="008478FC" w:rsidRPr="008478FC" w:rsidRDefault="008478FC" w:rsidP="008478FC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478FC">
              <w:rPr>
                <w:rFonts w:ascii="TH SarabunIT๙" w:hAnsi="TH SarabunIT๙" w:cs="TH SarabunIT๙" w:hint="cs"/>
                <w:sz w:val="28"/>
                <w:cs/>
              </w:rPr>
              <w:t>นายทหารหญิงชั้นสัญญาบัตร</w:t>
            </w:r>
            <w:r w:rsidRPr="008478F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เป็นผู้</w:t>
            </w:r>
            <w:r w:rsidRPr="008478FC">
              <w:rPr>
                <w:rFonts w:ascii="TH SarabunIT๙" w:hAnsi="TH SarabunIT๙" w:cs="TH SarabunIT๙"/>
                <w:color w:val="000000"/>
                <w:sz w:val="28"/>
                <w:cs/>
              </w:rPr>
              <w:t>สามารถประยุกต์ทฤษฎี หรือนำแนวคิดใหม่ๆมาใช้ในการพัฒนาเป้าหมายหรือกลยุทธ์ในการปฏิบัติงานของสำนักงานได้</w:t>
            </w:r>
          </w:p>
        </w:tc>
        <w:tc>
          <w:tcPr>
            <w:tcW w:w="81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57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8478FC" w:rsidRPr="008478FC" w:rsidTr="005340B0">
        <w:tc>
          <w:tcPr>
            <w:tcW w:w="54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๔</w:t>
            </w:r>
          </w:p>
        </w:tc>
        <w:tc>
          <w:tcPr>
            <w:tcW w:w="4590" w:type="dxa"/>
            <w:shd w:val="clear" w:color="auto" w:fill="auto"/>
          </w:tcPr>
          <w:p w:rsidR="008478FC" w:rsidRPr="008478FC" w:rsidRDefault="008478FC" w:rsidP="008478FC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นายทหารหญิงชั้นสัญญาบัตร</w:t>
            </w:r>
            <w:r w:rsidRPr="00847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เป็นผู้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คิดโครงการหรือแผนงานที่ผลสัมฤทธิ์มีประโยชน์ในระยะยาวต่องานของหน่วยงาน</w:t>
            </w:r>
          </w:p>
        </w:tc>
        <w:tc>
          <w:tcPr>
            <w:tcW w:w="81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57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8478FC" w:rsidRPr="008478FC" w:rsidTr="005340B0">
        <w:tc>
          <w:tcPr>
            <w:tcW w:w="54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๕</w:t>
            </w:r>
          </w:p>
        </w:tc>
        <w:tc>
          <w:tcPr>
            <w:tcW w:w="4590" w:type="dxa"/>
            <w:shd w:val="clear" w:color="auto" w:fill="auto"/>
          </w:tcPr>
          <w:p w:rsidR="008478FC" w:rsidRPr="008478FC" w:rsidRDefault="008478FC" w:rsidP="008478FC">
            <w:pPr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นายทหารหญิงชั้นสัญญาบัตร</w:t>
            </w:r>
            <w:r w:rsidRPr="00847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เป็นผู้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สามารถสร้างและ</w:t>
            </w:r>
            <w:proofErr w:type="spellStart"/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บูรณา</w:t>
            </w:r>
            <w:proofErr w:type="spellEnd"/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การองค์ความรู้ใหม่มาใช้ให้สอดคล้องกับ</w:t>
            </w:r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  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กลยุทธ์ภาครัฐ</w:t>
            </w:r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โดยพิจารณาจากบริบทของหน่วยงานและปรับให้เหมาะสมปฏิบัติได้จริง</w:t>
            </w:r>
          </w:p>
        </w:tc>
        <w:tc>
          <w:tcPr>
            <w:tcW w:w="81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57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8478FC" w:rsidRPr="008478FC" w:rsidRDefault="008478FC" w:rsidP="008478FC">
      <w:pPr>
        <w:spacing w:after="0"/>
        <w:rPr>
          <w:vanish/>
        </w:rPr>
      </w:pPr>
    </w:p>
    <w:tbl>
      <w:tblPr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"/>
        <w:gridCol w:w="4590"/>
        <w:gridCol w:w="810"/>
        <w:gridCol w:w="18"/>
        <w:gridCol w:w="702"/>
        <w:gridCol w:w="18"/>
        <w:gridCol w:w="612"/>
        <w:gridCol w:w="18"/>
        <w:gridCol w:w="792"/>
        <w:gridCol w:w="18"/>
        <w:gridCol w:w="839"/>
      </w:tblGrid>
      <w:tr w:rsidR="008478FC" w:rsidRPr="008478FC" w:rsidTr="005340B0">
        <w:tc>
          <w:tcPr>
            <w:tcW w:w="540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๖</w:t>
            </w:r>
          </w:p>
        </w:tc>
        <w:tc>
          <w:tcPr>
            <w:tcW w:w="4590" w:type="dxa"/>
            <w:shd w:val="clear" w:color="auto" w:fill="auto"/>
          </w:tcPr>
          <w:p w:rsidR="008478FC" w:rsidRPr="008478FC" w:rsidRDefault="008478FC" w:rsidP="008478FC">
            <w:pPr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นายทหารหญิงชั้นสัญญาบัตร</w:t>
            </w:r>
            <w:r w:rsidRPr="00847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เป็นผู้มีความสามารถในการจัดระบบการทำงานที่ดีกำหนดทิศทางการดำเนินการขององค์ก</w:t>
            </w:r>
            <w:r w:rsidRPr="008478F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า</w:t>
            </w:r>
            <w:r w:rsidRPr="00847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รได้อย่างถูกต้อง</w:t>
            </w:r>
          </w:p>
        </w:tc>
        <w:tc>
          <w:tcPr>
            <w:tcW w:w="81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8478FC" w:rsidRPr="008478FC" w:rsidTr="005340B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๗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นายทหารหญิงชั้นสัญญาบัตร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เป็นผู้กำหนดทิศทางความอยู่รอดขององค์กร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และเป็นผู้ที่กล้าตัดสินใจ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มีความสามารถในการแก้ปัญหา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เป็นนักวางแผน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8478FC" w:rsidRPr="008478FC" w:rsidTr="005340B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๘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นายทหารหญิงชั้นสัญญาบัตร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เป็นผู้สร้างวิสัยทัศน์และทำวิสัยทัศน์ให้เกิดความชัดเจนไปสู่การปฏิบัติให้กับองค์การ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8478FC" w:rsidRPr="008478FC" w:rsidTr="005340B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๙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นายทหารหญิงชั้นสัญญาบัตรเป็นผู้วางตนได้เหมาะสมจนเป็นที่ไว้วางใจแก่ผู้อื่น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และเป็นผู้ที่สามารถสร้างความเข้าใจได้ในทุกประเด็นที่เกี่ยวกับการดำเนินชีวิตขององค์การ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8478FC" w:rsidRPr="008478FC" w:rsidTr="005340B0">
        <w:tc>
          <w:tcPr>
            <w:tcW w:w="8957" w:type="dxa"/>
            <w:gridSpan w:val="12"/>
            <w:shd w:val="clear" w:color="auto" w:fill="auto"/>
          </w:tcPr>
          <w:p w:rsidR="008478FC" w:rsidRPr="008478FC" w:rsidRDefault="008478FC" w:rsidP="008478FC">
            <w:pPr>
              <w:rPr>
                <w:rFonts w:ascii="TH SarabunIT๙" w:hAnsi="TH SarabunIT๙" w:cs="TH SarabunIT๙" w:hint="cs"/>
                <w:b/>
                <w:bCs/>
                <w:sz w:val="16"/>
                <w:szCs w:val="16"/>
              </w:rPr>
            </w:pPr>
            <w:r w:rsidRPr="008478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8478FC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 xml:space="preserve"> </w:t>
            </w:r>
          </w:p>
          <w:p w:rsidR="008478FC" w:rsidRPr="008478FC" w:rsidRDefault="008478FC" w:rsidP="008478FC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8478FC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8478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หลักวิธ</w:t>
            </w:r>
            <w:r w:rsidRPr="008478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ู</w:t>
            </w:r>
            <w:r w:rsidRPr="008478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</w:t>
            </w:r>
            <w:r w:rsidRPr="008478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478FC">
              <w:rPr>
                <w:rFonts w:ascii="TH SarabunIT๙" w:hAnsi="TH SarabunIT๙" w:cs="TH SarabunIT๙"/>
                <w:sz w:val="30"/>
                <w:szCs w:val="30"/>
                <w:cs/>
              </w:rPr>
              <w:t>หมายถึง การจัดการธุระได้ดี มีความเชี่ยวชาญเฉพาะด้าน  มีความชำนาญด้านเทคนิค</w:t>
            </w:r>
          </w:p>
          <w:p w:rsidR="008478FC" w:rsidRPr="008478FC" w:rsidRDefault="008478FC" w:rsidP="008478FC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8478FC" w:rsidRPr="008478FC" w:rsidTr="005340B0">
        <w:tc>
          <w:tcPr>
            <w:tcW w:w="534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นายทหารหญิงชั้นสัญญาบัตรกองทัพอากาศเป็นผู้มีความพึงพอใจในการบริหารงานให้บรรลุเป้าหมาย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8478FC" w:rsidRPr="008478FC" w:rsidRDefault="008478FC" w:rsidP="008478FC">
      <w:pPr>
        <w:spacing w:after="0"/>
        <w:rPr>
          <w:vanish/>
        </w:rPr>
      </w:pPr>
    </w:p>
    <w:tbl>
      <w:tblPr>
        <w:tblpPr w:leftFromText="180" w:rightFromText="180" w:vertAnchor="text" w:tblpY="-1"/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96"/>
        <w:gridCol w:w="828"/>
        <w:gridCol w:w="720"/>
        <w:gridCol w:w="630"/>
        <w:gridCol w:w="810"/>
        <w:gridCol w:w="839"/>
      </w:tblGrid>
      <w:tr w:rsidR="008478FC" w:rsidRPr="008478FC" w:rsidTr="005340B0">
        <w:tc>
          <w:tcPr>
            <w:tcW w:w="8957" w:type="dxa"/>
            <w:gridSpan w:val="7"/>
            <w:shd w:val="clear" w:color="auto" w:fill="auto"/>
          </w:tcPr>
          <w:p w:rsidR="008478FC" w:rsidRPr="008478FC" w:rsidRDefault="008478FC" w:rsidP="008478FC">
            <w:pPr>
              <w:rPr>
                <w:rFonts w:ascii="TH SarabunIT๙" w:hAnsi="TH SarabunIT๙" w:cs="TH SarabunIT๙" w:hint="cs"/>
                <w:b/>
                <w:bCs/>
                <w:sz w:val="16"/>
                <w:szCs w:val="16"/>
              </w:rPr>
            </w:pPr>
          </w:p>
        </w:tc>
      </w:tr>
      <w:tr w:rsidR="008478FC" w:rsidRPr="008478FC" w:rsidTr="005340B0">
        <w:tc>
          <w:tcPr>
            <w:tcW w:w="534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๑๑</w:t>
            </w:r>
          </w:p>
        </w:tc>
        <w:tc>
          <w:tcPr>
            <w:tcW w:w="4596" w:type="dxa"/>
            <w:shd w:val="clear" w:color="auto" w:fill="auto"/>
          </w:tcPr>
          <w:p w:rsidR="008478FC" w:rsidRPr="008478FC" w:rsidRDefault="008478FC" w:rsidP="008478FC">
            <w:pPr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นายทหารหญิงชั้นสัญญาบัตรเป็นผู้มีความ</w:t>
            </w:r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เอาใจใส่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เพียรพยายามที่จะทำงานตามเป้าหมายที่ตั้งไว้</w:t>
            </w:r>
          </w:p>
        </w:tc>
        <w:tc>
          <w:tcPr>
            <w:tcW w:w="828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8478FC" w:rsidRPr="008478FC" w:rsidTr="005340B0">
        <w:tc>
          <w:tcPr>
            <w:tcW w:w="534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๑๒</w:t>
            </w:r>
          </w:p>
        </w:tc>
        <w:tc>
          <w:tcPr>
            <w:tcW w:w="4596" w:type="dxa"/>
            <w:shd w:val="clear" w:color="auto" w:fill="auto"/>
          </w:tcPr>
          <w:p w:rsidR="008478FC" w:rsidRPr="008478FC" w:rsidRDefault="008478FC" w:rsidP="008478FC">
            <w:pPr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นายทหารหญิงชั้นสัญญาบัตรเป็นผู้</w:t>
            </w:r>
            <w:r w:rsidRPr="008478FC">
              <w:rPr>
                <w:rFonts w:ascii="TH SarabunIT๙" w:eastAsia="AngsanaNew" w:hAnsi="TH SarabunIT๙" w:cs="TH SarabunIT๙"/>
                <w:color w:val="000000"/>
                <w:sz w:val="28"/>
                <w:cs/>
              </w:rPr>
              <w:t>มีความรู้ความเชี่ยวชาญในเรื่องที่เกี่ยวกับงานหลายด้าน</w:t>
            </w:r>
            <w:r w:rsidRPr="008478FC">
              <w:rPr>
                <w:rFonts w:ascii="TH SarabunIT๙" w:eastAsia="AngsanaNew" w:hAnsi="TH SarabunIT๙" w:cs="TH SarabunIT๙"/>
                <w:color w:val="000000"/>
                <w:sz w:val="28"/>
              </w:rPr>
              <w:t xml:space="preserve"> </w:t>
            </w:r>
            <w:r w:rsidRPr="008478FC">
              <w:rPr>
                <w:rFonts w:ascii="TH SarabunIT๙" w:eastAsia="AngsanaNew" w:hAnsi="TH SarabunIT๙" w:cs="TH SarabunIT๙"/>
                <w:color w:val="000000"/>
                <w:sz w:val="28"/>
                <w:cs/>
              </w:rPr>
              <w:t>และสามารถนำความรู้ไปปรับใช้ให้ปฏิบัติได้อย่างกว้างขวา</w:t>
            </w:r>
            <w:r w:rsidRPr="008478FC">
              <w:rPr>
                <w:rFonts w:ascii="TH SarabunIT๙" w:eastAsia="AngsanaNew" w:hAnsi="TH SarabunIT๙" w:cs="TH SarabunIT๙"/>
                <w:color w:val="000000"/>
                <w:sz w:val="24"/>
                <w:szCs w:val="24"/>
                <w:cs/>
              </w:rPr>
              <w:t>ง</w:t>
            </w:r>
            <w:r w:rsidRPr="008478FC">
              <w:rPr>
                <w:rFonts w:ascii="TH SarabunIT๙" w:eastAsia="AngsanaNew" w:hAnsi="TH SarabunIT๙" w:cs="TH SarabunIT๙"/>
                <w:color w:val="000000"/>
                <w:sz w:val="28"/>
                <w:cs/>
              </w:rPr>
              <w:t>ครอบคลุม</w:t>
            </w:r>
          </w:p>
        </w:tc>
        <w:tc>
          <w:tcPr>
            <w:tcW w:w="828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8478FC" w:rsidRPr="008478FC" w:rsidTr="005340B0">
        <w:tc>
          <w:tcPr>
            <w:tcW w:w="534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๑๓</w:t>
            </w:r>
          </w:p>
        </w:tc>
        <w:tc>
          <w:tcPr>
            <w:tcW w:w="4596" w:type="dxa"/>
            <w:shd w:val="clear" w:color="auto" w:fill="auto"/>
          </w:tcPr>
          <w:p w:rsidR="008478FC" w:rsidRPr="008478FC" w:rsidRDefault="008478FC" w:rsidP="008478FC">
            <w:pPr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นายทหารหญิงชั้นสัญญาบัตรเป็นผู้</w:t>
            </w:r>
            <w:r w:rsidRPr="008478FC">
              <w:rPr>
                <w:rFonts w:ascii="TH SarabunIT๙" w:eastAsia="AngsanaNew" w:hAnsi="TH SarabunIT๙" w:cs="TH SarabunIT๙"/>
                <w:color w:val="000000"/>
                <w:sz w:val="30"/>
                <w:szCs w:val="30"/>
                <w:cs/>
              </w:rPr>
              <w:t>สามารถนำวิชาการ</w:t>
            </w:r>
            <w:r w:rsidRPr="008478FC">
              <w:rPr>
                <w:rFonts w:ascii="TH SarabunIT๙" w:eastAsia="AngsanaNew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478FC">
              <w:rPr>
                <w:rFonts w:ascii="TH SarabunIT๙" w:eastAsia="AngsanaNew" w:hAnsi="TH SarabunIT๙" w:cs="TH SarabunIT๙"/>
                <w:color w:val="000000"/>
                <w:sz w:val="30"/>
                <w:szCs w:val="30"/>
                <w:cs/>
              </w:rPr>
              <w:t>ความรู้</w:t>
            </w:r>
            <w:r w:rsidRPr="008478FC">
              <w:rPr>
                <w:rFonts w:ascii="TH SarabunIT๙" w:eastAsia="AngsanaNew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478FC">
              <w:rPr>
                <w:rFonts w:ascii="TH SarabunIT๙" w:eastAsia="AngsanaNew" w:hAnsi="TH SarabunIT๙" w:cs="TH SarabunIT๙"/>
                <w:color w:val="000000"/>
                <w:sz w:val="30"/>
                <w:szCs w:val="30"/>
                <w:cs/>
              </w:rPr>
              <w:t>หรือเทคโนโลยีใหม่ๆ</w:t>
            </w:r>
            <w:r w:rsidRPr="008478FC">
              <w:rPr>
                <w:rFonts w:ascii="TH SarabunIT๙" w:eastAsia="AngsanaNew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478FC">
              <w:rPr>
                <w:rFonts w:ascii="TH SarabunIT๙" w:eastAsia="AngsanaNew" w:hAnsi="TH SarabunIT๙" w:cs="TH SarabunIT๙"/>
                <w:color w:val="000000"/>
                <w:sz w:val="30"/>
                <w:szCs w:val="30"/>
                <w:cs/>
              </w:rPr>
              <w:t>มาประยุกต์ใช้ในการปฏิบัติงานได้</w:t>
            </w:r>
          </w:p>
        </w:tc>
        <w:tc>
          <w:tcPr>
            <w:tcW w:w="828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8478FC" w:rsidRPr="008478FC" w:rsidTr="005340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๑๔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thaiDistribute"/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นายทหารหญิงชั้นสัญญาบัตรเป็นผู้บริหารงานที่มีความยืดหยุ่นตามสถานการณ์ที่เกิดขึ้น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8478FC" w:rsidRPr="008478FC" w:rsidRDefault="008478FC" w:rsidP="008478FC">
      <w:pPr>
        <w:spacing w:after="0"/>
        <w:rPr>
          <w:vanish/>
        </w:rPr>
      </w:pPr>
    </w:p>
    <w:tbl>
      <w:tblPr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90"/>
        <w:gridCol w:w="828"/>
        <w:gridCol w:w="720"/>
        <w:gridCol w:w="630"/>
        <w:gridCol w:w="810"/>
        <w:gridCol w:w="839"/>
      </w:tblGrid>
      <w:tr w:rsidR="008478FC" w:rsidRPr="008478FC" w:rsidTr="005340B0">
        <w:tc>
          <w:tcPr>
            <w:tcW w:w="54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๑๕</w:t>
            </w:r>
          </w:p>
        </w:tc>
        <w:tc>
          <w:tcPr>
            <w:tcW w:w="4590" w:type="dxa"/>
            <w:shd w:val="clear" w:color="auto" w:fill="auto"/>
          </w:tcPr>
          <w:p w:rsidR="008478FC" w:rsidRPr="008478FC" w:rsidRDefault="008478FC" w:rsidP="008478FC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นายทหารหญิงชั้นสัญญาบัตรเป็นผู้</w:t>
            </w:r>
            <w:r w:rsidRPr="00847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ใช้หลักคุณธรรม จริยธรรม การบริหารเชิงเหตุผลในการกำกับและควบคุมบุคลากร</w:t>
            </w:r>
          </w:p>
        </w:tc>
        <w:tc>
          <w:tcPr>
            <w:tcW w:w="828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8478FC" w:rsidRPr="008478FC" w:rsidTr="005340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๑๖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นายทหารหญิงชั้นสัญญาบัตรเป็นผู้จัดการระบบการทำงานในองค์กรและจัดบุคลากรเข้าทำงานตามโครงสร้าง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8478FC" w:rsidRPr="008478FC" w:rsidTr="005340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๑๗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นายทหารหญิงชั้นสัญญาบัตรเป็นผู้กำหนดนโยบาย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กฎระเบียบระบบการทำงาน    การปฏิบัติงาน และการประเมินผลการทำงาน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8478FC" w:rsidRPr="008478FC" w:rsidTr="005340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๑๘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นายทหารหญิงชั้นสัญญาบัตรเป็นผู้มีความสามารถในการสื่อสาร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ประสานงานทุกอย่างในองค์กรและสังคมได้อย่างดี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8478FC" w:rsidRPr="008478FC" w:rsidRDefault="008478FC" w:rsidP="008478FC">
      <w:pPr>
        <w:autoSpaceDE w:val="0"/>
        <w:autoSpaceDN w:val="0"/>
        <w:adjustRightInd w:val="0"/>
        <w:spacing w:after="0" w:line="360" w:lineRule="auto"/>
        <w:ind w:left="1068"/>
        <w:rPr>
          <w:rFonts w:ascii="TH SarabunIT๙" w:hAnsi="TH SarabunIT๙" w:cs="TH SarabunIT๙"/>
          <w:sz w:val="32"/>
          <w:szCs w:val="32"/>
        </w:rPr>
      </w:pPr>
    </w:p>
    <w:p w:rsidR="008478FC" w:rsidRPr="008478FC" w:rsidRDefault="008478FC" w:rsidP="008478FC">
      <w:pPr>
        <w:autoSpaceDE w:val="0"/>
        <w:autoSpaceDN w:val="0"/>
        <w:adjustRightInd w:val="0"/>
        <w:spacing w:after="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8478FC" w:rsidRPr="008478FC" w:rsidRDefault="008478FC" w:rsidP="008478FC">
      <w:pPr>
        <w:autoSpaceDE w:val="0"/>
        <w:autoSpaceDN w:val="0"/>
        <w:adjustRightInd w:val="0"/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8478FC" w:rsidRPr="008478FC" w:rsidRDefault="008478FC" w:rsidP="008478FC"/>
    <w:p w:rsidR="008478FC" w:rsidRPr="008478FC" w:rsidRDefault="008478FC" w:rsidP="008478FC"/>
    <w:tbl>
      <w:tblPr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90"/>
        <w:gridCol w:w="828"/>
        <w:gridCol w:w="720"/>
        <w:gridCol w:w="630"/>
        <w:gridCol w:w="810"/>
        <w:gridCol w:w="839"/>
      </w:tblGrid>
      <w:tr w:rsidR="008478FC" w:rsidRPr="008478FC" w:rsidTr="005340B0">
        <w:tc>
          <w:tcPr>
            <w:tcW w:w="8957" w:type="dxa"/>
            <w:gridSpan w:val="7"/>
            <w:shd w:val="clear" w:color="auto" w:fill="auto"/>
          </w:tcPr>
          <w:p w:rsidR="008478FC" w:rsidRPr="008478FC" w:rsidRDefault="008478FC" w:rsidP="008478F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478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          </w:t>
            </w:r>
          </w:p>
          <w:p w:rsidR="008478FC" w:rsidRPr="008478FC" w:rsidRDefault="008478FC" w:rsidP="008478F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478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หลัก</w:t>
            </w:r>
            <w:proofErr w:type="spellStart"/>
            <w:r w:rsidRPr="008478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นิสสยสัม</w:t>
            </w:r>
            <w:proofErr w:type="spellEnd"/>
            <w:r w:rsidRPr="008478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ปันโน</w:t>
            </w:r>
            <w:r w:rsidRPr="008478F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478FC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 การมี</w:t>
            </w:r>
            <w:proofErr w:type="spellStart"/>
            <w:r w:rsidRPr="008478FC">
              <w:rPr>
                <w:rFonts w:ascii="TH SarabunPSK" w:hAnsi="TH SarabunPSK" w:cs="TH SarabunPSK"/>
                <w:sz w:val="32"/>
                <w:szCs w:val="32"/>
                <w:cs/>
              </w:rPr>
              <w:t>มุษย</w:t>
            </w:r>
            <w:proofErr w:type="spellEnd"/>
            <w:r w:rsidRPr="008478FC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สัมพันธ์ดี</w:t>
            </w:r>
            <w:r w:rsidRPr="008478F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478F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มีความสามารถในการครองใจคน</w:t>
            </w:r>
          </w:p>
          <w:p w:rsidR="008478FC" w:rsidRPr="008478FC" w:rsidRDefault="008478FC" w:rsidP="008478F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8478FC" w:rsidRPr="008478FC" w:rsidTr="005340B0">
        <w:tc>
          <w:tcPr>
            <w:tcW w:w="54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๑๙</w:t>
            </w:r>
          </w:p>
        </w:tc>
        <w:tc>
          <w:tcPr>
            <w:tcW w:w="4590" w:type="dxa"/>
            <w:shd w:val="clear" w:color="auto" w:fill="auto"/>
          </w:tcPr>
          <w:p w:rsidR="008478FC" w:rsidRPr="008478FC" w:rsidRDefault="008478FC" w:rsidP="008478FC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eastAsia="AngsanaNew" w:hAnsi="TH SarabunIT๙" w:cs="TH SarabunIT๙"/>
                <w:color w:val="000000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นายทหารหญิงชั้นสัญญาบัตร</w:t>
            </w:r>
            <w:r w:rsidRPr="008478FC">
              <w:rPr>
                <w:rFonts w:ascii="TH SarabunIT๙" w:eastAsia="AngsanaNew" w:hAnsi="TH SarabunIT๙" w:cs="TH SarabunIT๙"/>
                <w:color w:val="000000"/>
                <w:sz w:val="30"/>
                <w:szCs w:val="30"/>
                <w:cs/>
              </w:rPr>
              <w:t>เป็นผู้ที่มีมนุษย์สัมพันธ์ดี มีความสามารถในการครองใจคน</w:t>
            </w:r>
          </w:p>
        </w:tc>
        <w:tc>
          <w:tcPr>
            <w:tcW w:w="828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8478FC" w:rsidRPr="008478FC" w:rsidTr="005340B0">
        <w:tc>
          <w:tcPr>
            <w:tcW w:w="54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๒๐</w:t>
            </w:r>
          </w:p>
        </w:tc>
        <w:tc>
          <w:tcPr>
            <w:tcW w:w="4590" w:type="dxa"/>
            <w:shd w:val="clear" w:color="auto" w:fill="auto"/>
          </w:tcPr>
          <w:p w:rsidR="008478FC" w:rsidRPr="008478FC" w:rsidRDefault="008478FC" w:rsidP="008478FC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eastAsia="AngsanaNew" w:hAnsi="TH SarabunIT๙" w:cs="TH SarabunIT๙"/>
                <w:color w:val="000000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นายทหารหญิงชั้นสัญญาบัตรเป็นผู้สอนงานให้เพื่อนร่วมงานที่ขาดความรู้ และประสบการณ์ในการทำงาน (ทาน</w:t>
            </w:r>
            <w:r w:rsidRPr="008478FC">
              <w:rPr>
                <w:rFonts w:ascii="TH SarabunIT๙" w:eastAsia="AngsanaNew" w:hAnsi="TH SarabunIT๙" w:cs="TH SarabunIT๙"/>
                <w:color w:val="000000"/>
                <w:sz w:val="30"/>
                <w:szCs w:val="30"/>
              </w:rPr>
              <w:t>)</w:t>
            </w:r>
          </w:p>
        </w:tc>
        <w:tc>
          <w:tcPr>
            <w:tcW w:w="828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8478FC" w:rsidRPr="008478FC" w:rsidTr="005340B0">
        <w:tc>
          <w:tcPr>
            <w:tcW w:w="54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๒๑</w:t>
            </w:r>
          </w:p>
        </w:tc>
        <w:tc>
          <w:tcPr>
            <w:tcW w:w="4590" w:type="dxa"/>
            <w:shd w:val="clear" w:color="auto" w:fill="auto"/>
          </w:tcPr>
          <w:p w:rsidR="008478FC" w:rsidRPr="008478FC" w:rsidRDefault="008478FC" w:rsidP="008478FC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นายทหารหญิงชั้นสัญญาบัตรเป็นผู้</w:t>
            </w:r>
            <w:r w:rsidRPr="008478FC">
              <w:rPr>
                <w:rFonts w:ascii="TH SarabunIT๙" w:eastAsia="AngsanaNew" w:hAnsi="TH SarabunIT๙" w:cs="TH SarabunIT๙"/>
                <w:color w:val="000000"/>
                <w:sz w:val="30"/>
                <w:szCs w:val="30"/>
                <w:cs/>
              </w:rPr>
              <w:t>ใช้คำพูดที่มีประโยชน์</w:t>
            </w:r>
            <w:r w:rsidRPr="008478FC">
              <w:rPr>
                <w:rFonts w:ascii="TH SarabunIT๙" w:eastAsia="AngsanaNew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478FC">
              <w:rPr>
                <w:rFonts w:ascii="TH SarabunIT๙" w:eastAsia="AngsanaNew" w:hAnsi="TH SarabunIT๙" w:cs="TH SarabunIT๙"/>
                <w:color w:val="000000"/>
                <w:sz w:val="30"/>
                <w:szCs w:val="30"/>
                <w:cs/>
              </w:rPr>
              <w:t>กล่าวถูกกาลเทศะ(</w:t>
            </w:r>
            <w:proofErr w:type="spellStart"/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ปิ</w:t>
            </w:r>
            <w:proofErr w:type="spellEnd"/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ยะวาจา)ในการบริหารงานในองค์การ</w:t>
            </w:r>
          </w:p>
        </w:tc>
        <w:tc>
          <w:tcPr>
            <w:tcW w:w="828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8478FC" w:rsidRPr="008478FC" w:rsidTr="005340B0">
        <w:tc>
          <w:tcPr>
            <w:tcW w:w="54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๒๒</w:t>
            </w:r>
          </w:p>
        </w:tc>
        <w:tc>
          <w:tcPr>
            <w:tcW w:w="4590" w:type="dxa"/>
            <w:shd w:val="clear" w:color="auto" w:fill="auto"/>
          </w:tcPr>
          <w:p w:rsidR="008478FC" w:rsidRPr="008478FC" w:rsidRDefault="008478FC" w:rsidP="008478FC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ระดับ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ผู้บริหารนายทหารหญิงชั้นสัญญาบัตรเป็นผู้ส่งเสริมจริยธรรม  โดยกระทำตัวเองเป็นแบบอย่างที่ดีให้กับผู้อื่น (</w:t>
            </w:r>
            <w:proofErr w:type="spellStart"/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อัตถ</w:t>
            </w:r>
            <w:proofErr w:type="spellEnd"/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จริยา)</w:t>
            </w:r>
          </w:p>
        </w:tc>
        <w:tc>
          <w:tcPr>
            <w:tcW w:w="828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8478FC" w:rsidRPr="008478FC" w:rsidTr="005340B0">
        <w:tc>
          <w:tcPr>
            <w:tcW w:w="54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๒๓</w:t>
            </w:r>
          </w:p>
        </w:tc>
        <w:tc>
          <w:tcPr>
            <w:tcW w:w="4590" w:type="dxa"/>
            <w:shd w:val="clear" w:color="auto" w:fill="auto"/>
          </w:tcPr>
          <w:p w:rsidR="008478FC" w:rsidRPr="008478FC" w:rsidRDefault="008478FC" w:rsidP="008478FC">
            <w:pPr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นายทหารหญิงชั้นสัญญาบัตรเป็นผู้บริหารงานและวางตนเสมอต้นเสมอปลาย ต่อเพื่อนร่วมงานและผู้ใต้บังคับบัญชา (</w:t>
            </w:r>
            <w:proofErr w:type="spellStart"/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สมานัต</w:t>
            </w:r>
            <w:proofErr w:type="spellEnd"/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ตา)</w:t>
            </w:r>
          </w:p>
        </w:tc>
        <w:tc>
          <w:tcPr>
            <w:tcW w:w="828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8478FC" w:rsidRPr="008478FC" w:rsidTr="005340B0">
        <w:tc>
          <w:tcPr>
            <w:tcW w:w="54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๒๔</w:t>
            </w:r>
          </w:p>
        </w:tc>
        <w:tc>
          <w:tcPr>
            <w:tcW w:w="4590" w:type="dxa"/>
            <w:shd w:val="clear" w:color="auto" w:fill="auto"/>
          </w:tcPr>
          <w:p w:rsidR="008478FC" w:rsidRPr="008478FC" w:rsidRDefault="008478FC" w:rsidP="008478FC">
            <w:pP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นายทหารหญิงชั้นสัญญาบัตรให้คุณภาพชีวิตที่ดี เช่น สภาพแวดล้อมบรรยากาศที่ดี </w:t>
            </w:r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มีเวลาทำงาน </w:t>
            </w:r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ภาระงาน </w:t>
            </w:r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ทรัพยากรที่เหมาะสม</w:t>
            </w:r>
          </w:p>
        </w:tc>
        <w:tc>
          <w:tcPr>
            <w:tcW w:w="828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8478FC" w:rsidRPr="008478FC" w:rsidTr="005340B0">
        <w:tc>
          <w:tcPr>
            <w:tcW w:w="54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๒๕</w:t>
            </w:r>
          </w:p>
        </w:tc>
        <w:tc>
          <w:tcPr>
            <w:tcW w:w="4590" w:type="dxa"/>
            <w:shd w:val="clear" w:color="auto" w:fill="auto"/>
          </w:tcPr>
          <w:p w:rsidR="008478FC" w:rsidRPr="008478FC" w:rsidRDefault="008478FC" w:rsidP="008478FC">
            <w:pPr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นายทหารหญิงชั้นสัญญาบัตร</w:t>
            </w:r>
            <w:r w:rsidRPr="00847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ให้อภัย</w:t>
            </w:r>
            <w:r w:rsidRPr="008478F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ผู้ใต้บังคับบัญชา</w:t>
            </w:r>
            <w:r w:rsidRPr="00847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เช่น การไม่เอาโทษในความผิดครั้งแรก การยอมให้ผิดพลาดเพื่อให้เกิดการเรียนรู้</w:t>
            </w:r>
          </w:p>
        </w:tc>
        <w:tc>
          <w:tcPr>
            <w:tcW w:w="828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8478FC" w:rsidRPr="008478FC" w:rsidTr="005340B0">
        <w:tc>
          <w:tcPr>
            <w:tcW w:w="54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๒๖</w:t>
            </w:r>
          </w:p>
        </w:tc>
        <w:tc>
          <w:tcPr>
            <w:tcW w:w="4590" w:type="dxa"/>
            <w:shd w:val="clear" w:color="auto" w:fill="auto"/>
          </w:tcPr>
          <w:p w:rsidR="008478FC" w:rsidRPr="008478FC" w:rsidRDefault="008478FC" w:rsidP="008478FC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นายทหารหญิงชั้นสัญญาบัตร</w:t>
            </w:r>
            <w:r w:rsidRPr="00847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ให้โอกาส เช่น ความก้าวหน้าเติบโต ความท้าทายในงาน เปิดรับฟังความคิดเห็นและข้อเสนอแนะ</w:t>
            </w:r>
          </w:p>
        </w:tc>
        <w:tc>
          <w:tcPr>
            <w:tcW w:w="828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8478FC" w:rsidRPr="008478FC" w:rsidTr="005340B0">
        <w:tc>
          <w:tcPr>
            <w:tcW w:w="54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๒๗</w:t>
            </w:r>
          </w:p>
        </w:tc>
        <w:tc>
          <w:tcPr>
            <w:tcW w:w="4590" w:type="dxa"/>
            <w:shd w:val="clear" w:color="auto" w:fill="auto"/>
          </w:tcPr>
          <w:p w:rsidR="008478FC" w:rsidRPr="008478FC" w:rsidRDefault="008478FC" w:rsidP="008478FC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นายทหารหญิงชั้นสัญญาบัตร</w:t>
            </w:r>
            <w:r w:rsidRPr="00847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ให้กำลังใจ เช่น การกล่าวคำยกย่องชมเชยเมื่อทำดี ช่วยเหลือ ดูแลเอาใจใส่ เมื่อพนักงานท้อแท้</w:t>
            </w:r>
          </w:p>
        </w:tc>
        <w:tc>
          <w:tcPr>
            <w:tcW w:w="828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8478FC" w:rsidRPr="008478FC" w:rsidRDefault="008478FC" w:rsidP="008478FC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8478FC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lastRenderedPageBreak/>
        <w:t>ตอนที่ ๓</w:t>
      </w:r>
      <w:r w:rsidRPr="008478FC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8478FC">
        <w:rPr>
          <w:rFonts w:ascii="TH SarabunIT๙" w:hAnsi="TH SarabunIT๙" w:cs="TH SarabunIT๙"/>
          <w:color w:val="000000"/>
          <w:sz w:val="32"/>
          <w:szCs w:val="32"/>
          <w:cs/>
        </w:rPr>
        <w:t>แบบสอ</w:t>
      </w:r>
      <w:r w:rsidRPr="008478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บถามภาวะความเป็นผู้นำเกี่ยวกับ </w:t>
      </w:r>
      <w:r w:rsidRPr="008478FC">
        <w:rPr>
          <w:rFonts w:ascii="TH SarabunIT๙" w:hAnsi="TH SarabunIT๙" w:cs="TH SarabunIT๙"/>
          <w:color w:val="000000"/>
          <w:sz w:val="32"/>
          <w:szCs w:val="32"/>
          <w:cs/>
        </w:rPr>
        <w:t>คุณลักษณะภาวะความเป็นผู้นำ</w:t>
      </w:r>
      <w:r w:rsidRPr="008478FC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</w:t>
      </w:r>
      <w:r w:rsidRPr="008478FC">
        <w:rPr>
          <w:rFonts w:ascii="TH SarabunIT๙" w:hAnsi="TH SarabunIT๙" w:cs="TH SarabunIT๙" w:hint="cs"/>
          <w:sz w:val="32"/>
          <w:szCs w:val="32"/>
          <w:cs/>
        </w:rPr>
        <w:t>นายทหารหญิงชั้นสัญญาบัตรกองทัพอากาศ</w:t>
      </w:r>
    </w:p>
    <w:tbl>
      <w:tblPr>
        <w:tblpPr w:leftFromText="180" w:rightFromText="180" w:vertAnchor="text" w:horzAnchor="margin" w:tblpX="-68" w:tblpY="356"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6"/>
        <w:gridCol w:w="90"/>
        <w:gridCol w:w="4302"/>
        <w:gridCol w:w="162"/>
        <w:gridCol w:w="648"/>
        <w:gridCol w:w="18"/>
        <w:gridCol w:w="702"/>
        <w:gridCol w:w="18"/>
        <w:gridCol w:w="702"/>
        <w:gridCol w:w="18"/>
        <w:gridCol w:w="702"/>
        <w:gridCol w:w="18"/>
        <w:gridCol w:w="900"/>
      </w:tblGrid>
      <w:tr w:rsidR="008478FC" w:rsidRPr="008478FC" w:rsidTr="005340B0">
        <w:tc>
          <w:tcPr>
            <w:tcW w:w="608" w:type="dxa"/>
            <w:vMerge w:val="restart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7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ข้อที่</w:t>
            </w:r>
          </w:p>
        </w:tc>
        <w:tc>
          <w:tcPr>
            <w:tcW w:w="4428" w:type="dxa"/>
            <w:gridSpan w:val="3"/>
            <w:vMerge w:val="restart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78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ภาวะความเป็นผู้นำ</w:t>
            </w:r>
            <w:r w:rsidRPr="008478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ของนายทหารหญิงชั้นสัญญาบัตรกองทัพอากาศ</w:t>
            </w:r>
          </w:p>
        </w:tc>
        <w:tc>
          <w:tcPr>
            <w:tcW w:w="3888" w:type="dxa"/>
            <w:gridSpan w:val="10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7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8478FC" w:rsidRPr="008478FC" w:rsidTr="005340B0">
        <w:tc>
          <w:tcPr>
            <w:tcW w:w="608" w:type="dxa"/>
            <w:vMerge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28" w:type="dxa"/>
            <w:gridSpan w:val="3"/>
            <w:vMerge/>
            <w:shd w:val="clear" w:color="auto" w:fill="auto"/>
          </w:tcPr>
          <w:p w:rsidR="008478FC" w:rsidRPr="008478FC" w:rsidRDefault="008478FC" w:rsidP="008478FC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7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เห็นด้วย</w:t>
            </w:r>
          </w:p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7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อย่างยิ่ง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7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เห็นด้วย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7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ไม่แน่ใจ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7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ไม่เห็นด้วย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847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ไม่เห็นด้วย</w:t>
            </w:r>
          </w:p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7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อย่างยิ่ง</w:t>
            </w:r>
          </w:p>
        </w:tc>
      </w:tr>
      <w:tr w:rsidR="008478FC" w:rsidRPr="008478FC" w:rsidTr="005340B0">
        <w:trPr>
          <w:trHeight w:val="476"/>
        </w:trPr>
        <w:tc>
          <w:tcPr>
            <w:tcW w:w="8924" w:type="dxa"/>
            <w:gridSpan w:val="14"/>
            <w:tcBorders>
              <w:bottom w:val="nil"/>
            </w:tcBorders>
            <w:shd w:val="clear" w:color="auto" w:fill="auto"/>
          </w:tcPr>
          <w:p w:rsidR="008478FC" w:rsidRPr="008478FC" w:rsidRDefault="008478FC" w:rsidP="008478FC">
            <w:pPr>
              <w:spacing w:after="0" w:line="240" w:lineRule="auto"/>
              <w:ind w:firstLine="1276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478F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๑. </w:t>
            </w:r>
            <w:r w:rsidRPr="008478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ภาวะผู้นำเชิงคุณลักษณะเฉพาะความเป็นผู้นำ</w:t>
            </w:r>
            <w:r w:rsidRPr="008478F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ระดับของ</w:t>
            </w:r>
            <w:r w:rsidRPr="008478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นายทหารหญิงชั้นสัญญาบัตรกองทัพอากาศ</w:t>
            </w:r>
            <w:r w:rsidRPr="008478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</w:p>
        </w:tc>
      </w:tr>
      <w:tr w:rsidR="008478FC" w:rsidRPr="008478FC" w:rsidTr="005340B0">
        <w:tc>
          <w:tcPr>
            <w:tcW w:w="8924" w:type="dxa"/>
            <w:gridSpan w:val="14"/>
            <w:tcBorders>
              <w:top w:val="nil"/>
            </w:tcBorders>
            <w:shd w:val="clear" w:color="auto" w:fill="auto"/>
          </w:tcPr>
          <w:p w:rsidR="008478FC" w:rsidRPr="008478FC" w:rsidRDefault="008478FC" w:rsidP="008478FC">
            <w:pPr>
              <w:spacing w:after="0"/>
              <w:ind w:left="136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78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คุณลักษณะด้านบุคลิกภาพ</w:t>
            </w:r>
            <w:r w:rsidRPr="008478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</w:tr>
      <w:tr w:rsidR="008478FC" w:rsidRPr="008478FC" w:rsidTr="005340B0">
        <w:trPr>
          <w:trHeight w:val="1133"/>
        </w:trPr>
        <w:tc>
          <w:tcPr>
            <w:tcW w:w="644" w:type="dxa"/>
            <w:gridSpan w:val="2"/>
            <w:shd w:val="clear" w:color="auto" w:fill="auto"/>
          </w:tcPr>
          <w:p w:rsidR="008478FC" w:rsidRPr="008478FC" w:rsidRDefault="008478FC" w:rsidP="008478FC">
            <w:pPr>
              <w:ind w:left="-142" w:firstLine="142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นายทหารหญิงชั้นสัญญาบัตรกองทัพอากาศ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เป็นผู้</w:t>
            </w:r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ที่มีบุคลิกภาพที่ดี 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มีความเชื่อมั่นในตัวเอง สามารถแก้ปัญหาเฉพาะหน้าได้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18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478FC" w:rsidRPr="008478FC" w:rsidTr="005340B0">
        <w:tc>
          <w:tcPr>
            <w:tcW w:w="644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๒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นายทหารหญิงชั้นสัญญาบัตรกองทัพอากาศ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เป็นผู้ซื่อสัตย์สุจริต มีความรับผิดชอบสูง กล้าทำในสิ่งที่ถูกต้อง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18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478FC" w:rsidRPr="008478FC" w:rsidTr="005340B0">
        <w:tc>
          <w:tcPr>
            <w:tcW w:w="644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๓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นายทหารหญิงชั้นสัญญาบัตรกองทัพอากาศ</w:t>
            </w:r>
            <w:r w:rsidRPr="008478FC">
              <w:rPr>
                <w:rFonts w:ascii="TH SarabunIT๙" w:hAnsi="TH SarabunIT๙" w:cs="TH SarabunIT๙"/>
                <w:color w:val="000000"/>
                <w:spacing w:val="-4"/>
                <w:sz w:val="30"/>
                <w:szCs w:val="30"/>
                <w:cs/>
              </w:rPr>
              <w:t>เป็นผู้ที่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มีวุฒิภาวะเหมาะสม มีอารมณ์ที่มั่นคง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ปรับตัวได้ดี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18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478FC" w:rsidRPr="008478FC" w:rsidTr="005340B0">
        <w:tc>
          <w:tcPr>
            <w:tcW w:w="8924" w:type="dxa"/>
            <w:gridSpan w:val="14"/>
            <w:shd w:val="clear" w:color="auto" w:fill="auto"/>
          </w:tcPr>
          <w:p w:rsidR="008478FC" w:rsidRPr="008478FC" w:rsidRDefault="008478FC" w:rsidP="008478FC">
            <w:pPr>
              <w:tabs>
                <w:tab w:val="left" w:pos="1440"/>
              </w:tabs>
              <w:rPr>
                <w:rFonts w:ascii="TH SarabunIT๙" w:hAnsi="TH SarabunIT๙" w:cs="TH SarabunIT๙" w:hint="cs"/>
                <w:b/>
                <w:bCs/>
                <w:color w:val="000000"/>
              </w:rPr>
            </w:pPr>
            <w:r w:rsidRPr="008478F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8478FC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             </w:t>
            </w:r>
          </w:p>
          <w:p w:rsidR="008478FC" w:rsidRPr="008478FC" w:rsidRDefault="008478FC" w:rsidP="008478FC">
            <w:pPr>
              <w:tabs>
                <w:tab w:val="left" w:pos="1440"/>
              </w:tabs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</w:pPr>
            <w:r w:rsidRPr="008478FC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               </w:t>
            </w:r>
            <w:r w:rsidRPr="008478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คุณลักษณะ</w:t>
            </w:r>
            <w:r w:rsidRPr="008478F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ภาวะผู้นำ</w:t>
            </w:r>
            <w:r w:rsidRPr="008478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ด้านความสามารถ </w:t>
            </w:r>
          </w:p>
        </w:tc>
      </w:tr>
      <w:tr w:rsidR="008478FC" w:rsidRPr="008478FC" w:rsidTr="005340B0">
        <w:tc>
          <w:tcPr>
            <w:tcW w:w="734" w:type="dxa"/>
            <w:gridSpan w:val="3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๔</w:t>
            </w:r>
          </w:p>
        </w:tc>
        <w:tc>
          <w:tcPr>
            <w:tcW w:w="4464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นายทหารหญิงชั้นสัญญาบัตรกองทัพอากาศ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เป็นผู้มีสติปัญญาและไหวพริบป</w:t>
            </w:r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ฏิ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ภาณดี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78FC" w:rsidRPr="008478FC" w:rsidTr="005340B0">
        <w:tc>
          <w:tcPr>
            <w:tcW w:w="734" w:type="dxa"/>
            <w:gridSpan w:val="3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</w:p>
        </w:tc>
        <w:tc>
          <w:tcPr>
            <w:tcW w:w="4464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นายทหารหญิงชั้นสัญญาบัตรกองทัพอากาศ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เป็นผู้มีสมรรถนะในการทำงานมีทักษะในการจัดการและการจูงใจ  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78FC" w:rsidRPr="008478FC" w:rsidTr="005340B0">
        <w:trPr>
          <w:trHeight w:val="737"/>
        </w:trPr>
        <w:tc>
          <w:tcPr>
            <w:tcW w:w="734" w:type="dxa"/>
            <w:gridSpan w:val="3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๖</w:t>
            </w:r>
          </w:p>
        </w:tc>
        <w:tc>
          <w:tcPr>
            <w:tcW w:w="4464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thaiDistribute"/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นายทหารหญิงชั้นสัญญาบัตรกองทัพอากาศ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เป็นผู้มีคุณธรรมในการบริหารจัดการงา</w:t>
            </w:r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น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478FC" w:rsidRPr="008478FC" w:rsidRDefault="008478FC" w:rsidP="008478FC">
      <w:r w:rsidRPr="008478FC">
        <w:br w:type="page"/>
      </w:r>
    </w:p>
    <w:tbl>
      <w:tblPr>
        <w:tblpPr w:leftFromText="180" w:rightFromText="180" w:vertAnchor="text" w:horzAnchor="margin" w:tblpX="-68" w:tblpY="356"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4410"/>
        <w:gridCol w:w="54"/>
        <w:gridCol w:w="666"/>
        <w:gridCol w:w="720"/>
        <w:gridCol w:w="720"/>
        <w:gridCol w:w="720"/>
        <w:gridCol w:w="900"/>
      </w:tblGrid>
      <w:tr w:rsidR="008478FC" w:rsidRPr="008478FC" w:rsidTr="005340B0">
        <w:tc>
          <w:tcPr>
            <w:tcW w:w="8924" w:type="dxa"/>
            <w:gridSpan w:val="8"/>
            <w:shd w:val="clear" w:color="auto" w:fill="auto"/>
          </w:tcPr>
          <w:p w:rsidR="008478FC" w:rsidRPr="008478FC" w:rsidRDefault="008478FC" w:rsidP="008478FC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478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 xml:space="preserve">            </w:t>
            </w:r>
            <w:r w:rsidRPr="008478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คุณลักษณะ</w:t>
            </w:r>
            <w:r w:rsidRPr="008478F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ภาวะผู้นำ</w:t>
            </w:r>
            <w:r w:rsidRPr="008478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ด้านทักษะทางสังคม</w:t>
            </w:r>
            <w:r w:rsidRPr="008478F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 </w:t>
            </w:r>
          </w:p>
        </w:tc>
      </w:tr>
      <w:tr w:rsidR="008478FC" w:rsidRPr="008478FC" w:rsidTr="005340B0">
        <w:tc>
          <w:tcPr>
            <w:tcW w:w="734" w:type="dxa"/>
            <w:shd w:val="clear" w:color="auto" w:fill="auto"/>
          </w:tcPr>
          <w:p w:rsidR="008478FC" w:rsidRPr="008478FC" w:rsidRDefault="008478FC" w:rsidP="008478FC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๗</w:t>
            </w:r>
          </w:p>
        </w:tc>
        <w:tc>
          <w:tcPr>
            <w:tcW w:w="4464" w:type="dxa"/>
            <w:gridSpan w:val="2"/>
            <w:shd w:val="clear" w:color="auto" w:fill="auto"/>
          </w:tcPr>
          <w:p w:rsidR="008478FC" w:rsidRPr="008478FC" w:rsidRDefault="008478FC" w:rsidP="008478FC">
            <w:pPr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นายทหารหญิงชั้นสัญญาบัตรกองทัพอากาศ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เป็นผู้มี</w:t>
            </w:r>
            <w:proofErr w:type="spellStart"/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มนุษย</w:t>
            </w:r>
            <w:proofErr w:type="spellEnd"/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สัมพันธ์ที่ดี สามารถเข้ากับผู้อื่นได้ดี</w:t>
            </w:r>
          </w:p>
        </w:tc>
        <w:tc>
          <w:tcPr>
            <w:tcW w:w="666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78FC" w:rsidRPr="008478FC" w:rsidTr="005340B0">
        <w:tc>
          <w:tcPr>
            <w:tcW w:w="734" w:type="dxa"/>
            <w:shd w:val="clear" w:color="auto" w:fill="auto"/>
          </w:tcPr>
          <w:p w:rsidR="008478FC" w:rsidRPr="008478FC" w:rsidRDefault="008478FC" w:rsidP="008478FC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๘</w:t>
            </w:r>
          </w:p>
        </w:tc>
        <w:tc>
          <w:tcPr>
            <w:tcW w:w="4464" w:type="dxa"/>
            <w:gridSpan w:val="2"/>
            <w:shd w:val="clear" w:color="auto" w:fill="auto"/>
          </w:tcPr>
          <w:p w:rsidR="008478FC" w:rsidRPr="008478FC" w:rsidRDefault="008478FC" w:rsidP="008478FC">
            <w:pPr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นายทหารหญิงชั้นสัญญาบัตรกองทัพอากาศ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เป็นผู้</w:t>
            </w:r>
            <w:r w:rsidRPr="008478FC">
              <w:rPr>
                <w:rFonts w:ascii="TH SarabunIT๙" w:hAnsi="TH SarabunIT๙" w:cs="TH SarabunIT๙"/>
                <w:color w:val="000000"/>
                <w:spacing w:val="-4"/>
                <w:sz w:val="30"/>
                <w:szCs w:val="30"/>
                <w:cs/>
              </w:rPr>
              <w:t>ยอมรับศักดิ์ศรีความเป็นมนุษย์ของคนอื่น ให้ความนับถือผู้อื่น และมีความสนใจร่วมกับผู้อื่น</w:t>
            </w:r>
          </w:p>
        </w:tc>
        <w:tc>
          <w:tcPr>
            <w:tcW w:w="666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78FC" w:rsidRPr="008478FC" w:rsidTr="005340B0">
        <w:tc>
          <w:tcPr>
            <w:tcW w:w="734" w:type="dxa"/>
            <w:shd w:val="clear" w:color="auto" w:fill="auto"/>
          </w:tcPr>
          <w:p w:rsidR="008478FC" w:rsidRPr="008478FC" w:rsidRDefault="008478FC" w:rsidP="008478FC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๙</w:t>
            </w:r>
          </w:p>
        </w:tc>
        <w:tc>
          <w:tcPr>
            <w:tcW w:w="4464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นายทหารหญิงชั้นสัญญาบัตรกองทัพอากาศ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เป็นผู้ที่มีทักษะในการติดต่อประสานงาน</w:t>
            </w:r>
          </w:p>
        </w:tc>
        <w:tc>
          <w:tcPr>
            <w:tcW w:w="666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78FC" w:rsidRPr="008478FC" w:rsidTr="005340B0">
        <w:tc>
          <w:tcPr>
            <w:tcW w:w="8924" w:type="dxa"/>
            <w:gridSpan w:val="8"/>
            <w:tcBorders>
              <w:bottom w:val="nil"/>
            </w:tcBorders>
            <w:shd w:val="clear" w:color="auto" w:fill="auto"/>
          </w:tcPr>
          <w:p w:rsidR="008478FC" w:rsidRPr="008478FC" w:rsidRDefault="008478FC" w:rsidP="008478FC">
            <w:pPr>
              <w:tabs>
                <w:tab w:val="left" w:pos="1074"/>
              </w:tabs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478F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  ๒.</w:t>
            </w:r>
            <w:r w:rsidRPr="008478F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8478F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ภาวะผุ้</w:t>
            </w:r>
            <w:proofErr w:type="spellEnd"/>
            <w:r w:rsidRPr="008478F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นำเชิงพฤติกรรมความเป</w:t>
            </w:r>
            <w:r w:rsidRPr="008478F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็</w:t>
            </w:r>
            <w:r w:rsidRPr="008478F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นผู้นำ</w:t>
            </w:r>
            <w:r w:rsidRPr="008478F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ของ</w:t>
            </w:r>
            <w:r w:rsidRPr="008478FC">
              <w:rPr>
                <w:rFonts w:ascii="TH SarabunPSK" w:hAnsi="TH SarabunPSK" w:cs="TH SarabunPSK"/>
                <w:sz w:val="32"/>
                <w:szCs w:val="32"/>
                <w:cs/>
              </w:rPr>
              <w:t>นายทหารหญิงชั้นสัญญาบัตร</w:t>
            </w:r>
          </w:p>
        </w:tc>
      </w:tr>
      <w:tr w:rsidR="008478FC" w:rsidRPr="008478FC" w:rsidTr="005340B0">
        <w:tc>
          <w:tcPr>
            <w:tcW w:w="8924" w:type="dxa"/>
            <w:gridSpan w:val="8"/>
            <w:tcBorders>
              <w:top w:val="nil"/>
            </w:tcBorders>
            <w:shd w:val="clear" w:color="auto" w:fill="auto"/>
          </w:tcPr>
          <w:p w:rsidR="008478FC" w:rsidRPr="008478FC" w:rsidRDefault="008478FC" w:rsidP="008478F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78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</w:t>
            </w:r>
            <w:r w:rsidRPr="008478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</w:t>
            </w:r>
            <w:r w:rsidRPr="008478F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ภาวะผู้นำด้าน</w:t>
            </w:r>
            <w:r w:rsidRPr="008478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มุ่งเกณฑ์</w:t>
            </w:r>
          </w:p>
        </w:tc>
      </w:tr>
      <w:tr w:rsidR="008478FC" w:rsidRPr="008478FC" w:rsidTr="005340B0">
        <w:tc>
          <w:tcPr>
            <w:tcW w:w="734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</w:t>
            </w:r>
          </w:p>
        </w:tc>
        <w:tc>
          <w:tcPr>
            <w:tcW w:w="441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นายทหารหญิงชั้นสัญญาบัตร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เป็นผู้ปฏิบัติงานโดยยึดระเบียบกฎเกณฑ์ของ</w:t>
            </w:r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กองทัพอากาศ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อย่างเคร่งครัด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78FC" w:rsidRPr="008478FC" w:rsidTr="005340B0">
        <w:tc>
          <w:tcPr>
            <w:tcW w:w="734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๑๑</w:t>
            </w:r>
          </w:p>
        </w:tc>
        <w:tc>
          <w:tcPr>
            <w:tcW w:w="441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นายทหารหญิงชั้นสัญญาบัตร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เป็นผู้สั่งงานตามขั้นตอนและสายงานตามระเบียบแบบแผนของ</w:t>
            </w:r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สายงานกองทัพอากาศ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78FC" w:rsidRPr="008478FC" w:rsidTr="005340B0">
        <w:tc>
          <w:tcPr>
            <w:tcW w:w="734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๑๒</w:t>
            </w:r>
          </w:p>
        </w:tc>
        <w:tc>
          <w:tcPr>
            <w:tcW w:w="441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นายทหารหญิงชั้นสัญญาบัตร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เป็นผู้ประเมินผลการปฏิบัติงานของผู้ใต้บังคับบัญชาอย่างมีหลักเกณฑ์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78FC" w:rsidRPr="008478FC" w:rsidTr="005340B0">
        <w:tc>
          <w:tcPr>
            <w:tcW w:w="8924" w:type="dxa"/>
            <w:gridSpan w:val="8"/>
            <w:shd w:val="clear" w:color="auto" w:fill="auto"/>
          </w:tcPr>
          <w:p w:rsidR="008478FC" w:rsidRPr="008478FC" w:rsidRDefault="008478FC" w:rsidP="008478FC">
            <w:pPr>
              <w:tabs>
                <w:tab w:val="left" w:pos="1452"/>
              </w:tabs>
              <w:spacing w:after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478F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</w:t>
            </w:r>
            <w:r w:rsidRPr="008478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478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</w:t>
            </w:r>
            <w:r w:rsidRPr="008478F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ภาวะผู้นำด้าน</w:t>
            </w:r>
            <w:r w:rsidRPr="008478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มุ่งงาน</w:t>
            </w:r>
          </w:p>
        </w:tc>
      </w:tr>
      <w:tr w:rsidR="008478FC" w:rsidRPr="008478FC" w:rsidTr="005340B0">
        <w:tc>
          <w:tcPr>
            <w:tcW w:w="734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๑๓</w:t>
            </w:r>
          </w:p>
        </w:tc>
        <w:tc>
          <w:tcPr>
            <w:tcW w:w="441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นายทหารหญิงชั้นสัญญา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เป็นผู้วางแผนการปฏิบัติงานล่วงหน้าและปฏิบัติงานเพื่อให้งานสำเร็จ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78FC" w:rsidRPr="008478FC" w:rsidTr="005340B0">
        <w:tc>
          <w:tcPr>
            <w:tcW w:w="734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๑๔</w:t>
            </w:r>
          </w:p>
        </w:tc>
        <w:tc>
          <w:tcPr>
            <w:tcW w:w="4410" w:type="dxa"/>
            <w:shd w:val="clear" w:color="auto" w:fill="auto"/>
          </w:tcPr>
          <w:p w:rsidR="008478FC" w:rsidRPr="008478FC" w:rsidRDefault="008478FC" w:rsidP="008478FC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นายทหารหญิงชั้นสัญญาบัตร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เป็นผู้มอบหมายงานโดยคำนึงถึงความรู้ความสามารถของผู้ใต้บังคับบัญชา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สนับสนุนให้ผู้ใต้บังคับบัญชาเข้ารับการอบรมและศึกษาดูงานทั้งใน และต่างประเทศเพื่อนำความรู้มาใช้ในการพัฒนางาน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78FC" w:rsidRPr="008478FC" w:rsidTr="005340B0">
        <w:tc>
          <w:tcPr>
            <w:tcW w:w="734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๑๕</w:t>
            </w:r>
          </w:p>
        </w:tc>
        <w:tc>
          <w:tcPr>
            <w:tcW w:w="4410" w:type="dxa"/>
            <w:shd w:val="clear" w:color="auto" w:fill="auto"/>
          </w:tcPr>
          <w:p w:rsidR="008478FC" w:rsidRPr="008478FC" w:rsidRDefault="008478FC" w:rsidP="008478FC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นายทหารหญิงชั้นสัญญาบัตร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เป็นผู้ติดตามและประเมินผลการปฏิบัติงานเป็นระยะหลังจากที่ได้มีการสั่งงาน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478FC" w:rsidRPr="008478FC" w:rsidRDefault="008478FC" w:rsidP="008478FC">
      <w:r w:rsidRPr="008478FC">
        <w:br w:type="page"/>
      </w:r>
    </w:p>
    <w:tbl>
      <w:tblPr>
        <w:tblpPr w:leftFromText="180" w:rightFromText="180" w:vertAnchor="text" w:horzAnchor="margin" w:tblpX="-68" w:tblpY="356"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4320"/>
        <w:gridCol w:w="90"/>
        <w:gridCol w:w="720"/>
        <w:gridCol w:w="720"/>
        <w:gridCol w:w="720"/>
        <w:gridCol w:w="720"/>
        <w:gridCol w:w="900"/>
      </w:tblGrid>
      <w:tr w:rsidR="008478FC" w:rsidRPr="008478FC" w:rsidTr="005340B0">
        <w:tc>
          <w:tcPr>
            <w:tcW w:w="8924" w:type="dxa"/>
            <w:gridSpan w:val="8"/>
            <w:shd w:val="clear" w:color="auto" w:fill="auto"/>
          </w:tcPr>
          <w:p w:rsidR="008478FC" w:rsidRPr="008478FC" w:rsidRDefault="008478FC" w:rsidP="008478FC">
            <w:pPr>
              <w:tabs>
                <w:tab w:val="left" w:pos="145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78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                </w:t>
            </w:r>
            <w:r w:rsidRPr="008478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</w:t>
            </w:r>
            <w:r w:rsidRPr="008478F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ภาวะผู้นำด้าน</w:t>
            </w:r>
            <w:r w:rsidRPr="008478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มุ่งสัมพันธ์</w:t>
            </w:r>
          </w:p>
        </w:tc>
      </w:tr>
      <w:tr w:rsidR="008478FC" w:rsidRPr="008478FC" w:rsidTr="005340B0">
        <w:trPr>
          <w:trHeight w:val="710"/>
        </w:trPr>
        <w:tc>
          <w:tcPr>
            <w:tcW w:w="734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๑๖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8478FC" w:rsidRPr="008478FC" w:rsidRDefault="008478FC" w:rsidP="008478F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นายทหารหญิงชั้นสัญญาบัตร</w:t>
            </w:r>
            <w:r w:rsidRPr="008478FC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เป็นผู้เอาใจใส่ในความเป็นอยู่และทุกข์สุขของผู้ใต้บังคับบัญชาโดยเท่าเทียมกัน</w:t>
            </w: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78FC" w:rsidRPr="008478FC" w:rsidTr="005340B0">
        <w:trPr>
          <w:trHeight w:val="1214"/>
        </w:trPr>
        <w:tc>
          <w:tcPr>
            <w:tcW w:w="734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๑๗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8478FC" w:rsidRPr="008478FC" w:rsidRDefault="008478FC" w:rsidP="008478F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นายทหารหญิงชั้นสัญญาบัตร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เป็นผู้ให้เกียรติ</w:t>
            </w:r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ยกย่องชมเชย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เมื่อผู้ใต้บังคับบัญชาปฏิบัติงานได้เป็นผลสำเร็จ</w:t>
            </w: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78FC" w:rsidRPr="008478FC" w:rsidTr="005340B0">
        <w:tc>
          <w:tcPr>
            <w:tcW w:w="734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๑๘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8478FC" w:rsidRPr="008478FC" w:rsidRDefault="008478FC" w:rsidP="008478FC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นายทหารหญิงชั้นสัญญาบัตร</w:t>
            </w:r>
            <w:r w:rsidRPr="00847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เป็นผู้ที่มีความเมตตาสูง มีลักษณะเป็นมิตรกับทุกคน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และเป็นนักประสานงานที่ดี</w:t>
            </w: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78FC" w:rsidRPr="008478FC" w:rsidTr="005340B0">
        <w:tc>
          <w:tcPr>
            <w:tcW w:w="8924" w:type="dxa"/>
            <w:gridSpan w:val="8"/>
            <w:shd w:val="clear" w:color="auto" w:fill="auto"/>
          </w:tcPr>
          <w:p w:rsidR="008478FC" w:rsidRPr="008478FC" w:rsidRDefault="008478FC" w:rsidP="008478FC">
            <w:pPr>
              <w:tabs>
                <w:tab w:val="left" w:pos="1428"/>
              </w:tabs>
              <w:spacing w:after="0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8478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</w:t>
            </w:r>
          </w:p>
          <w:p w:rsidR="008478FC" w:rsidRPr="008478FC" w:rsidRDefault="008478FC" w:rsidP="008478FC">
            <w:pPr>
              <w:tabs>
                <w:tab w:val="left" w:pos="1428"/>
              </w:tabs>
              <w:spacing w:after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478F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8478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</w:t>
            </w:r>
            <w:r w:rsidRPr="008478F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ภาวะผู้นำด้าน</w:t>
            </w:r>
            <w:r w:rsidRPr="008478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มุ่งประสาน</w:t>
            </w:r>
          </w:p>
          <w:p w:rsidR="008478FC" w:rsidRPr="008478FC" w:rsidRDefault="008478FC" w:rsidP="008478FC">
            <w:pPr>
              <w:tabs>
                <w:tab w:val="left" w:pos="1428"/>
              </w:tabs>
              <w:spacing w:after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78FC" w:rsidRPr="008478FC" w:rsidTr="005340B0">
        <w:tc>
          <w:tcPr>
            <w:tcW w:w="734" w:type="dxa"/>
            <w:shd w:val="clear" w:color="auto" w:fill="auto"/>
          </w:tcPr>
          <w:p w:rsidR="008478FC" w:rsidRPr="008478FC" w:rsidRDefault="008478FC" w:rsidP="008478FC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478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</w:p>
        </w:tc>
        <w:tc>
          <w:tcPr>
            <w:tcW w:w="4320" w:type="dxa"/>
            <w:shd w:val="clear" w:color="auto" w:fill="auto"/>
          </w:tcPr>
          <w:p w:rsidR="008478FC" w:rsidRPr="008478FC" w:rsidRDefault="008478FC" w:rsidP="008478FC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นายทหารหญิงชั้นสัญญาบัตร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เป็นผู้ส่งเสริมและสนับสนุนให้ผู้ใต้บังคับบัญชาร่วมมือร่วมใจกันในการปฏิบัติงาน จัดให้มีการประชุมร่วมกันอย่างสม่ำเสมอเพื่อประสานสัมพันธ์ให้เกิดความสามัคคีในหน่วยงาน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78FC" w:rsidRPr="008478FC" w:rsidTr="005340B0">
        <w:trPr>
          <w:trHeight w:val="1592"/>
        </w:trPr>
        <w:tc>
          <w:tcPr>
            <w:tcW w:w="734" w:type="dxa"/>
            <w:shd w:val="clear" w:color="auto" w:fill="auto"/>
          </w:tcPr>
          <w:p w:rsidR="008478FC" w:rsidRPr="008478FC" w:rsidRDefault="008478FC" w:rsidP="008478FC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๒๐</w:t>
            </w:r>
          </w:p>
        </w:tc>
        <w:tc>
          <w:tcPr>
            <w:tcW w:w="4320" w:type="dxa"/>
            <w:shd w:val="clear" w:color="auto" w:fill="auto"/>
          </w:tcPr>
          <w:p w:rsidR="008478FC" w:rsidRPr="008478FC" w:rsidRDefault="008478FC" w:rsidP="008478FC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นายทหารหญิงชั้นสัญญาบัตร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เป็นผู้ใช้วิธีให้คำแนะนำ</w:t>
            </w:r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ช่วยเหลือ</w:t>
            </w:r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เมื่อพบข้อบกพร่องหรือผิดพลาดในการปฏิบัติงานและให้โอกาสปรับปรุงแก้ไข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78FC" w:rsidRPr="008478FC" w:rsidTr="005340B0">
        <w:tc>
          <w:tcPr>
            <w:tcW w:w="734" w:type="dxa"/>
            <w:shd w:val="clear" w:color="auto" w:fill="auto"/>
          </w:tcPr>
          <w:p w:rsidR="008478FC" w:rsidRPr="008478FC" w:rsidRDefault="008478FC" w:rsidP="008478FC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๒๑</w:t>
            </w:r>
          </w:p>
        </w:tc>
        <w:tc>
          <w:tcPr>
            <w:tcW w:w="4320" w:type="dxa"/>
            <w:shd w:val="clear" w:color="auto" w:fill="auto"/>
          </w:tcPr>
          <w:p w:rsidR="008478FC" w:rsidRPr="008478FC" w:rsidRDefault="008478FC" w:rsidP="008478FC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นายทหารหญิงชั้นสัญญาบัตร</w:t>
            </w:r>
            <w:r w:rsidRPr="00847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เป็นผู้ประสานความต้องการของแต่ละบุคคลกับเป้าหมายขององค์การ โดยใช้วิธีการจูงใจ</w:t>
            </w:r>
            <w:r w:rsidRPr="008478F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47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ทำให้ผู้ใต้บังคับบัญชารู้สึกว่าไม่ถูกบีบบังคับ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478FC" w:rsidRPr="008478FC" w:rsidRDefault="008478FC" w:rsidP="008478FC">
      <w:pPr>
        <w:rPr>
          <w:cs/>
        </w:rPr>
      </w:pPr>
    </w:p>
    <w:p w:rsidR="008478FC" w:rsidRPr="008478FC" w:rsidRDefault="008478FC" w:rsidP="008478FC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8478FC">
        <w:rPr>
          <w:cs/>
        </w:rPr>
        <w:br w:type="page"/>
      </w:r>
      <w:r w:rsidRPr="008478FC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lastRenderedPageBreak/>
        <w:t xml:space="preserve">ตอนที่ </w:t>
      </w:r>
      <w:r w:rsidRPr="008478FC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๔</w:t>
      </w:r>
      <w:r w:rsidRPr="008478FC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8478FC">
        <w:rPr>
          <w:rFonts w:ascii="TH SarabunIT๙" w:hAnsi="TH SarabunIT๙" w:cs="TH SarabunIT๙"/>
          <w:color w:val="000000"/>
          <w:sz w:val="32"/>
          <w:szCs w:val="32"/>
          <w:cs/>
        </w:rPr>
        <w:t>แบบสอบถาม</w:t>
      </w:r>
      <w:r w:rsidRPr="008478FC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Pr="008478FC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ภาวะผู้นำ</w:t>
      </w:r>
      <w:r w:rsidRPr="008478FC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แห่งการเปลี่ยนแปลงระดับผู้บริหาร</w:t>
      </w:r>
      <w:r w:rsidRPr="008478FC">
        <w:rPr>
          <w:rFonts w:ascii="TH SarabunIT๙" w:hAnsi="TH SarabunIT๙" w:cs="TH SarabunIT๙"/>
          <w:color w:val="000000"/>
          <w:sz w:val="32"/>
          <w:szCs w:val="32"/>
          <w:cs/>
        </w:rPr>
        <w:t>นายทหารหญิงชั้นสัญญาบัตรกองทัพอากาศ</w:t>
      </w:r>
      <w:r w:rsidRPr="008478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478FC"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  <w:t xml:space="preserve">         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6"/>
        <w:gridCol w:w="17"/>
        <w:gridCol w:w="4398"/>
        <w:gridCol w:w="31"/>
        <w:gridCol w:w="781"/>
        <w:gridCol w:w="7"/>
        <w:gridCol w:w="720"/>
        <w:gridCol w:w="814"/>
        <w:gridCol w:w="812"/>
        <w:gridCol w:w="814"/>
      </w:tblGrid>
      <w:tr w:rsidR="008478FC" w:rsidRPr="008478FC" w:rsidTr="005340B0">
        <w:trPr>
          <w:trHeight w:val="300"/>
        </w:trPr>
        <w:tc>
          <w:tcPr>
            <w:tcW w:w="518" w:type="dxa"/>
            <w:vMerge w:val="restart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7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ข้อที่</w:t>
            </w:r>
          </w:p>
        </w:tc>
        <w:tc>
          <w:tcPr>
            <w:tcW w:w="4462" w:type="dxa"/>
            <w:gridSpan w:val="4"/>
            <w:vMerge w:val="restart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4"/>
                <w:szCs w:val="4"/>
              </w:rPr>
            </w:pPr>
          </w:p>
          <w:p w:rsidR="008478FC" w:rsidRPr="008478FC" w:rsidRDefault="008478FC" w:rsidP="008478FC">
            <w:pPr>
              <w:tabs>
                <w:tab w:val="left" w:pos="2016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78F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ภาวะผู้นำ</w:t>
            </w:r>
            <w:r w:rsidRPr="008478FC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แห่งการเปลี่ยนแปลง</w:t>
            </w:r>
            <w:r w:rsidRPr="008478FC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ของ</w:t>
            </w:r>
            <w:r w:rsidRPr="008478FC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นายทหารหญิงชั้นสัญญาบัตรกองทัพอากาศ</w:t>
            </w:r>
          </w:p>
        </w:tc>
        <w:tc>
          <w:tcPr>
            <w:tcW w:w="3948" w:type="dxa"/>
            <w:gridSpan w:val="6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7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8478FC" w:rsidRPr="008478FC" w:rsidTr="005340B0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62" w:type="dxa"/>
            <w:gridSpan w:val="4"/>
            <w:vMerge/>
            <w:shd w:val="clear" w:color="auto" w:fill="auto"/>
          </w:tcPr>
          <w:p w:rsidR="008478FC" w:rsidRPr="008478FC" w:rsidRDefault="008478FC" w:rsidP="008478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88" w:type="dxa"/>
            <w:gridSpan w:val="2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7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เห็นด้วย</w:t>
            </w:r>
          </w:p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7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อย่างยิ่ง</w:t>
            </w: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7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เห็นด้วย</w:t>
            </w:r>
          </w:p>
        </w:tc>
        <w:tc>
          <w:tcPr>
            <w:tcW w:w="814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7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ไม่แน่ใจ</w:t>
            </w:r>
          </w:p>
        </w:tc>
        <w:tc>
          <w:tcPr>
            <w:tcW w:w="812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7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ไม่เห็นด้วย</w:t>
            </w:r>
          </w:p>
        </w:tc>
        <w:tc>
          <w:tcPr>
            <w:tcW w:w="814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7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ไม่เห็นด้วยอย่างยิ่ง</w:t>
            </w:r>
          </w:p>
        </w:tc>
      </w:tr>
      <w:tr w:rsidR="008478FC" w:rsidRPr="008478FC" w:rsidTr="005340B0">
        <w:trPr>
          <w:trHeight w:val="300"/>
        </w:trPr>
        <w:tc>
          <w:tcPr>
            <w:tcW w:w="8928" w:type="dxa"/>
            <w:gridSpan w:val="11"/>
            <w:shd w:val="clear" w:color="auto" w:fill="auto"/>
          </w:tcPr>
          <w:p w:rsidR="008478FC" w:rsidRPr="008478FC" w:rsidRDefault="008478FC" w:rsidP="008478FC">
            <w:pPr>
              <w:keepNext/>
              <w:numPr>
                <w:ilvl w:val="0"/>
                <w:numId w:val="1"/>
              </w:numPr>
              <w:spacing w:after="0" w:line="240" w:lineRule="auto"/>
              <w:ind w:left="1170" w:hanging="318"/>
              <w:outlineLvl w:val="2"/>
              <w:rPr>
                <w:rFonts w:ascii="TH SarabunIT๙" w:eastAsia="Times New Roman" w:hAnsi="TH SarabunIT๙" w:cs="TH SarabunIT๙"/>
                <w:b/>
                <w:bCs/>
                <w:color w:val="000000"/>
                <w:sz w:val="12"/>
                <w:szCs w:val="12"/>
              </w:rPr>
            </w:pPr>
            <w:r w:rsidRPr="008478FC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การส่งเสริมการเรียนรู้ภายในองค์กร กระตุ้นการใช้ปัญญาและการปรับตัว</w:t>
            </w:r>
          </w:p>
          <w:p w:rsidR="008478FC" w:rsidRPr="008478FC" w:rsidRDefault="008478FC" w:rsidP="008478FC"/>
        </w:tc>
      </w:tr>
      <w:tr w:rsidR="008478FC" w:rsidRPr="008478FC" w:rsidTr="005340B0">
        <w:trPr>
          <w:trHeight w:val="300"/>
        </w:trPr>
        <w:tc>
          <w:tcPr>
            <w:tcW w:w="518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 w:hint="cs"/>
                <w:color w:val="000000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๑</w:t>
            </w:r>
          </w:p>
        </w:tc>
        <w:tc>
          <w:tcPr>
            <w:tcW w:w="4462" w:type="dxa"/>
            <w:gridSpan w:val="4"/>
            <w:shd w:val="clear" w:color="auto" w:fill="auto"/>
          </w:tcPr>
          <w:p w:rsidR="008478FC" w:rsidRPr="008478FC" w:rsidRDefault="008478FC" w:rsidP="008478FC">
            <w:pPr>
              <w:jc w:val="thaiDistribute"/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นายทหารหญิงชั้นสัญญาบัตร</w:t>
            </w:r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สนับสนุนให้ผู้ร่วมงานนำเทคโนโลยีสมัยใหม่มาใช้ในการปฏิบัติงานและการพัฒนาคุณภาพของงาน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4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2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4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8478FC" w:rsidRPr="008478FC" w:rsidTr="005340B0">
        <w:trPr>
          <w:trHeight w:val="300"/>
        </w:trPr>
        <w:tc>
          <w:tcPr>
            <w:tcW w:w="518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๒</w:t>
            </w:r>
          </w:p>
        </w:tc>
        <w:tc>
          <w:tcPr>
            <w:tcW w:w="4462" w:type="dxa"/>
            <w:gridSpan w:val="4"/>
            <w:shd w:val="clear" w:color="auto" w:fill="auto"/>
          </w:tcPr>
          <w:p w:rsidR="008478FC" w:rsidRPr="008478FC" w:rsidRDefault="008478FC" w:rsidP="008478FC">
            <w:pPr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นายทหารหญิงชั้นสัญญาบัตร</w:t>
            </w:r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ส่งเสริมให้ผู้ร่วมงานมีส่วนร่วมในการแก้ปัญหาที่เกิดขึ้นด้วยวิธีการใหม่ๆ และการสนับสนุนความคิดริเริ่ม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4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2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4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8478FC" w:rsidRPr="008478FC" w:rsidTr="005340B0">
        <w:trPr>
          <w:trHeight w:val="300"/>
        </w:trPr>
        <w:tc>
          <w:tcPr>
            <w:tcW w:w="518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 w:hint="cs"/>
                <w:color w:val="000000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๓</w:t>
            </w:r>
          </w:p>
        </w:tc>
        <w:tc>
          <w:tcPr>
            <w:tcW w:w="4462" w:type="dxa"/>
            <w:gridSpan w:val="4"/>
            <w:shd w:val="clear" w:color="auto" w:fill="auto"/>
          </w:tcPr>
          <w:p w:rsidR="008478FC" w:rsidRPr="008478FC" w:rsidRDefault="008478FC" w:rsidP="008478FC">
            <w:pPr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นายทหารหญิงชั้นสัญญาบัตร</w:t>
            </w:r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แจ้งข้อมูลข่าวสารการ</w:t>
            </w:r>
            <w:proofErr w:type="spellStart"/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เปลี่นยน</w:t>
            </w:r>
            <w:proofErr w:type="spellEnd"/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แปลงทางการศึกษาแก่ผู้ร่วมงานได้รับทราบสม่ำเสมอเพื่อให้ทันต่อการเปล</w:t>
            </w:r>
            <w:proofErr w:type="spellStart"/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ลี่ยน</w:t>
            </w:r>
            <w:proofErr w:type="spellEnd"/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แปลง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4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2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4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8478FC" w:rsidRPr="008478FC" w:rsidTr="005340B0">
        <w:trPr>
          <w:trHeight w:val="300"/>
        </w:trPr>
        <w:tc>
          <w:tcPr>
            <w:tcW w:w="8928" w:type="dxa"/>
            <w:gridSpan w:val="11"/>
            <w:shd w:val="clear" w:color="auto" w:fill="auto"/>
          </w:tcPr>
          <w:p w:rsidR="008478FC" w:rsidRPr="008478FC" w:rsidRDefault="008478FC" w:rsidP="008478FC">
            <w:pPr>
              <w:keepNext/>
              <w:spacing w:after="0" w:line="240" w:lineRule="auto"/>
              <w:outlineLvl w:val="2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</w:pPr>
            <w:r w:rsidRPr="008478FC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</w:p>
          <w:p w:rsidR="008478FC" w:rsidRPr="008478FC" w:rsidRDefault="008478FC" w:rsidP="008478FC">
            <w:pPr>
              <w:keepNext/>
              <w:spacing w:after="0" w:line="240" w:lineRule="auto"/>
              <w:outlineLvl w:val="2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8478FC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การสร้างโอกาสจินตนาการใหม่ๆสร้างแรงบันดาลใจแก่ผู้ตาม</w:t>
            </w:r>
          </w:p>
          <w:p w:rsidR="008478FC" w:rsidRPr="008478FC" w:rsidRDefault="008478FC" w:rsidP="008478FC"/>
        </w:tc>
      </w:tr>
      <w:tr w:rsidR="008478FC" w:rsidRPr="008478FC" w:rsidTr="005340B0">
        <w:trPr>
          <w:trHeight w:val="300"/>
        </w:trPr>
        <w:tc>
          <w:tcPr>
            <w:tcW w:w="534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๔</w:t>
            </w:r>
          </w:p>
        </w:tc>
        <w:tc>
          <w:tcPr>
            <w:tcW w:w="4446" w:type="dxa"/>
            <w:gridSpan w:val="3"/>
            <w:shd w:val="clear" w:color="auto" w:fill="auto"/>
          </w:tcPr>
          <w:p w:rsidR="008478FC" w:rsidRPr="008478FC" w:rsidRDefault="008478FC" w:rsidP="008478FC">
            <w:pPr>
              <w:jc w:val="thaiDistribute"/>
              <w:rPr>
                <w:rFonts w:ascii="TH SarabunIT๙" w:hAnsi="TH SarabunIT๙" w:cs="TH SarabunIT๙" w:hint="cs"/>
                <w:color w:val="000000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นายทหารหญิงชั้นสัญญาบัตร</w:t>
            </w:r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กระตุ้น</w:t>
            </w:r>
            <w:proofErr w:type="spellStart"/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ให่</w:t>
            </w:r>
            <w:proofErr w:type="spellEnd"/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ผู้ร่วมงานเกิดความสนใจที่จะค้นหาวิธีการใหม่ๆในการพัฒนางานให้สำ</w:t>
            </w:r>
            <w:proofErr w:type="spellStart"/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เหร็จ</w:t>
            </w:r>
            <w:proofErr w:type="spellEnd"/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ลุล่วงบรรลุตามเป้าหมายและทำงานร่วมกันเป็นทีมอย่างมีประสิทธิภาพ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4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2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4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8478FC" w:rsidRPr="008478FC" w:rsidTr="005340B0">
        <w:trPr>
          <w:trHeight w:val="300"/>
        </w:trPr>
        <w:tc>
          <w:tcPr>
            <w:tcW w:w="534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</w:p>
        </w:tc>
        <w:tc>
          <w:tcPr>
            <w:tcW w:w="4446" w:type="dxa"/>
            <w:gridSpan w:val="3"/>
            <w:shd w:val="clear" w:color="auto" w:fill="auto"/>
          </w:tcPr>
          <w:p w:rsidR="008478FC" w:rsidRPr="008478FC" w:rsidRDefault="008478FC" w:rsidP="008478FC">
            <w:pPr>
              <w:jc w:val="thaiDistribute"/>
              <w:rPr>
                <w:rFonts w:ascii="TH SarabunIT๙" w:hAnsi="TH SarabunIT๙" w:cs="TH SarabunIT๙" w:hint="cs"/>
                <w:color w:val="000000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นายทหารหญิงชั้นสัญญาบัต</w:t>
            </w:r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รมองการณ์ไกล แสดงความเชื่อมั่นและแสดงให้เห็นความตั้งใจอย่างแน่วแน่ว่าจะบรรลุเป้าหมายได้</w:t>
            </w:r>
          </w:p>
          <w:p w:rsidR="008478FC" w:rsidRPr="008478FC" w:rsidRDefault="008478FC" w:rsidP="008478FC">
            <w:pPr>
              <w:jc w:val="thaiDistribute"/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</w:pPr>
          </w:p>
        </w:tc>
        <w:tc>
          <w:tcPr>
            <w:tcW w:w="788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4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2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4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8478FC" w:rsidRPr="008478FC" w:rsidTr="005340B0">
        <w:trPr>
          <w:trHeight w:val="300"/>
        </w:trPr>
        <w:tc>
          <w:tcPr>
            <w:tcW w:w="534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๖</w:t>
            </w:r>
          </w:p>
        </w:tc>
        <w:tc>
          <w:tcPr>
            <w:tcW w:w="4446" w:type="dxa"/>
            <w:gridSpan w:val="3"/>
            <w:shd w:val="clear" w:color="auto" w:fill="auto"/>
          </w:tcPr>
          <w:p w:rsidR="008478FC" w:rsidRPr="008478FC" w:rsidRDefault="008478FC" w:rsidP="008478FC">
            <w:pPr>
              <w:jc w:val="thaiDistribute"/>
              <w:rPr>
                <w:rFonts w:ascii="TH SarabunIT๙" w:hAnsi="TH SarabunIT๙" w:cs="TH SarabunIT๙" w:hint="cs"/>
                <w:color w:val="000000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นายทหารหญิงชั้นสัญญาบัตร</w:t>
            </w:r>
            <w:r w:rsidRPr="00847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ยอมรับฟังความคิดเห็น</w:t>
            </w:r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lastRenderedPageBreak/>
              <w:t>ของ</w:t>
            </w:r>
            <w:proofErr w:type="spellStart"/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ผุ้</w:t>
            </w:r>
            <w:proofErr w:type="spellEnd"/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ร่วมงานเปิดโอกาสให้ผู้ร่วมงานหาจุดเด่นและจุดด้อยขององค์กรเพื่อพัฒนางาน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4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2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4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8478FC" w:rsidRPr="008478FC" w:rsidTr="005340B0">
        <w:trPr>
          <w:trHeight w:val="300"/>
        </w:trPr>
        <w:tc>
          <w:tcPr>
            <w:tcW w:w="534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๗</w:t>
            </w:r>
          </w:p>
        </w:tc>
        <w:tc>
          <w:tcPr>
            <w:tcW w:w="4446" w:type="dxa"/>
            <w:gridSpan w:val="3"/>
            <w:shd w:val="clear" w:color="auto" w:fill="auto"/>
          </w:tcPr>
          <w:p w:rsidR="008478FC" w:rsidRPr="008478FC" w:rsidRDefault="008478FC" w:rsidP="008478FC">
            <w:pPr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นายทหารหญิงชั้นสัญญาบัตรกองทัพอากาศ</w:t>
            </w:r>
            <w:r w:rsidRPr="00847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ประพฤติตัวเป็นแบบอย่าง</w:t>
            </w:r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ให้กับ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ผู้ตาม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และ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เป็นที่ยกย่อง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เคารพนับถือ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ศรัทธา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ไว้วางใจ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จน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ทำให้ผู้ตามเกิดความภาคภูมิใจเมื่อร่วมงานกัน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4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2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4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8478FC" w:rsidRPr="008478FC" w:rsidTr="005340B0">
        <w:trPr>
          <w:trHeight w:val="300"/>
        </w:trPr>
        <w:tc>
          <w:tcPr>
            <w:tcW w:w="534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๘</w:t>
            </w:r>
          </w:p>
        </w:tc>
        <w:tc>
          <w:tcPr>
            <w:tcW w:w="4446" w:type="dxa"/>
            <w:gridSpan w:val="3"/>
            <w:shd w:val="clear" w:color="auto" w:fill="auto"/>
          </w:tcPr>
          <w:p w:rsidR="008478FC" w:rsidRPr="008478FC" w:rsidRDefault="008478FC" w:rsidP="008478FC">
            <w:pPr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นายทหารหญิงชั้นสัญญาบัตรกองทัพอากาศ</w:t>
            </w:r>
            <w:r w:rsidRPr="00847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สร้างความผูกพันในการเปลี่ยนแปลงวัตถุประสงค์และกลยุทธ์ขององค์การ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4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2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4" w:type="dxa"/>
            <w:shd w:val="clear" w:color="auto" w:fill="auto"/>
          </w:tcPr>
          <w:p w:rsidR="008478FC" w:rsidRPr="008478FC" w:rsidRDefault="008478FC" w:rsidP="008478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8478FC" w:rsidRPr="008478FC" w:rsidTr="005340B0">
        <w:trPr>
          <w:trHeight w:val="300"/>
        </w:trPr>
        <w:tc>
          <w:tcPr>
            <w:tcW w:w="8928" w:type="dxa"/>
            <w:gridSpan w:val="11"/>
            <w:shd w:val="clear" w:color="auto" w:fill="auto"/>
          </w:tcPr>
          <w:p w:rsidR="008478FC" w:rsidRPr="008478FC" w:rsidRDefault="008478FC" w:rsidP="008478FC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478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</w:t>
            </w:r>
          </w:p>
          <w:p w:rsidR="008478FC" w:rsidRPr="008478FC" w:rsidRDefault="008478FC" w:rsidP="008478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การคำนึงถึงปัจเจกบุคคล</w:t>
            </w:r>
          </w:p>
          <w:p w:rsidR="008478FC" w:rsidRPr="008478FC" w:rsidRDefault="008478FC" w:rsidP="008478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8478FC" w:rsidRPr="008478FC" w:rsidTr="005340B0">
        <w:trPr>
          <w:trHeight w:val="300"/>
        </w:trPr>
        <w:tc>
          <w:tcPr>
            <w:tcW w:w="551" w:type="dxa"/>
            <w:gridSpan w:val="3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๙</w:t>
            </w:r>
          </w:p>
        </w:tc>
        <w:tc>
          <w:tcPr>
            <w:tcW w:w="4398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thaiDistribute"/>
              <w:rPr>
                <w:rFonts w:ascii="TH SarabunIT๙" w:hAnsi="TH SarabunIT๙" w:cs="TH SarabunIT๙" w:hint="cs"/>
                <w:color w:val="000000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นายทหารหญิงชั้นสัญญาบัตร</w:t>
            </w:r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ให้ความสนใจแก่ผู้ร่วมงานทุกคน มอบหมายงานโดยคำนึงถึงความสามารถของแต่ละบุคคล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727" w:type="dxa"/>
            <w:gridSpan w:val="2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4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2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4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8478FC" w:rsidRPr="008478FC" w:rsidTr="005340B0">
        <w:trPr>
          <w:trHeight w:val="300"/>
        </w:trPr>
        <w:tc>
          <w:tcPr>
            <w:tcW w:w="551" w:type="dxa"/>
            <w:gridSpan w:val="3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</w:t>
            </w:r>
          </w:p>
        </w:tc>
        <w:tc>
          <w:tcPr>
            <w:tcW w:w="4398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นายทหารหญิงชั้นสัญญาบัตร</w:t>
            </w:r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ส่งเสริมให้ผู้ร่วมงานสนใจพัฒนาจุดเด่นของตนเอง</w:t>
            </w: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47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727" w:type="dxa"/>
            <w:gridSpan w:val="2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4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2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4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8478FC" w:rsidRPr="008478FC" w:rsidTr="005340B0">
        <w:trPr>
          <w:trHeight w:val="300"/>
        </w:trPr>
        <w:tc>
          <w:tcPr>
            <w:tcW w:w="551" w:type="dxa"/>
            <w:gridSpan w:val="3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๑๑</w:t>
            </w:r>
          </w:p>
        </w:tc>
        <w:tc>
          <w:tcPr>
            <w:tcW w:w="4398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8478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นายทหารหญิงชั้นสัญญาบัตร</w:t>
            </w:r>
            <w:r w:rsidRPr="008478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เปิดโอกาสให้ผู้ร่วมงานเข้าพบเพื่อปรึกษาหารือและให้คำแนะนำ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727" w:type="dxa"/>
            <w:gridSpan w:val="2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4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2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14" w:type="dxa"/>
            <w:shd w:val="clear" w:color="auto" w:fill="auto"/>
          </w:tcPr>
          <w:p w:rsidR="008478FC" w:rsidRPr="008478FC" w:rsidRDefault="008478FC" w:rsidP="008478F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8478FC" w:rsidRPr="008478FC" w:rsidRDefault="008478FC" w:rsidP="008478FC">
      <w:pPr>
        <w:rPr>
          <w:rFonts w:hint="cs"/>
        </w:rPr>
      </w:pPr>
    </w:p>
    <w:p w:rsidR="008478FC" w:rsidRPr="008478FC" w:rsidRDefault="008478FC" w:rsidP="008478FC">
      <w:pPr>
        <w:autoSpaceDE w:val="0"/>
        <w:autoSpaceDN w:val="0"/>
        <w:adjustRightInd w:val="0"/>
        <w:spacing w:after="0" w:line="240" w:lineRule="auto"/>
        <w:contextualSpacing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478FC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br w:type="page"/>
      </w:r>
      <w:r w:rsidRPr="008478FC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lastRenderedPageBreak/>
        <w:t xml:space="preserve">ตอนที่ </w:t>
      </w:r>
      <w:r w:rsidRPr="008478FC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๕</w:t>
      </w:r>
      <w:r w:rsidRPr="008478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8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แบบสอบถามเกี่ยวกับ</w:t>
      </w:r>
      <w:r w:rsidRPr="008478F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การเสริมสร้างคุณลักษณะภาวะผู้นำที่พึงประสงค์</w:t>
      </w:r>
      <w:r w:rsidRPr="008478FC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Pr="008478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8478FC" w:rsidRPr="008478FC" w:rsidRDefault="008478FC" w:rsidP="008478FC">
      <w:pPr>
        <w:autoSpaceDE w:val="0"/>
        <w:autoSpaceDN w:val="0"/>
        <w:adjustRightInd w:val="0"/>
        <w:spacing w:after="0" w:line="240" w:lineRule="auto"/>
        <w:contextualSpacing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478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Pr="008478FC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ข้อเสนอแนะเกี่ยวกับหลัก</w:t>
      </w:r>
      <w:r w:rsidRPr="008478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8478FC">
        <w:rPr>
          <w:rFonts w:ascii="TH SarabunIT๙" w:hAnsi="TH SarabunIT๙" w:cs="TH SarabunIT๙"/>
          <w:b/>
          <w:bCs/>
          <w:sz w:val="32"/>
          <w:szCs w:val="32"/>
          <w:cs/>
        </w:rPr>
        <w:t>ปาปณิก</w:t>
      </w:r>
      <w:r w:rsidRPr="008478FC"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</w:t>
      </w:r>
      <w:proofErr w:type="spellEnd"/>
      <w:r w:rsidRPr="008478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๓</w:t>
      </w:r>
    </w:p>
    <w:p w:rsidR="008478FC" w:rsidRPr="008478FC" w:rsidRDefault="008478FC" w:rsidP="008478FC">
      <w:pPr>
        <w:autoSpaceDE w:val="0"/>
        <w:autoSpaceDN w:val="0"/>
        <w:adjustRightInd w:val="0"/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478FC" w:rsidRPr="008478FC" w:rsidRDefault="008478FC" w:rsidP="008478FC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78F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8478F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8478FC">
        <w:rPr>
          <w:rFonts w:ascii="TH SarabunIT๙" w:hAnsi="TH SarabunIT๙" w:cs="TH SarabunIT๙"/>
          <w:sz w:val="32"/>
          <w:szCs w:val="32"/>
        </w:rPr>
        <w:t xml:space="preserve">  </w:t>
      </w:r>
      <w:r w:rsidRPr="008478FC">
        <w:rPr>
          <w:rFonts w:ascii="TH SarabunPSK" w:hAnsi="TH SarabunPSK" w:cs="TH SarabunPSK"/>
          <w:b/>
          <w:bCs/>
          <w:sz w:val="32"/>
          <w:szCs w:val="32"/>
          <w:cs/>
        </w:rPr>
        <w:t>การเสริมสร้างคุณลักษณะภาวะผู้นำที่พึงประสงค์</w:t>
      </w:r>
      <w:r w:rsidRPr="008478FC">
        <w:rPr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  <w:r w:rsidRPr="008478FC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นายทหารหญิงชั้นสัญญาบัตร </w:t>
      </w:r>
      <w:r w:rsidRPr="008478FC">
        <w:rPr>
          <w:rFonts w:ascii="TH SarabunPSK" w:hAnsi="TH SarabunPSK" w:cs="TH SarabunPSK" w:hint="cs"/>
          <w:sz w:val="32"/>
          <w:szCs w:val="32"/>
          <w:cs/>
        </w:rPr>
        <w:t>กองทัพอากาศตามแนวพุทธธรรม</w:t>
      </w:r>
      <w:r w:rsidRPr="008478FC">
        <w:rPr>
          <w:rFonts w:ascii="TH SarabunPSK" w:hAnsi="TH SarabunPSK" w:cs="TH SarabunPSK"/>
          <w:sz w:val="32"/>
          <w:szCs w:val="32"/>
          <w:cs/>
        </w:rPr>
        <w:t xml:space="preserve"> ควรเป็นอย่างไร</w:t>
      </w:r>
    </w:p>
    <w:p w:rsidR="008478FC" w:rsidRPr="008478FC" w:rsidRDefault="008478FC" w:rsidP="008478FC">
      <w:pPr>
        <w:autoSpaceDE w:val="0"/>
        <w:autoSpaceDN w:val="0"/>
        <w:adjustRightInd w:val="0"/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478F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8478FC" w:rsidRPr="008478FC" w:rsidRDefault="008478FC" w:rsidP="008478FC">
      <w:pPr>
        <w:autoSpaceDE w:val="0"/>
        <w:autoSpaceDN w:val="0"/>
        <w:adjustRightInd w:val="0"/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478F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8478FC" w:rsidRPr="008478FC" w:rsidRDefault="008478FC" w:rsidP="008478FC">
      <w:pPr>
        <w:autoSpaceDE w:val="0"/>
        <w:autoSpaceDN w:val="0"/>
        <w:adjustRightInd w:val="0"/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478FC">
        <w:rPr>
          <w:rFonts w:ascii="TH SarabunIT๙" w:hAnsi="TH SarabunIT๙" w:cs="TH SarabunIT๙"/>
          <w:sz w:val="32"/>
          <w:szCs w:val="32"/>
          <w:cs/>
        </w:rPr>
        <w:t>ข้อเสนอแนะ</w:t>
      </w:r>
    </w:p>
    <w:p w:rsidR="008478FC" w:rsidRPr="008478FC" w:rsidRDefault="008478FC" w:rsidP="008478FC">
      <w:pPr>
        <w:autoSpaceDE w:val="0"/>
        <w:autoSpaceDN w:val="0"/>
        <w:adjustRightInd w:val="0"/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478F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8478FC" w:rsidRPr="008478FC" w:rsidRDefault="008478FC" w:rsidP="008478FC">
      <w:pPr>
        <w:autoSpaceDE w:val="0"/>
        <w:autoSpaceDN w:val="0"/>
        <w:adjustRightInd w:val="0"/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478F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8478FC" w:rsidRPr="008478FC" w:rsidRDefault="008478FC" w:rsidP="008478FC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78FC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8478F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478FC">
        <w:rPr>
          <w:rFonts w:ascii="TH SarabunIT๙" w:hAnsi="TH SarabunIT๙" w:cs="TH SarabunIT๙"/>
          <w:sz w:val="32"/>
          <w:szCs w:val="32"/>
        </w:rPr>
        <w:t xml:space="preserve"> </w:t>
      </w:r>
      <w:r w:rsidRPr="008478FC">
        <w:rPr>
          <w:rFonts w:ascii="TH SarabunPSK" w:hAnsi="TH SarabunPSK" w:cs="TH SarabunPSK"/>
          <w:b/>
          <w:bCs/>
          <w:sz w:val="32"/>
          <w:szCs w:val="32"/>
          <w:cs/>
        </w:rPr>
        <w:t>การเสริมสร้างคุณลักษณะภาวะผู้นำที่พึงประสงค์</w:t>
      </w:r>
      <w:r w:rsidRPr="008478FC">
        <w:rPr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  <w:r w:rsidRPr="008478FC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นายทหารหญิงชั้นสัญญาบัตร </w:t>
      </w:r>
      <w:r w:rsidRPr="008478FC">
        <w:rPr>
          <w:rFonts w:ascii="TH SarabunPSK" w:hAnsi="TH SarabunPSK" w:cs="TH SarabunPSK" w:hint="cs"/>
          <w:sz w:val="32"/>
          <w:szCs w:val="32"/>
          <w:cs/>
        </w:rPr>
        <w:t xml:space="preserve">กองทัพอากาศ </w:t>
      </w:r>
      <w:r w:rsidRPr="008478FC">
        <w:rPr>
          <w:rFonts w:ascii="TH SarabunPSK" w:hAnsi="TH SarabunPSK" w:cs="TH SarabunPSK"/>
          <w:sz w:val="32"/>
          <w:szCs w:val="32"/>
          <w:cs/>
        </w:rPr>
        <w:t>ด้านจักขุมา</w:t>
      </w:r>
      <w:r w:rsidRPr="008478FC">
        <w:rPr>
          <w:rFonts w:ascii="TH SarabunPSK" w:hAnsi="TH SarabunPSK" w:cs="TH SarabunPSK"/>
          <w:sz w:val="32"/>
          <w:szCs w:val="32"/>
        </w:rPr>
        <w:t xml:space="preserve">: </w:t>
      </w:r>
      <w:r w:rsidRPr="008478FC">
        <w:rPr>
          <w:rFonts w:ascii="TH SarabunPSK" w:hAnsi="TH SarabunPSK" w:cs="TH SarabunPSK"/>
          <w:sz w:val="32"/>
          <w:szCs w:val="32"/>
          <w:cs/>
        </w:rPr>
        <w:t>การมีปัญญามองการณ์ไกล รู้จักเหตุผลที่เกิดขึ้นอย่างชัดเจน  ควรเป็นอย่างไร</w:t>
      </w:r>
    </w:p>
    <w:p w:rsidR="008478FC" w:rsidRPr="008478FC" w:rsidRDefault="008478FC" w:rsidP="008478FC">
      <w:pPr>
        <w:autoSpaceDE w:val="0"/>
        <w:autoSpaceDN w:val="0"/>
        <w:adjustRightInd w:val="0"/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478F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8478FC" w:rsidRPr="008478FC" w:rsidRDefault="008478FC" w:rsidP="008478FC">
      <w:pPr>
        <w:autoSpaceDE w:val="0"/>
        <w:autoSpaceDN w:val="0"/>
        <w:adjustRightInd w:val="0"/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478F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8478FC" w:rsidRPr="008478FC" w:rsidRDefault="008478FC" w:rsidP="008478FC">
      <w:pPr>
        <w:autoSpaceDE w:val="0"/>
        <w:autoSpaceDN w:val="0"/>
        <w:adjustRightInd w:val="0"/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478FC">
        <w:rPr>
          <w:rFonts w:ascii="TH SarabunIT๙" w:hAnsi="TH SarabunIT๙" w:cs="TH SarabunIT๙"/>
          <w:sz w:val="32"/>
          <w:szCs w:val="32"/>
          <w:cs/>
        </w:rPr>
        <w:t>ข้อเสนอแนะ</w:t>
      </w:r>
    </w:p>
    <w:p w:rsidR="008478FC" w:rsidRPr="008478FC" w:rsidRDefault="008478FC" w:rsidP="008478FC">
      <w:pPr>
        <w:autoSpaceDE w:val="0"/>
        <w:autoSpaceDN w:val="0"/>
        <w:adjustRightInd w:val="0"/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478F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8478FC" w:rsidRPr="008478FC" w:rsidRDefault="008478FC" w:rsidP="008478FC">
      <w:pPr>
        <w:autoSpaceDE w:val="0"/>
        <w:autoSpaceDN w:val="0"/>
        <w:adjustRightInd w:val="0"/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478F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8478FC" w:rsidRPr="008478FC" w:rsidRDefault="008478FC" w:rsidP="008478FC">
      <w:pPr>
        <w:autoSpaceDE w:val="0"/>
        <w:autoSpaceDN w:val="0"/>
        <w:adjustRightInd w:val="0"/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8478FC" w:rsidRPr="008478FC" w:rsidRDefault="008478FC" w:rsidP="008478FC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8478FC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8478F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478FC">
        <w:rPr>
          <w:rFonts w:ascii="TH SarabunPSK" w:hAnsi="TH SarabunPSK" w:cs="TH SarabunPSK"/>
          <w:b/>
          <w:bCs/>
          <w:sz w:val="32"/>
          <w:szCs w:val="32"/>
          <w:cs/>
        </w:rPr>
        <w:t>การเสริมสร้างคุณลักษณะภาวะผู้นำที่พึงประสงค์</w:t>
      </w:r>
      <w:r w:rsidRPr="008478FC">
        <w:rPr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  <w:r w:rsidRPr="008478FC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นายทหารหญิงชั้นสัญญาบัตร </w:t>
      </w:r>
      <w:r w:rsidRPr="008478FC">
        <w:rPr>
          <w:rFonts w:ascii="TH SarabunPSK" w:hAnsi="TH SarabunPSK" w:cs="TH SarabunPSK" w:hint="cs"/>
          <w:sz w:val="32"/>
          <w:szCs w:val="32"/>
          <w:cs/>
        </w:rPr>
        <w:t xml:space="preserve">กองทัพอากาศ </w:t>
      </w:r>
      <w:r w:rsidRPr="008478FC">
        <w:rPr>
          <w:rFonts w:ascii="TH SarabunPSK" w:hAnsi="TH SarabunPSK" w:cs="TH SarabunPSK"/>
          <w:sz w:val="32"/>
          <w:szCs w:val="32"/>
          <w:cs/>
        </w:rPr>
        <w:t>ด้านวิธูโร</w:t>
      </w:r>
      <w:r w:rsidRPr="008478FC">
        <w:rPr>
          <w:rFonts w:ascii="TH SarabunPSK" w:hAnsi="TH SarabunPSK" w:cs="TH SarabunPSK"/>
          <w:sz w:val="32"/>
          <w:szCs w:val="32"/>
        </w:rPr>
        <w:t xml:space="preserve"> : </w:t>
      </w:r>
      <w:r w:rsidRPr="008478FC">
        <w:rPr>
          <w:rFonts w:ascii="TH SarabunPSK" w:hAnsi="TH SarabunPSK" w:cs="TH SarabunPSK"/>
          <w:sz w:val="32"/>
          <w:szCs w:val="32"/>
          <w:cs/>
        </w:rPr>
        <w:t>ผู้นำที่จัดการธุระได้ดี มีความเชี่ยวชาญในงาน ควรเป็นอย่างไร</w:t>
      </w:r>
    </w:p>
    <w:p w:rsidR="008478FC" w:rsidRPr="008478FC" w:rsidRDefault="008478FC" w:rsidP="008478FC">
      <w:pPr>
        <w:autoSpaceDE w:val="0"/>
        <w:autoSpaceDN w:val="0"/>
        <w:adjustRightInd w:val="0"/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478F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8478FC" w:rsidRPr="008478FC" w:rsidRDefault="008478FC" w:rsidP="008478FC">
      <w:pPr>
        <w:autoSpaceDE w:val="0"/>
        <w:autoSpaceDN w:val="0"/>
        <w:adjustRightInd w:val="0"/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478F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8478FC" w:rsidRPr="008478FC" w:rsidRDefault="008478FC" w:rsidP="008478FC">
      <w:pPr>
        <w:autoSpaceDE w:val="0"/>
        <w:autoSpaceDN w:val="0"/>
        <w:adjustRightInd w:val="0"/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478FC">
        <w:rPr>
          <w:rFonts w:ascii="TH SarabunIT๙" w:hAnsi="TH SarabunIT๙" w:cs="TH SarabunIT๙"/>
          <w:sz w:val="32"/>
          <w:szCs w:val="32"/>
          <w:cs/>
        </w:rPr>
        <w:t>ข้อเสนอแนะ</w:t>
      </w:r>
    </w:p>
    <w:p w:rsidR="008478FC" w:rsidRPr="008478FC" w:rsidRDefault="008478FC" w:rsidP="008478FC">
      <w:pPr>
        <w:autoSpaceDE w:val="0"/>
        <w:autoSpaceDN w:val="0"/>
        <w:adjustRightInd w:val="0"/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478F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8478FC" w:rsidRPr="008478FC" w:rsidRDefault="008478FC" w:rsidP="008478FC">
      <w:pPr>
        <w:autoSpaceDE w:val="0"/>
        <w:autoSpaceDN w:val="0"/>
        <w:adjustRightInd w:val="0"/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478F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8478FC" w:rsidRPr="008478FC" w:rsidRDefault="008478FC" w:rsidP="008478FC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478FC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8478F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478FC">
        <w:rPr>
          <w:rFonts w:ascii="TH SarabunPSK" w:hAnsi="TH SarabunPSK" w:cs="TH SarabunPSK"/>
          <w:b/>
          <w:bCs/>
          <w:sz w:val="32"/>
          <w:szCs w:val="32"/>
          <w:cs/>
        </w:rPr>
        <w:t>การเสริมสร้างคุณลักษณะภาวะผู้นำที่พึงประสงค์</w:t>
      </w:r>
      <w:r w:rsidRPr="008478FC">
        <w:rPr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  <w:r w:rsidRPr="008478FC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นายทหารหญิงชั้นสัญญาบัตร </w:t>
      </w:r>
      <w:r w:rsidRPr="008478F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กองทัพอากาศ </w:t>
      </w:r>
      <w:r w:rsidRPr="008478FC">
        <w:rPr>
          <w:rFonts w:ascii="TH SarabunPSK" w:hAnsi="TH SarabunPSK" w:cs="TH SarabunPSK"/>
          <w:sz w:val="32"/>
          <w:szCs w:val="32"/>
          <w:cs/>
        </w:rPr>
        <w:t>ด้าน</w:t>
      </w:r>
      <w:proofErr w:type="spellStart"/>
      <w:r w:rsidRPr="008478FC">
        <w:rPr>
          <w:rFonts w:ascii="TH SarabunPSK" w:hAnsi="TH SarabunPSK" w:cs="TH SarabunPSK"/>
          <w:sz w:val="32"/>
          <w:szCs w:val="32"/>
          <w:cs/>
        </w:rPr>
        <w:t>นิสสยสัม</w:t>
      </w:r>
      <w:proofErr w:type="spellEnd"/>
      <w:r w:rsidRPr="008478FC">
        <w:rPr>
          <w:rFonts w:ascii="TH SarabunPSK" w:hAnsi="TH SarabunPSK" w:cs="TH SarabunPSK"/>
          <w:sz w:val="32"/>
          <w:szCs w:val="32"/>
          <w:cs/>
        </w:rPr>
        <w:t>ปันโน</w:t>
      </w:r>
      <w:r w:rsidRPr="008478FC">
        <w:rPr>
          <w:rFonts w:ascii="TH SarabunPSK" w:hAnsi="TH SarabunPSK" w:cs="TH SarabunPSK"/>
          <w:sz w:val="32"/>
          <w:szCs w:val="32"/>
        </w:rPr>
        <w:t xml:space="preserve"> : </w:t>
      </w:r>
      <w:r w:rsidRPr="008478FC">
        <w:rPr>
          <w:rFonts w:ascii="TH SarabunPSK" w:hAnsi="TH SarabunPSK" w:cs="TH SarabunPSK"/>
          <w:sz w:val="32"/>
          <w:szCs w:val="32"/>
          <w:cs/>
        </w:rPr>
        <w:t>ผู้นำที่มีมนุษย์สัมพันธ์ดีมีความสามารถในการติดต่อประสานงานให้งานสำเร็จลุล่วงไปได้</w:t>
      </w:r>
      <w:r w:rsidRPr="008478FC">
        <w:rPr>
          <w:rFonts w:ascii="TH SarabunPSK" w:hAnsi="TH SarabunPSK" w:cs="TH SarabunPSK"/>
          <w:sz w:val="32"/>
          <w:szCs w:val="32"/>
        </w:rPr>
        <w:t xml:space="preserve"> </w:t>
      </w:r>
      <w:r w:rsidRPr="008478FC">
        <w:rPr>
          <w:rFonts w:ascii="TH SarabunPSK" w:hAnsi="TH SarabunPSK" w:cs="TH SarabunPSK"/>
          <w:sz w:val="32"/>
          <w:szCs w:val="32"/>
          <w:cs/>
        </w:rPr>
        <w:t>ควรเป็นอย่างไร</w:t>
      </w:r>
    </w:p>
    <w:p w:rsidR="008478FC" w:rsidRPr="008478FC" w:rsidRDefault="008478FC" w:rsidP="008478FC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78F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8478FC" w:rsidRPr="008478FC" w:rsidRDefault="008478FC" w:rsidP="008478FC">
      <w:pPr>
        <w:autoSpaceDE w:val="0"/>
        <w:autoSpaceDN w:val="0"/>
        <w:adjustRightInd w:val="0"/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478F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8478FC" w:rsidRPr="008478FC" w:rsidRDefault="008478FC" w:rsidP="008478FC">
      <w:pPr>
        <w:autoSpaceDE w:val="0"/>
        <w:autoSpaceDN w:val="0"/>
        <w:adjustRightInd w:val="0"/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478F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8478FC" w:rsidRPr="008478FC" w:rsidRDefault="008478FC" w:rsidP="008478FC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78FC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:rsidR="008478FC" w:rsidRPr="008478FC" w:rsidRDefault="008478FC" w:rsidP="008478FC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78F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8478FC" w:rsidRPr="008478FC" w:rsidRDefault="008478FC" w:rsidP="008478FC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78F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:rsidR="001E0DAC" w:rsidRPr="008478FC" w:rsidRDefault="008478FC" w:rsidP="008478FC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78FC">
        <w:rPr>
          <w:rFonts w:ascii="TH SarabunPSK" w:hAnsi="TH SarabunPSK" w:cs="TH SarabunPSK"/>
          <w:sz w:val="32"/>
          <w:szCs w:val="32"/>
        </w:rPr>
        <w:t xml:space="preserve">**** </w:t>
      </w:r>
      <w:r w:rsidRPr="008478FC">
        <w:rPr>
          <w:rFonts w:ascii="TH SarabunPSK" w:hAnsi="TH SarabunPSK" w:cs="TH SarabunPSK"/>
          <w:sz w:val="32"/>
          <w:szCs w:val="32"/>
          <w:cs/>
        </w:rPr>
        <w:t>ขอบคุณที่ให้ความร่วมมือในการตอบแบบสอบถาม</w:t>
      </w:r>
      <w:r w:rsidRPr="008478FC">
        <w:rPr>
          <w:rFonts w:ascii="TH SarabunPSK" w:hAnsi="TH SarabunPSK" w:cs="TH SarabunPSK"/>
          <w:sz w:val="32"/>
          <w:szCs w:val="32"/>
        </w:rPr>
        <w:t>*</w:t>
      </w:r>
      <w:bookmarkStart w:id="0" w:name="_GoBack"/>
      <w:bookmarkEnd w:id="0"/>
    </w:p>
    <w:sectPr w:rsidR="001E0DAC" w:rsidRPr="008478FC" w:rsidSect="00014A01">
      <w:pgSz w:w="11906" w:h="16838"/>
      <w:pgMar w:top="212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New">
    <w:altName w:val="Times New Roman"/>
    <w:panose1 w:val="00000000000000000000"/>
    <w:charset w:val="00"/>
    <w:family w:val="swiss"/>
    <w:notTrueType/>
    <w:pitch w:val="default"/>
    <w:sig w:usb0="01000003" w:usb1="08080000" w:usb2="00000010" w:usb3="00000000" w:csb0="001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4C11"/>
    <w:multiLevelType w:val="hybridMultilevel"/>
    <w:tmpl w:val="3C446DC8"/>
    <w:lvl w:ilvl="0" w:tplc="28B4040A">
      <w:start w:val="3"/>
      <w:numFmt w:val="thaiNumbers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B53AB2"/>
    <w:multiLevelType w:val="hybridMultilevel"/>
    <w:tmpl w:val="E500D910"/>
    <w:lvl w:ilvl="0" w:tplc="0F70A950">
      <w:start w:val="1"/>
      <w:numFmt w:val="thaiNumbers"/>
      <w:lvlText w:val="%1."/>
      <w:lvlJc w:val="left"/>
      <w:pPr>
        <w:ind w:left="1212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9D"/>
    <w:rsid w:val="0001169D"/>
    <w:rsid w:val="00014A01"/>
    <w:rsid w:val="000440AA"/>
    <w:rsid w:val="00044259"/>
    <w:rsid w:val="000B110D"/>
    <w:rsid w:val="000B20A9"/>
    <w:rsid w:val="000D5A85"/>
    <w:rsid w:val="000E072E"/>
    <w:rsid w:val="000E46BD"/>
    <w:rsid w:val="000F0C99"/>
    <w:rsid w:val="001064AA"/>
    <w:rsid w:val="001220AA"/>
    <w:rsid w:val="00141C59"/>
    <w:rsid w:val="0016701A"/>
    <w:rsid w:val="00186C3C"/>
    <w:rsid w:val="00196BFA"/>
    <w:rsid w:val="00197AE7"/>
    <w:rsid w:val="001E0DAC"/>
    <w:rsid w:val="002074D7"/>
    <w:rsid w:val="00222738"/>
    <w:rsid w:val="002316E7"/>
    <w:rsid w:val="00233B8A"/>
    <w:rsid w:val="002359C2"/>
    <w:rsid w:val="00267405"/>
    <w:rsid w:val="002947BA"/>
    <w:rsid w:val="002B3B5F"/>
    <w:rsid w:val="002B7770"/>
    <w:rsid w:val="002C11F1"/>
    <w:rsid w:val="002E06C8"/>
    <w:rsid w:val="002E11A6"/>
    <w:rsid w:val="002E1CBC"/>
    <w:rsid w:val="002E6B46"/>
    <w:rsid w:val="0033170B"/>
    <w:rsid w:val="00343AF2"/>
    <w:rsid w:val="003729A6"/>
    <w:rsid w:val="0039107C"/>
    <w:rsid w:val="003D3579"/>
    <w:rsid w:val="003E1A0D"/>
    <w:rsid w:val="003F4A09"/>
    <w:rsid w:val="00406BC6"/>
    <w:rsid w:val="00430B78"/>
    <w:rsid w:val="0045235E"/>
    <w:rsid w:val="00486C70"/>
    <w:rsid w:val="00495AAA"/>
    <w:rsid w:val="004A5158"/>
    <w:rsid w:val="004F63BA"/>
    <w:rsid w:val="005112F7"/>
    <w:rsid w:val="00512955"/>
    <w:rsid w:val="005849D9"/>
    <w:rsid w:val="005A6C7D"/>
    <w:rsid w:val="005B00D7"/>
    <w:rsid w:val="005B4C15"/>
    <w:rsid w:val="005C6EF2"/>
    <w:rsid w:val="005C7FA3"/>
    <w:rsid w:val="005E583C"/>
    <w:rsid w:val="005F1077"/>
    <w:rsid w:val="005F4760"/>
    <w:rsid w:val="0060504E"/>
    <w:rsid w:val="00642256"/>
    <w:rsid w:val="006622D0"/>
    <w:rsid w:val="006B6BCD"/>
    <w:rsid w:val="006C06DA"/>
    <w:rsid w:val="006C5271"/>
    <w:rsid w:val="00717DEA"/>
    <w:rsid w:val="00740751"/>
    <w:rsid w:val="00741CAE"/>
    <w:rsid w:val="007609D1"/>
    <w:rsid w:val="007C5565"/>
    <w:rsid w:val="007E7642"/>
    <w:rsid w:val="007F6F6B"/>
    <w:rsid w:val="00813F94"/>
    <w:rsid w:val="00832B9B"/>
    <w:rsid w:val="008478FC"/>
    <w:rsid w:val="00851483"/>
    <w:rsid w:val="0088233C"/>
    <w:rsid w:val="008826E3"/>
    <w:rsid w:val="008879B2"/>
    <w:rsid w:val="0089623C"/>
    <w:rsid w:val="008A3BCF"/>
    <w:rsid w:val="008B7BF0"/>
    <w:rsid w:val="008D2616"/>
    <w:rsid w:val="008F590E"/>
    <w:rsid w:val="00922016"/>
    <w:rsid w:val="009920E4"/>
    <w:rsid w:val="009A4F73"/>
    <w:rsid w:val="009B6CB6"/>
    <w:rsid w:val="009E1C84"/>
    <w:rsid w:val="009E66EA"/>
    <w:rsid w:val="00A01E67"/>
    <w:rsid w:val="00A64EC1"/>
    <w:rsid w:val="00B16E29"/>
    <w:rsid w:val="00B45DE1"/>
    <w:rsid w:val="00B5632A"/>
    <w:rsid w:val="00B662D0"/>
    <w:rsid w:val="00B67D89"/>
    <w:rsid w:val="00BB29C1"/>
    <w:rsid w:val="00BB665F"/>
    <w:rsid w:val="00BB7E71"/>
    <w:rsid w:val="00BE0C6A"/>
    <w:rsid w:val="00BE767C"/>
    <w:rsid w:val="00BF095D"/>
    <w:rsid w:val="00C00D31"/>
    <w:rsid w:val="00C115A1"/>
    <w:rsid w:val="00C512B6"/>
    <w:rsid w:val="00C535D3"/>
    <w:rsid w:val="00C629DA"/>
    <w:rsid w:val="00C92D80"/>
    <w:rsid w:val="00C97606"/>
    <w:rsid w:val="00CA2CAD"/>
    <w:rsid w:val="00CA5286"/>
    <w:rsid w:val="00CC7185"/>
    <w:rsid w:val="00CF0BA3"/>
    <w:rsid w:val="00D20D50"/>
    <w:rsid w:val="00D25635"/>
    <w:rsid w:val="00D35287"/>
    <w:rsid w:val="00D4621C"/>
    <w:rsid w:val="00D81242"/>
    <w:rsid w:val="00D84AAB"/>
    <w:rsid w:val="00DB306E"/>
    <w:rsid w:val="00DD47E2"/>
    <w:rsid w:val="00E05BD6"/>
    <w:rsid w:val="00E17604"/>
    <w:rsid w:val="00E2176D"/>
    <w:rsid w:val="00E310B9"/>
    <w:rsid w:val="00E31ABF"/>
    <w:rsid w:val="00E54BF6"/>
    <w:rsid w:val="00E7424C"/>
    <w:rsid w:val="00E91C6E"/>
    <w:rsid w:val="00E97FFB"/>
    <w:rsid w:val="00EA4A29"/>
    <w:rsid w:val="00EB3FE9"/>
    <w:rsid w:val="00EC0346"/>
    <w:rsid w:val="00EF4CD0"/>
    <w:rsid w:val="00F02EC8"/>
    <w:rsid w:val="00F26EDA"/>
    <w:rsid w:val="00F32724"/>
    <w:rsid w:val="00F33369"/>
    <w:rsid w:val="00F51AD7"/>
    <w:rsid w:val="00F86C2A"/>
    <w:rsid w:val="00FA79B3"/>
    <w:rsid w:val="00FD670C"/>
    <w:rsid w:val="00FF339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9D"/>
    <w:pPr>
      <w:spacing w:after="200" w:line="276" w:lineRule="auto"/>
    </w:pPr>
    <w:rPr>
      <w:sz w:val="22"/>
      <w:szCs w:val="28"/>
    </w:rPr>
  </w:style>
  <w:style w:type="paragraph" w:styleId="3">
    <w:name w:val="heading 3"/>
    <w:basedOn w:val="a"/>
    <w:next w:val="a"/>
    <w:link w:val="30"/>
    <w:qFormat/>
    <w:rsid w:val="008478FC"/>
    <w:pPr>
      <w:keepNext/>
      <w:spacing w:after="0" w:line="240" w:lineRule="auto"/>
      <w:outlineLvl w:val="2"/>
    </w:pPr>
    <w:rPr>
      <w:rFonts w:ascii="Angsana New" w:eastAsia="Times New Roman" w:hAnsi="Cord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69D"/>
    <w:rPr>
      <w:sz w:val="22"/>
      <w:szCs w:val="28"/>
    </w:rPr>
  </w:style>
  <w:style w:type="paragraph" w:styleId="a4">
    <w:name w:val="Title"/>
    <w:basedOn w:val="a"/>
    <w:link w:val="a5"/>
    <w:qFormat/>
    <w:rsid w:val="0001169D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  <w:lang w:val="x-none" w:eastAsia="ja-JP"/>
    </w:rPr>
  </w:style>
  <w:style w:type="character" w:customStyle="1" w:styleId="a5">
    <w:name w:val="ชื่อเรื่อง อักขระ"/>
    <w:link w:val="a4"/>
    <w:rsid w:val="0001169D"/>
    <w:rPr>
      <w:rFonts w:ascii="Cordia New" w:eastAsia="Cordia New" w:hAnsi="Cordia New" w:cs="Angsana New"/>
      <w:b/>
      <w:bCs/>
      <w:sz w:val="32"/>
      <w:szCs w:val="32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01169D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uiPriority w:val="99"/>
    <w:semiHidden/>
    <w:rsid w:val="0001169D"/>
    <w:rPr>
      <w:rFonts w:ascii="Tahoma" w:hAnsi="Tahoma" w:cs="Angsana New"/>
      <w:sz w:val="16"/>
      <w:szCs w:val="20"/>
    </w:rPr>
  </w:style>
  <w:style w:type="character" w:customStyle="1" w:styleId="hps">
    <w:name w:val="hps"/>
    <w:basedOn w:val="a0"/>
    <w:rsid w:val="00C115A1"/>
  </w:style>
  <w:style w:type="character" w:customStyle="1" w:styleId="st1">
    <w:name w:val="st1"/>
    <w:basedOn w:val="a0"/>
    <w:rsid w:val="00C115A1"/>
  </w:style>
  <w:style w:type="character" w:customStyle="1" w:styleId="apple-converted-space">
    <w:name w:val="apple-converted-space"/>
    <w:basedOn w:val="a0"/>
    <w:rsid w:val="002B7770"/>
  </w:style>
  <w:style w:type="table" w:styleId="a8">
    <w:name w:val="Table Grid"/>
    <w:basedOn w:val="a1"/>
    <w:uiPriority w:val="59"/>
    <w:rsid w:val="008478FC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rsid w:val="008478FC"/>
    <w:rPr>
      <w:rFonts w:ascii="Angsana New" w:eastAsia="Times New Roman" w:hAnsi="Cordia New" w:cs="Angsana New"/>
      <w:b/>
      <w:bCs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8478FC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8478FC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9D"/>
    <w:pPr>
      <w:spacing w:after="200" w:line="276" w:lineRule="auto"/>
    </w:pPr>
    <w:rPr>
      <w:sz w:val="22"/>
      <w:szCs w:val="28"/>
    </w:rPr>
  </w:style>
  <w:style w:type="paragraph" w:styleId="3">
    <w:name w:val="heading 3"/>
    <w:basedOn w:val="a"/>
    <w:next w:val="a"/>
    <w:link w:val="30"/>
    <w:qFormat/>
    <w:rsid w:val="008478FC"/>
    <w:pPr>
      <w:keepNext/>
      <w:spacing w:after="0" w:line="240" w:lineRule="auto"/>
      <w:outlineLvl w:val="2"/>
    </w:pPr>
    <w:rPr>
      <w:rFonts w:ascii="Angsana New" w:eastAsia="Times New Roman" w:hAnsi="Cord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69D"/>
    <w:rPr>
      <w:sz w:val="22"/>
      <w:szCs w:val="28"/>
    </w:rPr>
  </w:style>
  <w:style w:type="paragraph" w:styleId="a4">
    <w:name w:val="Title"/>
    <w:basedOn w:val="a"/>
    <w:link w:val="a5"/>
    <w:qFormat/>
    <w:rsid w:val="0001169D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  <w:lang w:val="x-none" w:eastAsia="ja-JP"/>
    </w:rPr>
  </w:style>
  <w:style w:type="character" w:customStyle="1" w:styleId="a5">
    <w:name w:val="ชื่อเรื่อง อักขระ"/>
    <w:link w:val="a4"/>
    <w:rsid w:val="0001169D"/>
    <w:rPr>
      <w:rFonts w:ascii="Cordia New" w:eastAsia="Cordia New" w:hAnsi="Cordia New" w:cs="Angsana New"/>
      <w:b/>
      <w:bCs/>
      <w:sz w:val="32"/>
      <w:szCs w:val="32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01169D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uiPriority w:val="99"/>
    <w:semiHidden/>
    <w:rsid w:val="0001169D"/>
    <w:rPr>
      <w:rFonts w:ascii="Tahoma" w:hAnsi="Tahoma" w:cs="Angsana New"/>
      <w:sz w:val="16"/>
      <w:szCs w:val="20"/>
    </w:rPr>
  </w:style>
  <w:style w:type="character" w:customStyle="1" w:styleId="hps">
    <w:name w:val="hps"/>
    <w:basedOn w:val="a0"/>
    <w:rsid w:val="00C115A1"/>
  </w:style>
  <w:style w:type="character" w:customStyle="1" w:styleId="st1">
    <w:name w:val="st1"/>
    <w:basedOn w:val="a0"/>
    <w:rsid w:val="00C115A1"/>
  </w:style>
  <w:style w:type="character" w:customStyle="1" w:styleId="apple-converted-space">
    <w:name w:val="apple-converted-space"/>
    <w:basedOn w:val="a0"/>
    <w:rsid w:val="002B7770"/>
  </w:style>
  <w:style w:type="table" w:styleId="a8">
    <w:name w:val="Table Grid"/>
    <w:basedOn w:val="a1"/>
    <w:uiPriority w:val="59"/>
    <w:rsid w:val="008478FC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rsid w:val="008478FC"/>
    <w:rPr>
      <w:rFonts w:ascii="Angsana New" w:eastAsia="Times New Roman" w:hAnsi="Cordia New" w:cs="Angsana New"/>
      <w:b/>
      <w:bCs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8478FC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8478FC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06AA-8563-4010-AF32-E4E83C17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40</Pages>
  <Words>8794</Words>
  <Characters>50129</Characters>
  <Application>Microsoft Office Word</Application>
  <DocSecurity>0</DocSecurity>
  <Lines>417</Lines>
  <Paragraphs>117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 Group</Company>
  <LinksUpToDate>false</LinksUpToDate>
  <CharactersWithSpaces>58806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6</cp:revision>
  <cp:lastPrinted>2017-05-11T04:07:00Z</cp:lastPrinted>
  <dcterms:created xsi:type="dcterms:W3CDTF">2017-05-04T06:59:00Z</dcterms:created>
  <dcterms:modified xsi:type="dcterms:W3CDTF">2021-07-23T03:23:00Z</dcterms:modified>
</cp:coreProperties>
</file>